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83" w:rsidRDefault="00103783" w:rsidP="00DA653F">
      <w:pPr>
        <w:rPr>
          <w:lang w:val="en-GB"/>
        </w:rPr>
      </w:pPr>
    </w:p>
    <w:p w:rsidR="00117C25" w:rsidRPr="00117C25" w:rsidRDefault="00117C25" w:rsidP="00117C25">
      <w:pPr>
        <w:rPr>
          <w:lang w:val="en-GB"/>
        </w:rPr>
      </w:pPr>
      <w:r w:rsidRPr="00117C25">
        <w:rPr>
          <w:lang w:val="en-GB"/>
        </w:rPr>
        <w:t>Caution:</w:t>
      </w:r>
    </w:p>
    <w:p w:rsidR="00117C25" w:rsidRPr="00117C25" w:rsidRDefault="00117C25" w:rsidP="00117C25">
      <w:pPr>
        <w:rPr>
          <w:lang w:val="en-GB"/>
        </w:rPr>
      </w:pPr>
      <w:r w:rsidRPr="00117C25">
        <w:rPr>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117C25" w:rsidRDefault="00117C25" w:rsidP="00DA653F">
      <w:pPr>
        <w:rPr>
          <w:lang w:val="en-GB"/>
        </w:rPr>
      </w:pPr>
    </w:p>
    <w:p w:rsidR="00103783" w:rsidRDefault="00117C25" w:rsidP="00DA653F">
      <w:pPr>
        <w:rPr>
          <w:lang w:val="en-GB"/>
        </w:rPr>
      </w:pPr>
      <w:r w:rsidRPr="00117C25">
        <w:rPr>
          <w:lang w:val="en-GB"/>
        </w:rPr>
        <w:t>CONSULTATION DRAFT</w:t>
      </w:r>
    </w:p>
    <w:p w:rsidR="00103783" w:rsidRDefault="00103783" w:rsidP="00DA653F">
      <w:pPr>
        <w:rPr>
          <w:lang w:val="en-GB"/>
        </w:rPr>
      </w:pPr>
    </w:p>
    <w:bookmarkStart w:id="0" w:name="Bil"/>
    <w:p w:rsidR="00103783" w:rsidRDefault="00103783" w:rsidP="007A7070">
      <w:pPr>
        <w:pStyle w:val="OLCright"/>
      </w:pPr>
      <w:r>
        <w:rPr>
          <w:highlight w:val="green"/>
        </w:rPr>
        <w:fldChar w:fldCharType="begin"/>
      </w:r>
      <w:r>
        <w:rPr>
          <w:highlight w:val="green"/>
        </w:rPr>
        <w:instrText>MACROBUTTON NoMacro [Bilingual]</w:instrText>
      </w:r>
      <w:r>
        <w:rPr>
          <w:highlight w:val="green"/>
        </w:rPr>
        <w:fldChar w:fldCharType="end"/>
      </w:r>
      <w:bookmarkEnd w:id="0"/>
    </w:p>
    <w:p w:rsidR="00103783" w:rsidRDefault="00103783" w:rsidP="00DA653F">
      <w:pPr>
        <w:rPr>
          <w:lang w:val="en-GB"/>
        </w:rPr>
      </w:pPr>
    </w:p>
    <w:p w:rsidR="00103783" w:rsidRDefault="00103783" w:rsidP="00DA653F">
      <w:pPr>
        <w:rPr>
          <w:lang w:val="en-GB"/>
        </w:rPr>
      </w:pPr>
    </w:p>
    <w:p w:rsidR="00DA653F" w:rsidRDefault="00103783" w:rsidP="00103783">
      <w:pPr>
        <w:pStyle w:val="regnumber-e"/>
      </w:pPr>
      <w:r>
        <w:t>ontario regulation</w:t>
      </w:r>
    </w:p>
    <w:p w:rsidR="00103783" w:rsidRDefault="00183E12" w:rsidP="00103783">
      <w:pPr>
        <w:pStyle w:val="madeappfiled-e"/>
      </w:pPr>
      <w:proofErr w:type="gramStart"/>
      <w:r>
        <w:t>to</w:t>
      </w:r>
      <w:proofErr w:type="gramEnd"/>
      <w:r>
        <w:t xml:space="preserve"> be </w:t>
      </w:r>
      <w:r w:rsidR="00103783">
        <w:t>made under the</w:t>
      </w:r>
    </w:p>
    <w:p w:rsidR="00103783" w:rsidRPr="00994481" w:rsidRDefault="00994481" w:rsidP="00103783">
      <w:pPr>
        <w:pStyle w:val="ActTitle-e"/>
      </w:pPr>
      <w:r>
        <w:t>Child, Youth and Family Services Act, 2017</w:t>
      </w:r>
    </w:p>
    <w:p w:rsidR="00103783" w:rsidRPr="00994481" w:rsidRDefault="004B3910" w:rsidP="00103783">
      <w:pPr>
        <w:pStyle w:val="regtitle-e"/>
      </w:pPr>
      <w:r>
        <w:t>Personal Infor</w:t>
      </w:r>
      <w:r w:rsidR="00994481">
        <w:t>m</w:t>
      </w:r>
      <w:r>
        <w:t>a</w:t>
      </w:r>
      <w:r w:rsidR="00994481">
        <w:t>tion</w:t>
      </w:r>
    </w:p>
    <w:p w:rsidR="002A44FB" w:rsidRDefault="002A44FB" w:rsidP="00DA653F"/>
    <w:p w:rsidR="00302DAF" w:rsidRDefault="00302DAF" w:rsidP="00302DAF">
      <w:pPr>
        <w:pStyle w:val="headnote-e"/>
      </w:pPr>
      <w:r>
        <w:t>Prescribed entities, s. 293 of the Act</w:t>
      </w:r>
    </w:p>
    <w:p w:rsidR="005D3CFB" w:rsidRDefault="001B3182" w:rsidP="00DA653F">
      <w:pPr>
        <w:pStyle w:val="section-e"/>
      </w:pPr>
      <w:r>
        <w:rPr>
          <w:b/>
        </w:rPr>
        <w:tab/>
      </w:r>
      <w:r w:rsidR="007131DA">
        <w:rPr>
          <w:b/>
        </w:rPr>
        <w:t>1</w:t>
      </w:r>
      <w:r w:rsidR="0092576C" w:rsidRPr="0092576C">
        <w:rPr>
          <w:b/>
        </w:rPr>
        <w:t>.</w:t>
      </w:r>
      <w:r w:rsidR="00DA653F">
        <w:rPr>
          <w:b/>
        </w:rPr>
        <w:t>  </w:t>
      </w:r>
      <w:r w:rsidR="0092576C">
        <w:t xml:space="preserve">The following entities are </w:t>
      </w:r>
      <w:r w:rsidR="001627E4">
        <w:t xml:space="preserve">prescribed for the purposes of </w:t>
      </w:r>
      <w:r w:rsidR="0092576C">
        <w:t>section 293</w:t>
      </w:r>
      <w:r w:rsidR="0048648F">
        <w:t xml:space="preserve"> of the Act</w:t>
      </w:r>
      <w:r w:rsidR="0092576C">
        <w:t>:</w:t>
      </w:r>
    </w:p>
    <w:p w:rsidR="0092576C" w:rsidRDefault="0092576C" w:rsidP="00DA653F"/>
    <w:p w:rsidR="00DA653F" w:rsidRDefault="001627E4" w:rsidP="00DA653F">
      <w:pPr>
        <w:pStyle w:val="paragraph-e"/>
      </w:pPr>
      <w:r>
        <w:tab/>
        <w:t>1.</w:t>
      </w:r>
      <w:r>
        <w:tab/>
        <w:t>The Canadian Institute for Health Information.</w:t>
      </w:r>
    </w:p>
    <w:p w:rsidR="001627E4" w:rsidRDefault="001627E4" w:rsidP="00DA653F"/>
    <w:p w:rsidR="00DA653F" w:rsidRDefault="001627E4" w:rsidP="00DA653F">
      <w:pPr>
        <w:pStyle w:val="paragraph-e"/>
      </w:pPr>
      <w:r>
        <w:tab/>
        <w:t>2</w:t>
      </w:r>
      <w:r w:rsidR="0092576C">
        <w:t>.</w:t>
      </w:r>
      <w:r w:rsidR="0092576C">
        <w:tab/>
        <w:t>The Institute of Clinical Evaluative Sciences.</w:t>
      </w:r>
    </w:p>
    <w:p w:rsidR="001627E4" w:rsidRDefault="001627E4" w:rsidP="00DA653F"/>
    <w:p w:rsidR="00F26AD3" w:rsidRDefault="00182E8C" w:rsidP="00F26AD3">
      <w:pPr>
        <w:pStyle w:val="headnote-e"/>
      </w:pPr>
      <w:r>
        <w:t xml:space="preserve">Prescribed restrictions, </w:t>
      </w:r>
      <w:r w:rsidR="00F26AD3">
        <w:t>s</w:t>
      </w:r>
      <w:r w:rsidR="00B74C89">
        <w:t>.</w:t>
      </w:r>
      <w:r w:rsidR="00F26AD3">
        <w:t xml:space="preserve"> 293 (2) of the Act</w:t>
      </w:r>
    </w:p>
    <w:p w:rsidR="00DA653F" w:rsidRDefault="00A70F78" w:rsidP="00DA653F">
      <w:pPr>
        <w:pStyle w:val="section-e"/>
      </w:pPr>
      <w:r>
        <w:rPr>
          <w:b/>
        </w:rPr>
        <w:tab/>
      </w:r>
      <w:r w:rsidR="007131DA">
        <w:rPr>
          <w:b/>
        </w:rPr>
        <w:t>2.</w:t>
      </w:r>
      <w:r w:rsidR="00DA653F">
        <w:rPr>
          <w:b/>
        </w:rPr>
        <w:t>  </w:t>
      </w:r>
      <w:r w:rsidR="00F26AD3">
        <w:t xml:space="preserve">The following </w:t>
      </w:r>
      <w:r w:rsidR="001076E9">
        <w:t xml:space="preserve">requirements and </w:t>
      </w:r>
      <w:r w:rsidR="00F26AD3">
        <w:t xml:space="preserve">restrictions </w:t>
      </w:r>
      <w:r w:rsidR="004527EC">
        <w:t>apply to the disclosure of personal information by a service provider to a person or entity under subsection 293 (2) of the Act</w:t>
      </w:r>
      <w:r w:rsidR="00F26AD3">
        <w:t>:</w:t>
      </w:r>
    </w:p>
    <w:p w:rsidR="00A70F78" w:rsidRDefault="00A70F78" w:rsidP="00DA653F"/>
    <w:p w:rsidR="00DA653F" w:rsidRDefault="00F26AD3" w:rsidP="00DA653F">
      <w:pPr>
        <w:pStyle w:val="paragraph-e"/>
      </w:pPr>
      <w:r>
        <w:tab/>
        <w:t>1.</w:t>
      </w:r>
      <w:r>
        <w:tab/>
        <w:t xml:space="preserve">A service provider may only disclose </w:t>
      </w:r>
      <w:r w:rsidR="004527EC">
        <w:t xml:space="preserve">the </w:t>
      </w:r>
      <w:r>
        <w:t>personal information if</w:t>
      </w:r>
      <w:r w:rsidR="00774140">
        <w:t>,</w:t>
      </w:r>
    </w:p>
    <w:p w:rsidR="00774140" w:rsidRDefault="00774140" w:rsidP="00DA653F"/>
    <w:p w:rsidR="00DA653F" w:rsidRDefault="00774140" w:rsidP="00DA653F">
      <w:pPr>
        <w:pStyle w:val="subpara-e"/>
      </w:pPr>
      <w:r>
        <w:lastRenderedPageBreak/>
        <w:tab/>
      </w:r>
      <w:proofErr w:type="spellStart"/>
      <w:r>
        <w:t>i</w:t>
      </w:r>
      <w:proofErr w:type="spellEnd"/>
      <w:r>
        <w:t>.</w:t>
      </w:r>
      <w:r>
        <w:tab/>
      </w:r>
      <w:r w:rsidR="00F26AD3">
        <w:t>the person or entity</w:t>
      </w:r>
      <w:r w:rsidR="007B308C">
        <w:t xml:space="preserve"> to which the information will be disclosed </w:t>
      </w:r>
      <w:r w:rsidR="00CD07FB">
        <w:t xml:space="preserve">identifies as a </w:t>
      </w:r>
      <w:r w:rsidR="006E5A1E">
        <w:t>First Nation</w:t>
      </w:r>
      <w:r w:rsidR="000F1EBA">
        <w:t xml:space="preserve">s, Inuit or Métis </w:t>
      </w:r>
      <w:r w:rsidR="000F1EBA">
        <w:rPr>
          <w:lang w:val="en-CA"/>
        </w:rPr>
        <w:t>person or entity</w:t>
      </w:r>
      <w:r>
        <w:t>, and</w:t>
      </w:r>
    </w:p>
    <w:p w:rsidR="00014E3A" w:rsidRDefault="00014E3A" w:rsidP="00DA653F"/>
    <w:p w:rsidR="00DA653F" w:rsidRDefault="00774140" w:rsidP="00DA653F">
      <w:pPr>
        <w:pStyle w:val="subpara-e"/>
      </w:pPr>
      <w:r>
        <w:tab/>
        <w:t>ii</w:t>
      </w:r>
      <w:r w:rsidR="00466658">
        <w:t>.</w:t>
      </w:r>
      <w:r w:rsidR="00466658">
        <w:tab/>
      </w:r>
      <w:proofErr w:type="gramStart"/>
      <w:r w:rsidR="009349A4">
        <w:t>the</w:t>
      </w:r>
      <w:proofErr w:type="gramEnd"/>
      <w:r w:rsidR="009349A4">
        <w:t xml:space="preserve"> service provider and the person or entity have entered into an agreement with respect to the use, securit</w:t>
      </w:r>
      <w:r w:rsidR="00316337">
        <w:t xml:space="preserve">y, disclosure, return or </w:t>
      </w:r>
      <w:r w:rsidR="009349A4">
        <w:t>disposal of the information.</w:t>
      </w:r>
    </w:p>
    <w:p w:rsidR="001076E9" w:rsidRDefault="001076E9" w:rsidP="00DA653F"/>
    <w:p w:rsidR="003B49BA" w:rsidRDefault="003B49BA" w:rsidP="003B49BA">
      <w:pPr>
        <w:pStyle w:val="headnote-e"/>
      </w:pPr>
      <w:r>
        <w:rPr>
          <w:lang w:eastAsia="en-US"/>
        </w:rPr>
        <w:t>Pr</w:t>
      </w:r>
      <w:r w:rsidR="00182E8C">
        <w:rPr>
          <w:lang w:eastAsia="en-US"/>
        </w:rPr>
        <w:t xml:space="preserve">escribed excluded information, </w:t>
      </w:r>
      <w:r>
        <w:rPr>
          <w:lang w:eastAsia="en-US"/>
        </w:rPr>
        <w:t>s. 293 (1), (2) and (3) of the Act</w:t>
      </w:r>
    </w:p>
    <w:p w:rsidR="00DA653F" w:rsidRDefault="001B3182" w:rsidP="00DA653F">
      <w:pPr>
        <w:pStyle w:val="section-e"/>
      </w:pPr>
      <w:r>
        <w:rPr>
          <w:b/>
        </w:rPr>
        <w:tab/>
      </w:r>
      <w:r w:rsidR="000C22CF">
        <w:rPr>
          <w:b/>
        </w:rPr>
        <w:t>3</w:t>
      </w:r>
      <w:r w:rsidR="001627E4" w:rsidRPr="001627E4">
        <w:rPr>
          <w:b/>
        </w:rPr>
        <w:t>.</w:t>
      </w:r>
      <w:r w:rsidR="00DA653F">
        <w:rPr>
          <w:b/>
        </w:rPr>
        <w:t>  </w:t>
      </w:r>
      <w:r w:rsidR="0092576C">
        <w:t xml:space="preserve">The following information </w:t>
      </w:r>
      <w:r w:rsidR="00E20CB4">
        <w:t xml:space="preserve">and corresponding circumstances are </w:t>
      </w:r>
      <w:r w:rsidR="0092576C">
        <w:t>prescribed for the purposes of subsection 293 (4)</w:t>
      </w:r>
      <w:r w:rsidR="00BC55FD">
        <w:t xml:space="preserve"> of the Act</w:t>
      </w:r>
      <w:r w:rsidR="0092576C">
        <w:t>:</w:t>
      </w:r>
    </w:p>
    <w:p w:rsidR="0092576C" w:rsidRDefault="0092576C" w:rsidP="00DA653F"/>
    <w:p w:rsidR="00DA653F" w:rsidRDefault="0092576C" w:rsidP="00DA653F">
      <w:pPr>
        <w:pStyle w:val="paragraph-e"/>
      </w:pPr>
      <w:r>
        <w:tab/>
        <w:t>1.</w:t>
      </w:r>
      <w:r w:rsidR="00CB1E07">
        <w:tab/>
      </w:r>
      <w:r w:rsidR="00B6439D">
        <w:t xml:space="preserve">Recorded information that documents the content of </w:t>
      </w:r>
      <w:r w:rsidR="00CB1E07">
        <w:t>conversation</w:t>
      </w:r>
      <w:r w:rsidR="00B6439D">
        <w:t>s</w:t>
      </w:r>
      <w:r w:rsidR="00CB1E07">
        <w:t xml:space="preserve"> that took place during a counselling session</w:t>
      </w:r>
      <w:r w:rsidR="00B6439D">
        <w:t>.</w:t>
      </w:r>
    </w:p>
    <w:p w:rsidR="00C647B5" w:rsidRDefault="00C647B5" w:rsidP="00DA653F"/>
    <w:p w:rsidR="00DF2727" w:rsidRDefault="00D15C3E" w:rsidP="00DF2727">
      <w:pPr>
        <w:pStyle w:val="headnote-e"/>
      </w:pPr>
      <w:r>
        <w:t>Restrictions on</w:t>
      </w:r>
      <w:r w:rsidR="00182E8C">
        <w:t xml:space="preserve"> use, </w:t>
      </w:r>
      <w:r w:rsidR="00B27E2E">
        <w:t>s</w:t>
      </w:r>
      <w:r w:rsidR="002765EF">
        <w:t>. 293 (9) of the Act</w:t>
      </w:r>
    </w:p>
    <w:p w:rsidR="00DA653F" w:rsidRDefault="0035490B" w:rsidP="00DA653F">
      <w:pPr>
        <w:pStyle w:val="section-e"/>
      </w:pPr>
      <w:r>
        <w:tab/>
      </w:r>
      <w:r>
        <w:rPr>
          <w:b/>
        </w:rPr>
        <w:t>4</w:t>
      </w:r>
      <w:r w:rsidRPr="00DF2727">
        <w:rPr>
          <w:b/>
        </w:rPr>
        <w:t>.</w:t>
      </w:r>
      <w:r w:rsidR="00DA653F">
        <w:rPr>
          <w:b/>
        </w:rPr>
        <w:t>  </w:t>
      </w:r>
      <w:r w:rsidRPr="00970579">
        <w:t>(1)</w:t>
      </w:r>
      <w:r w:rsidR="00DA653F">
        <w:t>  </w:t>
      </w:r>
      <w:r w:rsidR="00AF284C">
        <w:t>Despite subsection 293 (9) of the Act, a prescribed entity</w:t>
      </w:r>
      <w:r w:rsidR="00182E8C">
        <w:t>,</w:t>
      </w:r>
      <w:r w:rsidR="00AF284C">
        <w:t xml:space="preserve"> or a person or entity that is not a prescribed entity</w:t>
      </w:r>
      <w:r w:rsidR="00182E8C">
        <w:t>,</w:t>
      </w:r>
      <w:r w:rsidR="00AF284C">
        <w:t xml:space="preserve"> may use personal information received under subsection 293 (1), (2) or </w:t>
      </w:r>
      <w:r w:rsidR="003C6438">
        <w:t xml:space="preserve">(3) of the Act for a purpose other than for which it was received if </w:t>
      </w:r>
      <w:r w:rsidR="00E2090B">
        <w:t>the following requirements are met:</w:t>
      </w:r>
    </w:p>
    <w:p w:rsidR="0035490B" w:rsidRDefault="0035490B" w:rsidP="00DA653F"/>
    <w:p w:rsidR="0035490B" w:rsidRDefault="00E2090B" w:rsidP="00DA653F">
      <w:pPr>
        <w:pStyle w:val="paragraph-e"/>
      </w:pPr>
      <w:r>
        <w:tab/>
        <w:t>1.</w:t>
      </w:r>
      <w:r>
        <w:tab/>
        <w:t>T</w:t>
      </w:r>
      <w:r w:rsidR="0035490B">
        <w:t xml:space="preserve">he </w:t>
      </w:r>
      <w:r w:rsidR="00F62940">
        <w:t>person or</w:t>
      </w:r>
      <w:r w:rsidR="0035490B">
        <w:t xml:space="preserve"> entity </w:t>
      </w:r>
      <w:r>
        <w:t>shall submit</w:t>
      </w:r>
      <w:r w:rsidR="0035490B">
        <w:t xml:space="preserve"> a research plan</w:t>
      </w:r>
      <w:r w:rsidR="005635DF" w:rsidRPr="005635DF">
        <w:t xml:space="preserve"> </w:t>
      </w:r>
      <w:r w:rsidR="005635DF">
        <w:t>that meets t</w:t>
      </w:r>
      <w:r w:rsidR="007131DA">
        <w:t>he requirements of subsection (2</w:t>
      </w:r>
      <w:r w:rsidR="005635DF">
        <w:t>)</w:t>
      </w:r>
      <w:r w:rsidR="0035490B">
        <w:t xml:space="preserve"> </w:t>
      </w:r>
      <w:r w:rsidR="00B25D98">
        <w:t xml:space="preserve">respecting the use of that personal information </w:t>
      </w:r>
      <w:r w:rsidR="0035490B">
        <w:t>to a research ethics board</w:t>
      </w:r>
      <w:r w:rsidR="00CD564A">
        <w:t xml:space="preserve"> </w:t>
      </w:r>
      <w:r>
        <w:t>that meets the following criteria:</w:t>
      </w:r>
    </w:p>
    <w:p w:rsidR="00995BAA" w:rsidRDefault="00995BAA" w:rsidP="00DA653F"/>
    <w:p w:rsidR="00DA653F" w:rsidRDefault="008E1687" w:rsidP="00DA653F">
      <w:pPr>
        <w:pStyle w:val="subpara-e"/>
      </w:pPr>
      <w:r>
        <w:tab/>
      </w:r>
      <w:proofErr w:type="spellStart"/>
      <w:r w:rsidR="00E23D08">
        <w:t>i</w:t>
      </w:r>
      <w:proofErr w:type="spellEnd"/>
      <w:r w:rsidR="00E2090B">
        <w:t>.</w:t>
      </w:r>
      <w:r>
        <w:tab/>
      </w:r>
      <w:r w:rsidR="00E2090B">
        <w:t>It has at least five members.</w:t>
      </w:r>
    </w:p>
    <w:p w:rsidR="0018152A" w:rsidRDefault="0018152A" w:rsidP="00DA653F"/>
    <w:p w:rsidR="00DA653F" w:rsidRDefault="00E13DE1" w:rsidP="00DA653F">
      <w:pPr>
        <w:pStyle w:val="subpara-e"/>
      </w:pPr>
      <w:r>
        <w:tab/>
        <w:t>ii.</w:t>
      </w:r>
      <w:r>
        <w:tab/>
        <w:t>At least one member has no affiliation with the person or persons that established the research ethics board.</w:t>
      </w:r>
    </w:p>
    <w:p w:rsidR="00E13DE1" w:rsidRDefault="00E13DE1" w:rsidP="00DA653F"/>
    <w:p w:rsidR="008E1687" w:rsidRDefault="00E2090B" w:rsidP="00DA653F">
      <w:pPr>
        <w:pStyle w:val="subpara-e"/>
      </w:pPr>
      <w:r>
        <w:tab/>
        <w:t>i</w:t>
      </w:r>
      <w:r w:rsidR="00643CB2">
        <w:t>i</w:t>
      </w:r>
      <w:r>
        <w:t>i.</w:t>
      </w:r>
      <w:r>
        <w:tab/>
        <w:t>A</w:t>
      </w:r>
      <w:r w:rsidR="008E1687">
        <w:t>t least one member is knowledgeable in research ethics, either as a result of formal training in research ethics or practical or academic</w:t>
      </w:r>
      <w:r w:rsidR="00227E35">
        <w:t xml:space="preserve"> experience in research ethics.</w:t>
      </w:r>
    </w:p>
    <w:p w:rsidR="008E1687" w:rsidRDefault="008E1687" w:rsidP="00DA653F"/>
    <w:p w:rsidR="00DA653F" w:rsidRDefault="008E1687" w:rsidP="00DA653F">
      <w:pPr>
        <w:pStyle w:val="subpara-e"/>
      </w:pPr>
      <w:r>
        <w:tab/>
      </w:r>
      <w:r w:rsidR="00643CB2">
        <w:t>iv</w:t>
      </w:r>
      <w:r w:rsidR="00227E35">
        <w:t>.</w:t>
      </w:r>
      <w:r>
        <w:tab/>
      </w:r>
      <w:r w:rsidR="00227E35">
        <w:t xml:space="preserve">At least </w:t>
      </w:r>
      <w:r w:rsidR="001B5CBA">
        <w:t>two</w:t>
      </w:r>
      <w:r>
        <w:t xml:space="preserve"> members have expertise in the</w:t>
      </w:r>
      <w:r w:rsidR="001B5CBA">
        <w:t xml:space="preserve"> methods or in the</w:t>
      </w:r>
      <w:r>
        <w:t xml:space="preserve"> are</w:t>
      </w:r>
      <w:r w:rsidR="00227E35">
        <w:t>as of research being considered.</w:t>
      </w:r>
    </w:p>
    <w:p w:rsidR="008E1687" w:rsidRDefault="008E1687" w:rsidP="00DA653F"/>
    <w:p w:rsidR="008E1687" w:rsidRDefault="008E1687" w:rsidP="00DA653F">
      <w:pPr>
        <w:pStyle w:val="subpara-e"/>
      </w:pPr>
      <w:r>
        <w:tab/>
      </w:r>
      <w:r w:rsidR="00444151">
        <w:t>v.</w:t>
      </w:r>
      <w:r w:rsidR="00444151">
        <w:tab/>
        <w:t>A</w:t>
      </w:r>
      <w:r>
        <w:t xml:space="preserve">t least </w:t>
      </w:r>
      <w:r w:rsidR="00015C7B">
        <w:t xml:space="preserve">one member is knowledgeable in </w:t>
      </w:r>
      <w:r>
        <w:t xml:space="preserve">privacy </w:t>
      </w:r>
      <w:r w:rsidR="00F62940">
        <w:t>issues</w:t>
      </w:r>
      <w:r w:rsidR="00E23D08">
        <w:t xml:space="preserve"> but does not provide leg</w:t>
      </w:r>
      <w:r w:rsidR="00444151">
        <w:t>al advice to a service provider.</w:t>
      </w:r>
    </w:p>
    <w:p w:rsidR="008E1687" w:rsidRDefault="008E1687" w:rsidP="00DA653F"/>
    <w:p w:rsidR="008E1687" w:rsidRDefault="00444151" w:rsidP="00DA653F">
      <w:pPr>
        <w:pStyle w:val="paragraph-e"/>
      </w:pPr>
      <w:r>
        <w:tab/>
        <w:t>2.</w:t>
      </w:r>
      <w:r>
        <w:tab/>
        <w:t>T</w:t>
      </w:r>
      <w:r w:rsidR="00CD564A">
        <w:t xml:space="preserve">he </w:t>
      </w:r>
      <w:r w:rsidR="00F62940">
        <w:t>person or</w:t>
      </w:r>
      <w:r w:rsidR="00CD564A">
        <w:t xml:space="preserve"> entity has received written confirmation from each member of the research ethics board</w:t>
      </w:r>
      <w:r w:rsidR="00E23D08">
        <w:t xml:space="preserve"> that </w:t>
      </w:r>
      <w:r w:rsidR="00182E8C">
        <w:t>the</w:t>
      </w:r>
      <w:r w:rsidR="008E1687">
        <w:t xml:space="preserve"> member’s personal interest in the use of the personal information or the performance of the research </w:t>
      </w:r>
      <w:r w:rsidR="00182E8C">
        <w:t>does not conflict or appear</w:t>
      </w:r>
      <w:r w:rsidR="008E1687">
        <w:t xml:space="preserve"> to conflict with the member’s ability to object</w:t>
      </w:r>
      <w:r w:rsidR="00E23D08">
        <w:t>ively review the research p</w:t>
      </w:r>
      <w:r>
        <w:t>lan.</w:t>
      </w:r>
    </w:p>
    <w:p w:rsidR="0035490B" w:rsidRDefault="0035490B" w:rsidP="00DA653F"/>
    <w:p w:rsidR="00DA653F" w:rsidRDefault="00444151" w:rsidP="00DA653F">
      <w:pPr>
        <w:pStyle w:val="paragraph-e"/>
      </w:pPr>
      <w:r>
        <w:tab/>
        <w:t>3.</w:t>
      </w:r>
      <w:r>
        <w:tab/>
        <w:t xml:space="preserve"> T</w:t>
      </w:r>
      <w:r w:rsidR="0035490B">
        <w:t xml:space="preserve">he </w:t>
      </w:r>
      <w:r w:rsidR="009723C4">
        <w:t>research ethics board</w:t>
      </w:r>
      <w:r w:rsidR="005D6D32">
        <w:t xml:space="preserve"> has approved the plan</w:t>
      </w:r>
      <w:r w:rsidR="0035490B">
        <w:t>.</w:t>
      </w:r>
    </w:p>
    <w:p w:rsidR="00E23D08" w:rsidRDefault="00E23D08" w:rsidP="00DA653F"/>
    <w:p w:rsidR="0035490B" w:rsidRDefault="0035490B" w:rsidP="00DA653F">
      <w:pPr>
        <w:pStyle w:val="subsection-e"/>
      </w:pPr>
      <w:r>
        <w:tab/>
      </w:r>
      <w:r w:rsidR="0071252F">
        <w:t>(2</w:t>
      </w:r>
      <w:r w:rsidR="00DA653F">
        <w:t>)  </w:t>
      </w:r>
      <w:r>
        <w:t>A research plan shall be in writing and set out the following information:</w:t>
      </w:r>
    </w:p>
    <w:p w:rsidR="0035490B" w:rsidRDefault="0035490B" w:rsidP="00DA653F"/>
    <w:p w:rsidR="00DA653F" w:rsidRDefault="0035490B" w:rsidP="00DA653F">
      <w:pPr>
        <w:pStyle w:val="paragraph-e"/>
      </w:pPr>
      <w:r>
        <w:tab/>
        <w:t>1.</w:t>
      </w:r>
      <w:r>
        <w:tab/>
        <w:t>The affiliation of each person involved in the research.</w:t>
      </w:r>
    </w:p>
    <w:p w:rsidR="0035490B" w:rsidRDefault="0035490B" w:rsidP="00DA653F"/>
    <w:p w:rsidR="00DA653F" w:rsidRDefault="0035490B" w:rsidP="0035490B">
      <w:pPr>
        <w:pStyle w:val="paragraph-e"/>
      </w:pPr>
      <w:r>
        <w:tab/>
        <w:t xml:space="preserve">2. </w:t>
      </w:r>
      <w:r>
        <w:tab/>
        <w:t>The nature and objectives of the research and the public or scientific benefit of the research that the researcher anticipates.</w:t>
      </w:r>
    </w:p>
    <w:p w:rsidR="0035490B" w:rsidRDefault="0035490B" w:rsidP="00DA653F"/>
    <w:p w:rsidR="0035490B" w:rsidRPr="00AA2367" w:rsidRDefault="0035490B" w:rsidP="00DA653F">
      <w:pPr>
        <w:pStyle w:val="paragraph-e"/>
      </w:pPr>
      <w:r>
        <w:tab/>
        <w:t>3.</w:t>
      </w:r>
      <w:r>
        <w:tab/>
        <w:t>A</w:t>
      </w:r>
      <w:r w:rsidRPr="00AA2367">
        <w:t xml:space="preserve"> description of the research proposed to be conducted and the duration of the research.</w:t>
      </w:r>
    </w:p>
    <w:p w:rsidR="0035490B" w:rsidRDefault="0035490B" w:rsidP="00DA653F"/>
    <w:p w:rsidR="0035490B" w:rsidRPr="00AA2367" w:rsidRDefault="0035490B" w:rsidP="00DA653F">
      <w:pPr>
        <w:pStyle w:val="paragraph-e"/>
      </w:pPr>
      <w:r>
        <w:tab/>
        <w:t>4.</w:t>
      </w:r>
      <w:r>
        <w:tab/>
      </w:r>
      <w:r w:rsidRPr="00AA2367">
        <w:t>A description of the personal information required and the potential sources.</w:t>
      </w:r>
    </w:p>
    <w:p w:rsidR="0035490B" w:rsidRDefault="0035490B" w:rsidP="00DA653F"/>
    <w:p w:rsidR="0035490B" w:rsidRPr="00AA2367" w:rsidRDefault="005C4810" w:rsidP="00DA653F">
      <w:pPr>
        <w:pStyle w:val="paragraph-e"/>
      </w:pPr>
      <w:r>
        <w:tab/>
        <w:t>5</w:t>
      </w:r>
      <w:r w:rsidR="0035490B">
        <w:t>.</w:t>
      </w:r>
      <w:r w:rsidR="0035490B">
        <w:tab/>
      </w:r>
      <w:r w:rsidR="0035490B" w:rsidRPr="00AA2367">
        <w:t>A description of how the personal informati</w:t>
      </w:r>
      <w:r w:rsidR="00182E8C">
        <w:t>on will be used in the research</w:t>
      </w:r>
      <w:r w:rsidR="0035490B" w:rsidRPr="00AA2367">
        <w:t xml:space="preserve"> and</w:t>
      </w:r>
      <w:r w:rsidR="00182E8C">
        <w:t>,</w:t>
      </w:r>
      <w:r w:rsidR="0035490B" w:rsidRPr="00AA2367">
        <w:t xml:space="preserve"> if it will be linked to other information, a description of the other information as well as how the linkage will be done.</w:t>
      </w:r>
    </w:p>
    <w:p w:rsidR="0035490B" w:rsidRDefault="0035490B" w:rsidP="00DA653F"/>
    <w:p w:rsidR="0035490B" w:rsidRPr="00AA2367" w:rsidRDefault="005C4810" w:rsidP="00DA653F">
      <w:pPr>
        <w:pStyle w:val="paragraph-e"/>
      </w:pPr>
      <w:r>
        <w:tab/>
        <w:t>6</w:t>
      </w:r>
      <w:r w:rsidR="0035490B">
        <w:t>.</w:t>
      </w:r>
      <w:r w:rsidR="0035490B">
        <w:tab/>
      </w:r>
      <w:r w:rsidR="0035490B" w:rsidRPr="00AA2367">
        <w:t>An explanation as to why the research cannot reasonably be accomplished without the personal information and, if it is to be linked to other information, an explanation as to why this linkage is required.</w:t>
      </w:r>
    </w:p>
    <w:p w:rsidR="0035490B" w:rsidRDefault="0035490B" w:rsidP="00DA653F"/>
    <w:p w:rsidR="0035490B" w:rsidRPr="00AA2367" w:rsidRDefault="005C4810" w:rsidP="00DA653F">
      <w:pPr>
        <w:pStyle w:val="paragraph-e"/>
      </w:pPr>
      <w:r>
        <w:tab/>
        <w:t>7</w:t>
      </w:r>
      <w:r w:rsidR="0035490B">
        <w:t>.</w:t>
      </w:r>
      <w:r w:rsidR="0035490B">
        <w:tab/>
      </w:r>
      <w:r w:rsidR="0035490B" w:rsidRPr="00AA2367">
        <w:t>An explanation as to why consent to the disclosure of the personal information is not being sought from the individuals to whom the information relates.</w:t>
      </w:r>
    </w:p>
    <w:p w:rsidR="0035490B" w:rsidRDefault="0035490B" w:rsidP="00DA653F"/>
    <w:p w:rsidR="0035490B" w:rsidRDefault="005C4810" w:rsidP="00DA653F">
      <w:pPr>
        <w:pStyle w:val="paragraph-e"/>
      </w:pPr>
      <w:r>
        <w:tab/>
        <w:t>8</w:t>
      </w:r>
      <w:r w:rsidR="0035490B">
        <w:t>.</w:t>
      </w:r>
      <w:r w:rsidR="0035490B">
        <w:tab/>
      </w:r>
      <w:r w:rsidR="0035490B" w:rsidRPr="00AA2367">
        <w:t>A description of the reasonably foreseeable harms and benefits that may arise from the use of the personal information and how the researchers intend to address those harms.</w:t>
      </w:r>
    </w:p>
    <w:p w:rsidR="0035490B" w:rsidRDefault="0035490B" w:rsidP="00DA653F"/>
    <w:p w:rsidR="00DA653F" w:rsidRPr="003B1D07" w:rsidRDefault="007131DA" w:rsidP="00DA653F">
      <w:pPr>
        <w:pStyle w:val="paragraph-e"/>
      </w:pPr>
      <w:r>
        <w:tab/>
        <w:t>9.</w:t>
      </w:r>
      <w:r w:rsidR="009F7B2A">
        <w:tab/>
      </w:r>
      <w:r w:rsidR="00B75767">
        <w:t>If the research relates</w:t>
      </w:r>
      <w:r w:rsidR="006A1E9A">
        <w:t xml:space="preserve"> </w:t>
      </w:r>
      <w:r w:rsidR="001B5CBA">
        <w:t xml:space="preserve">primarily </w:t>
      </w:r>
      <w:r w:rsidR="00B75767">
        <w:t xml:space="preserve">to </w:t>
      </w:r>
      <w:r w:rsidR="00C03B6A">
        <w:t xml:space="preserve">a group of </w:t>
      </w:r>
      <w:r w:rsidR="00615BF3">
        <w:t xml:space="preserve">persons </w:t>
      </w:r>
      <w:r w:rsidR="00FF3876">
        <w:t xml:space="preserve">who share a characteristic that is a prohibited ground of discrimination under Part I of the </w:t>
      </w:r>
      <w:r w:rsidR="00FF3876" w:rsidRPr="00DA653F">
        <w:rPr>
          <w:rStyle w:val="ovitalic"/>
        </w:rPr>
        <w:t>Human Rights Code</w:t>
      </w:r>
      <w:r w:rsidR="00517983" w:rsidRPr="003B1D07">
        <w:t xml:space="preserve">, a description of the views of </w:t>
      </w:r>
      <w:r w:rsidR="00011A67" w:rsidRPr="003B1D07">
        <w:t>members or representatives</w:t>
      </w:r>
      <w:r w:rsidR="00570709" w:rsidRPr="003B1D07">
        <w:t xml:space="preserve"> of</w:t>
      </w:r>
      <w:r w:rsidR="00517983" w:rsidRPr="003B1D07">
        <w:t xml:space="preserve"> that </w:t>
      </w:r>
      <w:r w:rsidR="00011A67" w:rsidRPr="003B1D07">
        <w:t>group regarding the proposed research.</w:t>
      </w:r>
    </w:p>
    <w:p w:rsidR="00570709" w:rsidRPr="003B1D07" w:rsidRDefault="00570709" w:rsidP="00DA653F"/>
    <w:p w:rsidR="0035490B" w:rsidRDefault="005C4810" w:rsidP="00DA653F">
      <w:pPr>
        <w:pStyle w:val="paragraph-e"/>
      </w:pPr>
      <w:r>
        <w:tab/>
      </w:r>
      <w:r w:rsidR="007131DA">
        <w:t>10</w:t>
      </w:r>
      <w:r w:rsidR="0035490B">
        <w:t>.</w:t>
      </w:r>
      <w:r w:rsidR="0035490B">
        <w:tab/>
      </w:r>
      <w:r w:rsidR="0035490B" w:rsidRPr="00AA2367">
        <w:t xml:space="preserve">A description of all persons who will have access to the </w:t>
      </w:r>
      <w:r w:rsidR="0035490B">
        <w:t xml:space="preserve">personal </w:t>
      </w:r>
      <w:r w:rsidR="0035490B" w:rsidRPr="00AA2367">
        <w:t>information, why their access is necessary, their roles in relation</w:t>
      </w:r>
      <w:r w:rsidR="00182E8C">
        <w:t xml:space="preserve"> to the research</w:t>
      </w:r>
      <w:r w:rsidR="0035490B" w:rsidRPr="00AA2367">
        <w:t xml:space="preserve"> and their related qualifications.</w:t>
      </w:r>
    </w:p>
    <w:p w:rsidR="0035490B" w:rsidRPr="00AA2367" w:rsidRDefault="0035490B" w:rsidP="00DA653F"/>
    <w:p w:rsidR="0035490B" w:rsidRPr="00AA2367" w:rsidRDefault="007131DA" w:rsidP="00DA653F">
      <w:pPr>
        <w:pStyle w:val="paragraph-e"/>
      </w:pPr>
      <w:r>
        <w:tab/>
        <w:t>11</w:t>
      </w:r>
      <w:r w:rsidR="0035490B">
        <w:t>.</w:t>
      </w:r>
      <w:r w:rsidR="0035490B">
        <w:tab/>
      </w:r>
      <w:r w:rsidR="0035490B" w:rsidRPr="00AA2367">
        <w:t xml:space="preserve">The safeguards that the </w:t>
      </w:r>
      <w:r w:rsidR="00F62940">
        <w:t>person or entity</w:t>
      </w:r>
      <w:r w:rsidR="0035490B">
        <w:t xml:space="preserve"> </w:t>
      </w:r>
      <w:r w:rsidR="0035490B" w:rsidRPr="00AA2367">
        <w:t>will impose to protect the confidentiality and security of the personal information, including an estimate of how long information will be retained in an identifiable form and why.</w:t>
      </w:r>
    </w:p>
    <w:p w:rsidR="0035490B" w:rsidRDefault="0035490B" w:rsidP="00DA653F"/>
    <w:p w:rsidR="00DA653F" w:rsidRDefault="007131DA" w:rsidP="00DA653F">
      <w:pPr>
        <w:pStyle w:val="paragraph-e"/>
      </w:pPr>
      <w:r>
        <w:tab/>
        <w:t>12</w:t>
      </w:r>
      <w:r w:rsidR="0035490B">
        <w:t>.</w:t>
      </w:r>
      <w:r w:rsidR="0035490B">
        <w:tab/>
      </w:r>
      <w:r w:rsidR="0035490B" w:rsidRPr="00AA2367">
        <w:t xml:space="preserve">Information as to how and when the personal information will be disposed of or returned to the </w:t>
      </w:r>
      <w:r w:rsidR="0035490B">
        <w:t>service provider</w:t>
      </w:r>
      <w:r w:rsidR="0035490B" w:rsidRPr="00AA2367">
        <w:t>.</w:t>
      </w:r>
    </w:p>
    <w:p w:rsidR="00F60B1C" w:rsidRDefault="00F60B1C" w:rsidP="00DA653F"/>
    <w:p w:rsidR="00DA653F" w:rsidRDefault="00F60B1C" w:rsidP="00DA653F">
      <w:pPr>
        <w:pStyle w:val="paragraph-e"/>
      </w:pPr>
      <w:r>
        <w:tab/>
      </w:r>
      <w:r w:rsidR="007131DA">
        <w:t>13.</w:t>
      </w:r>
      <w:r>
        <w:tab/>
        <w:t>A description of how the entity or person will</w:t>
      </w:r>
      <w:r w:rsidR="001B5CBA">
        <w:t>, at the earliest reasonable opportunity,</w:t>
      </w:r>
      <w:r>
        <w:t xml:space="preserve"> </w:t>
      </w:r>
      <w:proofErr w:type="gramStart"/>
      <w:r>
        <w:t>notify</w:t>
      </w:r>
      <w:proofErr w:type="gramEnd"/>
      <w:r>
        <w:t xml:space="preserve"> the service provider from which the personal information was received of any theft, loss or unauthorized use or disclosure of the personal information.</w:t>
      </w:r>
    </w:p>
    <w:p w:rsidR="00F60B1C" w:rsidRPr="00AA2367" w:rsidRDefault="00F60B1C" w:rsidP="00DA653F"/>
    <w:p w:rsidR="0035490B" w:rsidRPr="00AA2367" w:rsidRDefault="005C4810" w:rsidP="00DA653F">
      <w:pPr>
        <w:pStyle w:val="paragraph-e"/>
      </w:pPr>
      <w:r>
        <w:tab/>
      </w:r>
      <w:r w:rsidR="007131DA">
        <w:t>14</w:t>
      </w:r>
      <w:r w:rsidR="0035490B">
        <w:t>.</w:t>
      </w:r>
      <w:r w:rsidR="0035490B">
        <w:tab/>
      </w:r>
      <w:r w:rsidR="0035490B" w:rsidRPr="00AA2367">
        <w:t>The funding source of the research.</w:t>
      </w:r>
    </w:p>
    <w:p w:rsidR="0035490B" w:rsidRDefault="0035490B" w:rsidP="00DA653F"/>
    <w:p w:rsidR="0035490B" w:rsidRPr="00AA2367" w:rsidRDefault="007131DA" w:rsidP="00DA653F">
      <w:pPr>
        <w:pStyle w:val="paragraph-e"/>
      </w:pPr>
      <w:r>
        <w:tab/>
        <w:t>15</w:t>
      </w:r>
      <w:r w:rsidR="0035490B">
        <w:t>.</w:t>
      </w:r>
      <w:r w:rsidR="0035490B">
        <w:tab/>
      </w:r>
      <w:r w:rsidR="0035490B" w:rsidRPr="00AA2367">
        <w:t xml:space="preserve">Whether the </w:t>
      </w:r>
      <w:r w:rsidR="009F7B2A">
        <w:t>person or</w:t>
      </w:r>
      <w:r w:rsidR="0035490B">
        <w:t xml:space="preserve"> entity</w:t>
      </w:r>
      <w:r w:rsidR="0035490B" w:rsidRPr="00AA2367">
        <w:t xml:space="preserve"> has applied for the approval of another research ethics board and, if so</w:t>
      </w:r>
      <w:r w:rsidR="0035490B">
        <w:t>,</w:t>
      </w:r>
      <w:r w:rsidR="0035490B" w:rsidRPr="00AA2367">
        <w:t xml:space="preserve"> the response to or status of the application.</w:t>
      </w:r>
    </w:p>
    <w:p w:rsidR="0035490B" w:rsidRDefault="0035490B" w:rsidP="00DA653F"/>
    <w:p w:rsidR="00DA653F" w:rsidRDefault="0035490B" w:rsidP="00B25D98">
      <w:pPr>
        <w:pStyle w:val="paragraph-e"/>
      </w:pPr>
      <w:r>
        <w:tab/>
      </w:r>
      <w:r w:rsidR="007131DA">
        <w:t>16</w:t>
      </w:r>
      <w:r w:rsidRPr="00AA2367">
        <w:t xml:space="preserve">. </w:t>
      </w:r>
      <w:r>
        <w:tab/>
      </w:r>
      <w:r w:rsidRPr="00AA2367">
        <w:t xml:space="preserve">Whether the </w:t>
      </w:r>
      <w:r w:rsidR="009F7B2A">
        <w:t>person</w:t>
      </w:r>
      <w:r>
        <w:t xml:space="preserve"> </w:t>
      </w:r>
      <w:r w:rsidR="009F7B2A">
        <w:t xml:space="preserve">or </w:t>
      </w:r>
      <w:r>
        <w:t>entity’s</w:t>
      </w:r>
      <w:r w:rsidRPr="00AA2367">
        <w:t xml:space="preserve"> interest in the disclosure of the personal information or the performance of the research would likely result in an actual or perceived conflict of interest with other duties of the </w:t>
      </w:r>
      <w:r>
        <w:t>prescribed entity</w:t>
      </w:r>
      <w:r w:rsidRPr="00AA2367">
        <w:t>.</w:t>
      </w:r>
    </w:p>
    <w:p w:rsidR="00576AC1" w:rsidRDefault="00576AC1" w:rsidP="00DA653F"/>
    <w:p w:rsidR="00B42E9C" w:rsidRDefault="0093306A" w:rsidP="0093306A">
      <w:pPr>
        <w:pStyle w:val="headnote-e"/>
      </w:pPr>
      <w:r>
        <w:t>Restrictions on use of personal information by Minister</w:t>
      </w:r>
      <w:r w:rsidR="00CC18FA">
        <w:t xml:space="preserve"> and</w:t>
      </w:r>
      <w:r w:rsidR="00397CC2">
        <w:t xml:space="preserve"> service provider</w:t>
      </w:r>
    </w:p>
    <w:p w:rsidR="00B42E9C" w:rsidRDefault="00B42E9C" w:rsidP="00DA653F">
      <w:pPr>
        <w:pStyle w:val="section-e"/>
      </w:pPr>
      <w:r>
        <w:tab/>
      </w:r>
      <w:r w:rsidR="007131DA">
        <w:rPr>
          <w:b/>
        </w:rPr>
        <w:t>5.</w:t>
      </w:r>
      <w:r w:rsidR="00DA653F">
        <w:rPr>
          <w:b/>
        </w:rPr>
        <w:t>  </w:t>
      </w:r>
      <w:r>
        <w:t>The Minister shall not use personal information for the purposes described in paragraph 6 of subsection 283 (1) of the Act</w:t>
      </w:r>
      <w:r w:rsidR="004252F6">
        <w:t xml:space="preserve"> and a service provider shall not use personal information collected for the purposes of prov</w:t>
      </w:r>
      <w:r w:rsidR="00397CC2">
        <w:t>iding a service for the purpose</w:t>
      </w:r>
      <w:r w:rsidR="004252F6">
        <w:t xml:space="preserve"> set out in clause 291 (1) (j) of the Act</w:t>
      </w:r>
      <w:r w:rsidR="00843F62">
        <w:t xml:space="preserve"> unless the following requirements are met:</w:t>
      </w:r>
    </w:p>
    <w:p w:rsidR="00397CC2" w:rsidRDefault="00397CC2" w:rsidP="00DA653F"/>
    <w:p w:rsidR="00DA653F" w:rsidRDefault="00B4373D" w:rsidP="00DA653F">
      <w:pPr>
        <w:pStyle w:val="paragraph-e"/>
      </w:pPr>
      <w:r>
        <w:tab/>
      </w:r>
      <w:r w:rsidR="00843F62">
        <w:t>1.</w:t>
      </w:r>
      <w:r>
        <w:tab/>
      </w:r>
      <w:r w:rsidR="00843F62">
        <w:t>T</w:t>
      </w:r>
      <w:r>
        <w:t xml:space="preserve">he Minister </w:t>
      </w:r>
      <w:r w:rsidR="004252F6">
        <w:t>or service provider</w:t>
      </w:r>
      <w:r w:rsidR="00081449">
        <w:t>, as the case may be,</w:t>
      </w:r>
      <w:r w:rsidR="004252F6">
        <w:t xml:space="preserve"> </w:t>
      </w:r>
      <w:r>
        <w:t>prepares a research plan that meets the requir</w:t>
      </w:r>
      <w:r w:rsidR="004252F6">
        <w:t>ements of subsection 4 (</w:t>
      </w:r>
      <w:r w:rsidR="0071252F">
        <w:t>2</w:t>
      </w:r>
      <w:r w:rsidR="004252F6">
        <w:t>) with the exception of those requirements set out in,</w:t>
      </w:r>
    </w:p>
    <w:p w:rsidR="004252F6" w:rsidRDefault="004252F6" w:rsidP="00DA653F"/>
    <w:p w:rsidR="00B4373D" w:rsidRDefault="004252F6" w:rsidP="00DA653F">
      <w:pPr>
        <w:pStyle w:val="subpara-e"/>
      </w:pPr>
      <w:r>
        <w:tab/>
      </w:r>
      <w:proofErr w:type="spellStart"/>
      <w:proofErr w:type="gramStart"/>
      <w:r>
        <w:t>i</w:t>
      </w:r>
      <w:proofErr w:type="spellEnd"/>
      <w:proofErr w:type="gramEnd"/>
      <w:r>
        <w:t>.</w:t>
      </w:r>
      <w:r>
        <w:tab/>
      </w:r>
      <w:r w:rsidR="00B4373D">
        <w:t>paragraph</w:t>
      </w:r>
      <w:r w:rsidR="007131DA">
        <w:t>s 12 and 14</w:t>
      </w:r>
      <w:r w:rsidR="00843F62">
        <w:t xml:space="preserve"> of that subsection</w:t>
      </w:r>
      <w:r>
        <w:t>, in the case of the Minister, or</w:t>
      </w:r>
    </w:p>
    <w:p w:rsidR="00B4373D" w:rsidRDefault="00B4373D" w:rsidP="00DA653F"/>
    <w:p w:rsidR="00DA653F" w:rsidRDefault="004252F6" w:rsidP="004252F6">
      <w:pPr>
        <w:pStyle w:val="subpara-e"/>
      </w:pPr>
      <w:r>
        <w:tab/>
      </w:r>
      <w:proofErr w:type="gramStart"/>
      <w:r>
        <w:t>ii</w:t>
      </w:r>
      <w:proofErr w:type="gramEnd"/>
      <w:r>
        <w:tab/>
        <w:t>parag</w:t>
      </w:r>
      <w:r w:rsidR="007131DA">
        <w:t>raph 12</w:t>
      </w:r>
      <w:r>
        <w:t xml:space="preserve"> of that subsection, in the case of a service provider.</w:t>
      </w:r>
    </w:p>
    <w:p w:rsidR="004252F6" w:rsidRDefault="004252F6" w:rsidP="00DA653F"/>
    <w:p w:rsidR="00DA653F" w:rsidRDefault="00B4373D" w:rsidP="00DA653F">
      <w:pPr>
        <w:pStyle w:val="paragraph-e"/>
      </w:pPr>
      <w:r>
        <w:tab/>
      </w:r>
      <w:r w:rsidR="00843F62">
        <w:t>2.</w:t>
      </w:r>
      <w:r>
        <w:tab/>
      </w:r>
      <w:r w:rsidR="00843F62">
        <w:t>T</w:t>
      </w:r>
      <w:r>
        <w:t xml:space="preserve">he Minister </w:t>
      </w:r>
      <w:r w:rsidR="00607C5C">
        <w:t>or service provider</w:t>
      </w:r>
      <w:r w:rsidR="00081449">
        <w:t>, as the case may be,</w:t>
      </w:r>
      <w:r w:rsidR="00607C5C">
        <w:t xml:space="preserve"> </w:t>
      </w:r>
      <w:r w:rsidR="00843F62">
        <w:t>submits the research plan to a research ethics board that meets the criteria set out in paragraph 1 of subsection 4 (1).</w:t>
      </w:r>
    </w:p>
    <w:p w:rsidR="00843F62" w:rsidRDefault="00843F62" w:rsidP="00DA653F"/>
    <w:p w:rsidR="00843F62" w:rsidRDefault="0093306A" w:rsidP="00DA653F">
      <w:pPr>
        <w:pStyle w:val="paragraph-e"/>
      </w:pPr>
      <w:r>
        <w:tab/>
      </w:r>
      <w:r w:rsidR="00843F62">
        <w:t>3.</w:t>
      </w:r>
      <w:r w:rsidR="00843F62">
        <w:tab/>
      </w:r>
      <w:r>
        <w:t xml:space="preserve">The Minister </w:t>
      </w:r>
      <w:r w:rsidR="00607C5C">
        <w:t>or service provider</w:t>
      </w:r>
      <w:r w:rsidR="00081449">
        <w:t>, as the case may be,</w:t>
      </w:r>
      <w:r w:rsidR="00607C5C">
        <w:t xml:space="preserve"> </w:t>
      </w:r>
      <w:r>
        <w:t xml:space="preserve">has received written confirmation from each member of the research ethics board that </w:t>
      </w:r>
      <w:r w:rsidR="00182E8C">
        <w:t>the</w:t>
      </w:r>
      <w:r>
        <w:t xml:space="preserve"> member’s personal interest in the use of the personal information or the performance of the research </w:t>
      </w:r>
      <w:r w:rsidR="006E5E81">
        <w:t>does not conflict or appear</w:t>
      </w:r>
      <w:r>
        <w:t xml:space="preserve"> to conflict with the member’s ability to objectively review the research plan</w:t>
      </w:r>
      <w:r w:rsidR="006E5E81">
        <w:t>.</w:t>
      </w:r>
    </w:p>
    <w:p w:rsidR="00B4373D" w:rsidRDefault="00B4373D" w:rsidP="00DA653F"/>
    <w:p w:rsidR="00DA653F" w:rsidRDefault="0093306A" w:rsidP="00DA653F">
      <w:pPr>
        <w:pStyle w:val="paragraph-e"/>
      </w:pPr>
      <w:r>
        <w:tab/>
        <w:t>4.</w:t>
      </w:r>
      <w:r>
        <w:tab/>
        <w:t>The research ethics board has approved the plan.</w:t>
      </w:r>
    </w:p>
    <w:p w:rsidR="00B42E9C" w:rsidRDefault="00B42E9C" w:rsidP="00DA653F"/>
    <w:p w:rsidR="00386167" w:rsidRDefault="001A4DF0" w:rsidP="00386167">
      <w:pPr>
        <w:pStyle w:val="headnote-e"/>
      </w:pPr>
      <w:r>
        <w:t>Exception to r</w:t>
      </w:r>
      <w:r w:rsidR="00390632">
        <w:t>estriction on d</w:t>
      </w:r>
      <w:r w:rsidR="00386167">
        <w:t>isclosure by prescribed entity</w:t>
      </w:r>
    </w:p>
    <w:p w:rsidR="00DA653F" w:rsidRDefault="00386167" w:rsidP="00DA653F">
      <w:pPr>
        <w:pStyle w:val="section-e"/>
      </w:pPr>
      <w:r>
        <w:tab/>
      </w:r>
      <w:r w:rsidR="007131DA">
        <w:rPr>
          <w:b/>
        </w:rPr>
        <w:t>6</w:t>
      </w:r>
      <w:r w:rsidRPr="00386167">
        <w:rPr>
          <w:b/>
        </w:rPr>
        <w:t>.</w:t>
      </w:r>
      <w:r w:rsidR="00DA653F">
        <w:rPr>
          <w:b/>
        </w:rPr>
        <w:t>  </w:t>
      </w:r>
      <w:r>
        <w:t>Despite subsection 293 (9)</w:t>
      </w:r>
      <w:r w:rsidR="001A4DF0">
        <w:t xml:space="preserve"> of the Act</w:t>
      </w:r>
      <w:r>
        <w:t>, a prescribed entity</w:t>
      </w:r>
      <w:r w:rsidR="006E5E81">
        <w:t>,</w:t>
      </w:r>
      <w:r>
        <w:t xml:space="preserve"> </w:t>
      </w:r>
      <w:r w:rsidR="001337EA">
        <w:t>or a person or entity that is not a prescribed entity</w:t>
      </w:r>
      <w:r w:rsidR="006E5E81">
        <w:t>,</w:t>
      </w:r>
      <w:r w:rsidR="001337EA">
        <w:t xml:space="preserve"> </w:t>
      </w:r>
      <w:r>
        <w:t xml:space="preserve">may disclose personal information disclosed to it under </w:t>
      </w:r>
      <w:r w:rsidR="002379E1">
        <w:t>subsectio</w:t>
      </w:r>
      <w:r w:rsidR="004157E4">
        <w:t>n 293 (1)</w:t>
      </w:r>
      <w:r w:rsidR="001337EA">
        <w:t>,</w:t>
      </w:r>
      <w:r w:rsidR="004157E4">
        <w:t xml:space="preserve"> </w:t>
      </w:r>
      <w:r w:rsidR="001337EA">
        <w:t>(2)</w:t>
      </w:r>
      <w:r w:rsidR="007131DA">
        <w:t xml:space="preserve"> </w:t>
      </w:r>
      <w:r w:rsidR="004157E4">
        <w:t>or (3) of the Act to</w:t>
      </w:r>
      <w:r w:rsidR="00386D61">
        <w:t>,</w:t>
      </w:r>
    </w:p>
    <w:p w:rsidR="00386D61" w:rsidRDefault="00386D61" w:rsidP="00DA653F"/>
    <w:p w:rsidR="002379E1" w:rsidRDefault="00386D61" w:rsidP="00DA653F">
      <w:pPr>
        <w:pStyle w:val="clause-e"/>
      </w:pPr>
      <w:r>
        <w:tab/>
        <w:t>(a)</w:t>
      </w:r>
      <w:r>
        <w:tab/>
      </w:r>
      <w:proofErr w:type="gramStart"/>
      <w:r w:rsidR="00E853E3">
        <w:t>another</w:t>
      </w:r>
      <w:proofErr w:type="gramEnd"/>
      <w:r w:rsidR="00E853E3">
        <w:t xml:space="preserve"> prescribed entity</w:t>
      </w:r>
      <w:r w:rsidR="006E5E81">
        <w:t>,</w:t>
      </w:r>
      <w:r w:rsidR="002379E1">
        <w:t xml:space="preserve"> if the disclosure is for the purposes described in s</w:t>
      </w:r>
      <w:r>
        <w:t>ubsection 293 (1) of the Act; or</w:t>
      </w:r>
    </w:p>
    <w:p w:rsidR="00386D61" w:rsidRDefault="00386D61" w:rsidP="00DA653F"/>
    <w:p w:rsidR="00DA653F" w:rsidRDefault="00386D61" w:rsidP="00DA653F">
      <w:pPr>
        <w:pStyle w:val="clause-e"/>
      </w:pPr>
      <w:r>
        <w:tab/>
        <w:t>(b)</w:t>
      </w:r>
      <w:r>
        <w:tab/>
        <w:t>a researcher who has had a research plan that meets the</w:t>
      </w:r>
      <w:r w:rsidR="0071252F">
        <w:t xml:space="preserve"> requirements of subsection 4 (2</w:t>
      </w:r>
      <w:r>
        <w:t xml:space="preserve">) approved by a research ethics board </w:t>
      </w:r>
      <w:r w:rsidR="00942D88">
        <w:t>that meets the criteria set out i</w:t>
      </w:r>
      <w:r w:rsidR="00BA7D08">
        <w:t>n paragraph 1 of subsection 4 (1</w:t>
      </w:r>
      <w:r w:rsidR="00942D88">
        <w:t>)</w:t>
      </w:r>
      <w:r>
        <w:t>.</w:t>
      </w:r>
    </w:p>
    <w:p w:rsidR="00B74C89" w:rsidRDefault="00B74C89" w:rsidP="00DA653F"/>
    <w:p w:rsidR="00C10EF1" w:rsidRDefault="00392FC3" w:rsidP="00C10EF1">
      <w:pPr>
        <w:pStyle w:val="headnote-e"/>
      </w:pPr>
      <w:r>
        <w:t xml:space="preserve">Applications under </w:t>
      </w:r>
      <w:r w:rsidR="006E5E81">
        <w:t>ss.</w:t>
      </w:r>
      <w:r>
        <w:t xml:space="preserve"> 302, 304 and 305 of the Act</w:t>
      </w:r>
    </w:p>
    <w:p w:rsidR="00103783" w:rsidRDefault="00C10EF1" w:rsidP="00DA653F">
      <w:pPr>
        <w:pStyle w:val="section-e"/>
      </w:pPr>
      <w:r>
        <w:tab/>
      </w:r>
      <w:r w:rsidR="007131DA">
        <w:rPr>
          <w:b/>
        </w:rPr>
        <w:t>7</w:t>
      </w:r>
      <w:r w:rsidRPr="00C10EF1">
        <w:rPr>
          <w:b/>
        </w:rPr>
        <w:t>.</w:t>
      </w:r>
      <w:r w:rsidR="00DA653F">
        <w:rPr>
          <w:b/>
        </w:rPr>
        <w:t>  </w:t>
      </w:r>
      <w:r w:rsidR="00DA653F">
        <w:t>(1)  </w:t>
      </w:r>
      <w:r w:rsidR="00FB0776">
        <w:t xml:space="preserve">The Consent and Capacity Board continued under the </w:t>
      </w:r>
      <w:r w:rsidR="00FB0776" w:rsidRPr="00DA653F">
        <w:rPr>
          <w:rStyle w:val="ovitalic"/>
        </w:rPr>
        <w:t>Health Care Consent Act</w:t>
      </w:r>
      <w:r w:rsidR="006E5E81">
        <w:rPr>
          <w:rStyle w:val="ovitalic"/>
        </w:rPr>
        <w:t>, 1996</w:t>
      </w:r>
      <w:r w:rsidR="00FB0776">
        <w:t xml:space="preserve"> is prescribed as the body </w:t>
      </w:r>
      <w:r w:rsidR="005D3CFB">
        <w:t xml:space="preserve">for the purposes of sections 302, 304 and 305 of the Act. </w:t>
      </w:r>
      <w:r w:rsidR="00103783" w:rsidRPr="004A573B">
        <w:fldChar w:fldCharType="begin"/>
      </w:r>
      <w:r w:rsidR="00103783" w:rsidRPr="004A573B">
        <w:instrText xml:space="preserve"> </w:instrText>
      </w:r>
      <w:r w:rsidR="00103783">
        <w:instrText>p-section</w:instrText>
      </w:r>
      <w:r w:rsidR="00103783" w:rsidRPr="004A573B">
        <w:instrText xml:space="preserve"> </w:instrText>
      </w:r>
      <w:r w:rsidR="00103783" w:rsidRPr="004A573B">
        <w:fldChar w:fldCharType="end"/>
      </w:r>
    </w:p>
    <w:p w:rsidR="00A972FB" w:rsidRDefault="00A972FB" w:rsidP="00DA653F"/>
    <w:p w:rsidR="00DA653F" w:rsidRDefault="00DA653F" w:rsidP="00DA653F">
      <w:pPr>
        <w:pStyle w:val="subsection-e"/>
      </w:pPr>
      <w:r>
        <w:tab/>
        <w:t>(2)  </w:t>
      </w:r>
      <w:r w:rsidR="00D4048F">
        <w:t xml:space="preserve">For the purposes of </w:t>
      </w:r>
      <w:r w:rsidR="00D93549">
        <w:t>subsections 302 (10), 304 (4)</w:t>
      </w:r>
      <w:r w:rsidR="00D4048F">
        <w:t>,</w:t>
      </w:r>
      <w:r w:rsidR="00D93549">
        <w:t xml:space="preserve"> and 305 (10) of the Act,</w:t>
      </w:r>
      <w:r w:rsidR="00D4048F">
        <w:t xml:space="preserve"> </w:t>
      </w:r>
      <w:r w:rsidR="00167F66">
        <w:t xml:space="preserve">in </w:t>
      </w:r>
      <w:r w:rsidR="009B4F46">
        <w:t>conducting</w:t>
      </w:r>
      <w:r w:rsidR="00B6077A">
        <w:t xml:space="preserve"> an application</w:t>
      </w:r>
      <w:r w:rsidR="00167F66">
        <w:t xml:space="preserve"> under </w:t>
      </w:r>
      <w:r w:rsidR="001A4DF0">
        <w:t>section</w:t>
      </w:r>
      <w:r w:rsidR="009B4F46">
        <w:t xml:space="preserve"> 302, 304 or 305 of the Act, respectively</w:t>
      </w:r>
      <w:r w:rsidR="00167F66">
        <w:t xml:space="preserve">, the Consent and Capacity Board shall comply with </w:t>
      </w:r>
      <w:r w:rsidR="008F132A">
        <w:t>sections 73 to 79</w:t>
      </w:r>
      <w:r w:rsidR="00D93549">
        <w:t xml:space="preserve"> of the </w:t>
      </w:r>
      <w:r w:rsidR="008F132A" w:rsidRPr="00DA653F">
        <w:rPr>
          <w:rStyle w:val="ovitalic"/>
        </w:rPr>
        <w:t>Health Care Consent Act</w:t>
      </w:r>
      <w:r w:rsidR="006E5E81">
        <w:rPr>
          <w:rStyle w:val="ovitalic"/>
        </w:rPr>
        <w:t>, 1996</w:t>
      </w:r>
      <w:r w:rsidR="00FC0E0A">
        <w:t>.</w:t>
      </w:r>
    </w:p>
    <w:p w:rsidR="002A5424" w:rsidRDefault="002A5424" w:rsidP="00DA653F"/>
    <w:p w:rsidR="00786229" w:rsidRDefault="006E5E81" w:rsidP="00786229">
      <w:pPr>
        <w:pStyle w:val="headnote-e"/>
      </w:pPr>
      <w:r>
        <w:t xml:space="preserve">Additional requirements, </w:t>
      </w:r>
      <w:r w:rsidR="00786229">
        <w:t>s</w:t>
      </w:r>
      <w:r w:rsidR="0046664D">
        <w:t>.</w:t>
      </w:r>
      <w:r w:rsidR="00786229">
        <w:t xml:space="preserve"> 308 (2) of the Act</w:t>
      </w:r>
    </w:p>
    <w:p w:rsidR="00786229" w:rsidRDefault="00786229" w:rsidP="00DA653F">
      <w:pPr>
        <w:pStyle w:val="section-e"/>
      </w:pPr>
      <w:r>
        <w:tab/>
      </w:r>
      <w:r w:rsidR="007131DA">
        <w:rPr>
          <w:b/>
        </w:rPr>
        <w:t>8</w:t>
      </w:r>
      <w:r w:rsidRPr="00786229">
        <w:rPr>
          <w:b/>
        </w:rPr>
        <w:t>.</w:t>
      </w:r>
      <w:r w:rsidR="00DA653F">
        <w:rPr>
          <w:b/>
        </w:rPr>
        <w:t>  </w:t>
      </w:r>
      <w:r>
        <w:t>The following additional requirements are prescribed for the purposes of subsection 308 (2) of the Act:</w:t>
      </w:r>
    </w:p>
    <w:p w:rsidR="00786229" w:rsidRDefault="00786229" w:rsidP="00DA653F"/>
    <w:p w:rsidR="00DA653F" w:rsidRDefault="00786229" w:rsidP="00DA653F">
      <w:pPr>
        <w:pStyle w:val="paragraph-e"/>
      </w:pPr>
      <w:r>
        <w:tab/>
        <w:t>1.</w:t>
      </w:r>
      <w:r>
        <w:tab/>
        <w:t xml:space="preserve">The service provider </w:t>
      </w:r>
      <w:r w:rsidR="00132615">
        <w:t>shall</w:t>
      </w:r>
      <w:r>
        <w:t xml:space="preserve"> notify the individual </w:t>
      </w:r>
      <w:r w:rsidR="00166640">
        <w:t>in plain, easy-to-understand language</w:t>
      </w:r>
      <w:r w:rsidR="00F56A6B">
        <w:t>, and the notification shall include a general description of how the person</w:t>
      </w:r>
      <w:r w:rsidR="006E5E81">
        <w:t>al information was lost, stolen</w:t>
      </w:r>
      <w:r w:rsidR="00F56A6B">
        <w:t xml:space="preserve"> or used or disclosed without authority</w:t>
      </w:r>
      <w:r>
        <w:t>.</w:t>
      </w:r>
    </w:p>
    <w:p w:rsidR="000E0420" w:rsidRDefault="000E0420" w:rsidP="00DA653F"/>
    <w:p w:rsidR="00DA653F" w:rsidRDefault="00786229" w:rsidP="00DA653F">
      <w:pPr>
        <w:pStyle w:val="paragraph-e"/>
      </w:pPr>
      <w:r>
        <w:tab/>
        <w:t>2.</w:t>
      </w:r>
      <w:r>
        <w:tab/>
        <w:t xml:space="preserve">The service provider </w:t>
      </w:r>
      <w:r w:rsidR="00132615">
        <w:t>shall</w:t>
      </w:r>
      <w:r>
        <w:t xml:space="preserve"> inform the individual</w:t>
      </w:r>
      <w:r w:rsidR="00F9427C">
        <w:t xml:space="preserve"> of any steps th</w:t>
      </w:r>
      <w:r w:rsidR="00F56A6B">
        <w:t>e service provider has taken to,</w:t>
      </w:r>
    </w:p>
    <w:p w:rsidR="00F56A6B" w:rsidRDefault="00F56A6B" w:rsidP="00DA653F"/>
    <w:p w:rsidR="00DA653F" w:rsidRDefault="000161E0" w:rsidP="000161E0">
      <w:pPr>
        <w:pStyle w:val="subpara-e"/>
      </w:pPr>
      <w:r>
        <w:tab/>
      </w:r>
      <w:proofErr w:type="spellStart"/>
      <w:proofErr w:type="gramStart"/>
      <w:r>
        <w:t>i</w:t>
      </w:r>
      <w:proofErr w:type="spellEnd"/>
      <w:proofErr w:type="gramEnd"/>
      <w:r>
        <w:t xml:space="preserve">. </w:t>
      </w:r>
      <w:r>
        <w:tab/>
      </w:r>
      <w:r w:rsidR="00F56A6B">
        <w:t>prevent</w:t>
      </w:r>
      <w:r w:rsidR="00F9427C">
        <w:t xml:space="preserve"> </w:t>
      </w:r>
      <w:r w:rsidR="00F56A6B">
        <w:t>a similar</w:t>
      </w:r>
      <w:r w:rsidR="00F9427C">
        <w:t xml:space="preserve"> </w:t>
      </w:r>
      <w:r w:rsidR="00E10A2A">
        <w:t>theft or loss or unauthorized use or disclosure of personal information</w:t>
      </w:r>
      <w:r w:rsidR="00F56A6B">
        <w:t xml:space="preserve"> from recurring</w:t>
      </w:r>
      <w:r>
        <w:t>,</w:t>
      </w:r>
      <w:r w:rsidR="00F9427C">
        <w:t xml:space="preserve"> and</w:t>
      </w:r>
    </w:p>
    <w:p w:rsidR="000161E0" w:rsidRDefault="000161E0" w:rsidP="00DA653F"/>
    <w:p w:rsidR="00DA653F" w:rsidRDefault="000161E0" w:rsidP="00DA653F">
      <w:pPr>
        <w:pStyle w:val="subpara-e"/>
      </w:pPr>
      <w:r>
        <w:tab/>
        <w:t>ii.</w:t>
      </w:r>
      <w:r>
        <w:tab/>
      </w:r>
      <w:proofErr w:type="gramStart"/>
      <w:r w:rsidR="00F9427C">
        <w:t>mitigate</w:t>
      </w:r>
      <w:proofErr w:type="gramEnd"/>
      <w:r w:rsidR="00F9427C">
        <w:t xml:space="preserve"> possible adverse effects </w:t>
      </w:r>
      <w:r w:rsidR="0072530E">
        <w:t>on</w:t>
      </w:r>
      <w:r w:rsidR="00F9427C">
        <w:t xml:space="preserve"> the individual that may be caused by the theft or loss or </w:t>
      </w:r>
      <w:r w:rsidR="0072530E">
        <w:t xml:space="preserve">unauthorized </w:t>
      </w:r>
      <w:r w:rsidR="00F9427C">
        <w:t>use or disclosure.</w:t>
      </w:r>
    </w:p>
    <w:p w:rsidR="00FA0190" w:rsidRDefault="00FA0190" w:rsidP="00DA653F"/>
    <w:p w:rsidR="00DA653F" w:rsidRDefault="00F9427C" w:rsidP="00DA653F">
      <w:pPr>
        <w:pStyle w:val="paragraph-e"/>
      </w:pPr>
      <w:r>
        <w:tab/>
        <w:t>3.</w:t>
      </w:r>
      <w:r>
        <w:tab/>
      </w:r>
      <w:r w:rsidR="00DB4441">
        <w:t xml:space="preserve">The service provider </w:t>
      </w:r>
      <w:r w:rsidR="00132615">
        <w:t>shall</w:t>
      </w:r>
      <w:r w:rsidR="00DB4441">
        <w:t xml:space="preserve"> provide the individual with the contact information of </w:t>
      </w:r>
      <w:r w:rsidR="00FA0190">
        <w:t>an em</w:t>
      </w:r>
      <w:r w:rsidR="000161E0">
        <w:t>ployee of the service provider</w:t>
      </w:r>
      <w:r w:rsidR="00DB4441">
        <w:t xml:space="preserve"> who can provide the individual with additional information about the theft or loss or unauthorized use or disclosure.</w:t>
      </w:r>
    </w:p>
    <w:p w:rsidR="00786229" w:rsidRDefault="00786229" w:rsidP="00DA653F"/>
    <w:p w:rsidR="004A4CA8" w:rsidRDefault="006E5E81" w:rsidP="004A4CA8">
      <w:pPr>
        <w:pStyle w:val="headnote-e"/>
      </w:pPr>
      <w:r>
        <w:t xml:space="preserve">Prescribed circumstances, </w:t>
      </w:r>
      <w:r w:rsidR="008F2D37">
        <w:t>s</w:t>
      </w:r>
      <w:r w:rsidR="0046664D">
        <w:t>.</w:t>
      </w:r>
      <w:r w:rsidR="008F2D37">
        <w:t xml:space="preserve"> 308 (3) of the Act</w:t>
      </w:r>
    </w:p>
    <w:p w:rsidR="007104B9" w:rsidRDefault="00167F66" w:rsidP="00DA653F">
      <w:pPr>
        <w:pStyle w:val="section-e"/>
      </w:pPr>
      <w:r>
        <w:rPr>
          <w:b/>
        </w:rPr>
        <w:tab/>
      </w:r>
      <w:r w:rsidR="007131DA">
        <w:rPr>
          <w:b/>
        </w:rPr>
        <w:t>9</w:t>
      </w:r>
      <w:r w:rsidRPr="00167F66">
        <w:rPr>
          <w:b/>
        </w:rPr>
        <w:t>.</w:t>
      </w:r>
      <w:r w:rsidR="00DA653F">
        <w:rPr>
          <w:b/>
        </w:rPr>
        <w:t>  </w:t>
      </w:r>
      <w:r w:rsidR="00D542FF">
        <w:t>Each of t</w:t>
      </w:r>
      <w:r w:rsidR="007104B9">
        <w:t xml:space="preserve">he following circumstances </w:t>
      </w:r>
      <w:r w:rsidR="00D542FF">
        <w:t xml:space="preserve">is </w:t>
      </w:r>
      <w:r w:rsidR="008F2D37">
        <w:t>prescribed for the purposes of subsection 308 (3) of the Act</w:t>
      </w:r>
      <w:r w:rsidR="007104B9">
        <w:t>:</w:t>
      </w:r>
    </w:p>
    <w:p w:rsidR="00BA38B9" w:rsidRDefault="00BA38B9" w:rsidP="00DA653F"/>
    <w:p w:rsidR="007104B9" w:rsidRDefault="007104B9" w:rsidP="007104B9">
      <w:pPr>
        <w:pStyle w:val="paragraph-e"/>
      </w:pPr>
      <w:r>
        <w:tab/>
        <w:t xml:space="preserve">1. </w:t>
      </w:r>
      <w:r>
        <w:tab/>
        <w:t xml:space="preserve">The service provider has reasonable grounds to believe that </w:t>
      </w:r>
      <w:r w:rsidR="00367ECC">
        <w:t xml:space="preserve">the </w:t>
      </w:r>
      <w:r>
        <w:t xml:space="preserve">personal information was used or disclosed without authority by a person who knew or ought to have known that </w:t>
      </w:r>
      <w:r w:rsidR="00367ECC">
        <w:t>the person was</w:t>
      </w:r>
      <w:r>
        <w:t xml:space="preserve"> using or disclosing the information without authority.</w:t>
      </w:r>
    </w:p>
    <w:p w:rsidR="006B510A" w:rsidRDefault="006B510A" w:rsidP="00DA653F"/>
    <w:p w:rsidR="007104B9" w:rsidRDefault="006B510A" w:rsidP="006B510A">
      <w:pPr>
        <w:pStyle w:val="paragraph-e"/>
      </w:pPr>
      <w:r>
        <w:tab/>
      </w:r>
      <w:r w:rsidR="007104B9">
        <w:t xml:space="preserve">2. </w:t>
      </w:r>
      <w:r>
        <w:tab/>
      </w:r>
      <w:r w:rsidR="007104B9">
        <w:t xml:space="preserve">The </w:t>
      </w:r>
      <w:r>
        <w:t>service provider</w:t>
      </w:r>
      <w:r w:rsidR="007104B9">
        <w:t xml:space="preserve"> has reasonable grounds to believe that </w:t>
      </w:r>
      <w:r w:rsidR="00367ECC">
        <w:t xml:space="preserve">the </w:t>
      </w:r>
      <w:r w:rsidR="007104B9">
        <w:t>personal information was stolen.</w:t>
      </w:r>
    </w:p>
    <w:p w:rsidR="006B510A" w:rsidRDefault="006B510A" w:rsidP="00DA653F"/>
    <w:p w:rsidR="007104B9" w:rsidRDefault="006B510A" w:rsidP="006B510A">
      <w:pPr>
        <w:pStyle w:val="paragraph-e"/>
      </w:pPr>
      <w:r>
        <w:tab/>
      </w:r>
      <w:r w:rsidR="007104B9">
        <w:t xml:space="preserve">3. </w:t>
      </w:r>
      <w:r>
        <w:tab/>
      </w:r>
      <w:r w:rsidR="007104B9">
        <w:t xml:space="preserve">The </w:t>
      </w:r>
      <w:r>
        <w:t>service provider</w:t>
      </w:r>
      <w:r w:rsidR="007104B9">
        <w:t xml:space="preserve"> has reasonable grounds to believe that</w:t>
      </w:r>
      <w:r w:rsidR="0072530E">
        <w:t xml:space="preserve"> the personal information that was stolen or lost or used or disclosed without authority </w:t>
      </w:r>
      <w:r w:rsidR="00487661">
        <w:t xml:space="preserve">was </w:t>
      </w:r>
      <w:r w:rsidR="00056A17">
        <w:t xml:space="preserve">or </w:t>
      </w:r>
      <w:r w:rsidR="007104B9">
        <w:t>will be further used or disclosed without authority.</w:t>
      </w:r>
    </w:p>
    <w:p w:rsidR="006B510A" w:rsidRDefault="006B510A" w:rsidP="00DA653F"/>
    <w:p w:rsidR="007104B9" w:rsidRDefault="00FD7A44" w:rsidP="00FD7A44">
      <w:pPr>
        <w:pStyle w:val="paragraph-e"/>
      </w:pPr>
      <w:r>
        <w:tab/>
      </w:r>
      <w:r w:rsidR="007104B9">
        <w:t xml:space="preserve">4. </w:t>
      </w:r>
      <w:r>
        <w:tab/>
      </w:r>
      <w:r w:rsidR="007104B9">
        <w:t xml:space="preserve">The loss or unauthorized use or disclosure of </w:t>
      </w:r>
      <w:r w:rsidR="00367ECC">
        <w:t xml:space="preserve">the </w:t>
      </w:r>
      <w:r w:rsidR="007104B9">
        <w:t xml:space="preserve">personal information is part of a pattern of similar losses or unauthorized uses or disclosures of personal information in the custody or control of the </w:t>
      </w:r>
      <w:r>
        <w:t>service provider</w:t>
      </w:r>
      <w:r w:rsidR="007104B9">
        <w:t>.</w:t>
      </w:r>
    </w:p>
    <w:p w:rsidR="00FD7A44" w:rsidRDefault="00FD7A44" w:rsidP="00DA653F"/>
    <w:p w:rsidR="00DA653F" w:rsidRDefault="003071C8" w:rsidP="00DA653F">
      <w:pPr>
        <w:pStyle w:val="paragraph-e"/>
      </w:pPr>
      <w:r>
        <w:tab/>
        <w:t>5.</w:t>
      </w:r>
      <w:r w:rsidR="00A321CC">
        <w:tab/>
        <w:t>The service provider has reasonable grounds to believe that personal information that the service provider disclosed</w:t>
      </w:r>
      <w:r w:rsidR="00444C3D">
        <w:t>,</w:t>
      </w:r>
      <w:r w:rsidR="00A321CC">
        <w:t xml:space="preserve"> to a prescribed entity or a person or entity that is not a prescribed entity under subsection 293 (1), (2) or (3) of the Act</w:t>
      </w:r>
      <w:r w:rsidR="00444C3D">
        <w:t>,</w:t>
      </w:r>
      <w:r w:rsidR="00A321CC">
        <w:t xml:space="preserve"> has been stolen or lost or used or disclosed</w:t>
      </w:r>
      <w:r w:rsidR="00BC5C3D">
        <w:t xml:space="preserve"> without authority by the prescribed entity or the </w:t>
      </w:r>
      <w:r w:rsidR="00444C3D">
        <w:t xml:space="preserve">person or entity that is not a </w:t>
      </w:r>
      <w:r w:rsidR="00BC5C3D">
        <w:t>prescribed entity</w:t>
      </w:r>
      <w:r w:rsidR="00A321CC">
        <w:t>.</w:t>
      </w:r>
    </w:p>
    <w:p w:rsidR="0009204D" w:rsidRDefault="0009204D" w:rsidP="00DA653F"/>
    <w:p w:rsidR="007104B9" w:rsidRDefault="00FD7A44" w:rsidP="00DA653F">
      <w:pPr>
        <w:pStyle w:val="paragraph-e"/>
      </w:pPr>
      <w:r>
        <w:tab/>
      </w:r>
      <w:r w:rsidR="003071C8">
        <w:t>6</w:t>
      </w:r>
      <w:r>
        <w:t>.</w:t>
      </w:r>
      <w:r>
        <w:tab/>
      </w:r>
      <w:r w:rsidR="007104B9">
        <w:t xml:space="preserve">The </w:t>
      </w:r>
      <w:r>
        <w:t>service provider</w:t>
      </w:r>
      <w:r w:rsidR="007104B9">
        <w:t xml:space="preserve"> determines that the loss or unauthorized use or disclosure of </w:t>
      </w:r>
      <w:r w:rsidR="00367ECC">
        <w:t xml:space="preserve">the </w:t>
      </w:r>
      <w:r w:rsidR="007104B9">
        <w:t>personal information is significant after conside</w:t>
      </w:r>
      <w:r w:rsidR="00342F29">
        <w:t>ring all relevant circumstances</w:t>
      </w:r>
      <w:r w:rsidR="007104B9">
        <w:t xml:space="preserve"> including</w:t>
      </w:r>
      <w:r w:rsidR="00342F29">
        <w:t>,</w:t>
      </w:r>
    </w:p>
    <w:p w:rsidR="00FD7A44" w:rsidRDefault="00FD7A44" w:rsidP="00DA653F"/>
    <w:p w:rsidR="007104B9" w:rsidRDefault="00FD7A44" w:rsidP="00DA653F">
      <w:pPr>
        <w:pStyle w:val="subpara-e"/>
      </w:pPr>
      <w:r>
        <w:tab/>
      </w:r>
      <w:proofErr w:type="spellStart"/>
      <w:proofErr w:type="gramStart"/>
      <w:r>
        <w:t>i</w:t>
      </w:r>
      <w:proofErr w:type="spellEnd"/>
      <w:proofErr w:type="gramEnd"/>
      <w:r>
        <w:t>.</w:t>
      </w:r>
      <w:r>
        <w:tab/>
      </w:r>
      <w:r w:rsidR="00342F29">
        <w:t>the</w:t>
      </w:r>
      <w:r>
        <w:t xml:space="preserve"> sensitivity of the personal information</w:t>
      </w:r>
      <w:r w:rsidR="00A91E54">
        <w:t xml:space="preserve"> that was lost or used or disclosed without authority</w:t>
      </w:r>
      <w:r w:rsidR="00342F29">
        <w:t>,</w:t>
      </w:r>
    </w:p>
    <w:p w:rsidR="00FD7A44" w:rsidRDefault="00FD7A44" w:rsidP="00DA653F"/>
    <w:p w:rsidR="007104B9" w:rsidRDefault="00FD7A44" w:rsidP="00DA653F">
      <w:pPr>
        <w:pStyle w:val="subpara-e"/>
      </w:pPr>
      <w:r>
        <w:tab/>
        <w:t>ii.</w:t>
      </w:r>
      <w:r>
        <w:tab/>
      </w:r>
      <w:proofErr w:type="gramStart"/>
      <w:r w:rsidR="00342F29">
        <w:t>the</w:t>
      </w:r>
      <w:proofErr w:type="gramEnd"/>
      <w:r>
        <w:t xml:space="preserve"> volume of the personal information</w:t>
      </w:r>
      <w:r w:rsidR="00A91E54" w:rsidRPr="00A91E54">
        <w:t xml:space="preserve"> </w:t>
      </w:r>
      <w:r w:rsidR="00A91E54">
        <w:t>that was lost or used or disclosed without authority</w:t>
      </w:r>
      <w:r w:rsidR="00342F29">
        <w:t>,</w:t>
      </w:r>
    </w:p>
    <w:p w:rsidR="00FD7A44" w:rsidRPr="00F235F9" w:rsidRDefault="00FD7A44" w:rsidP="00DA653F">
      <w:pPr>
        <w:rPr>
          <w:lang w:val="en-US"/>
        </w:rPr>
      </w:pPr>
    </w:p>
    <w:p w:rsidR="007104B9" w:rsidRDefault="00FD7A44" w:rsidP="00DA653F">
      <w:pPr>
        <w:pStyle w:val="subpara-e"/>
      </w:pPr>
      <w:r>
        <w:tab/>
        <w:t>iii.</w:t>
      </w:r>
      <w:r>
        <w:tab/>
      </w:r>
      <w:proofErr w:type="gramStart"/>
      <w:r w:rsidR="00342F29">
        <w:t>the</w:t>
      </w:r>
      <w:proofErr w:type="gramEnd"/>
      <w:r w:rsidR="00A91E54">
        <w:t xml:space="preserve"> number of persons whose personal information</w:t>
      </w:r>
      <w:r w:rsidR="00A91E54" w:rsidRPr="00A91E54">
        <w:t xml:space="preserve"> </w:t>
      </w:r>
      <w:r w:rsidR="00A91E54">
        <w:t>was lost or used or disclosed without authority</w:t>
      </w:r>
      <w:r w:rsidR="00342F29">
        <w:t>, and</w:t>
      </w:r>
    </w:p>
    <w:p w:rsidR="00FD7A44" w:rsidRDefault="00FD7A44" w:rsidP="00DA653F"/>
    <w:p w:rsidR="007104B9" w:rsidRDefault="00FD7A44" w:rsidP="00DA653F">
      <w:pPr>
        <w:pStyle w:val="subpara-e"/>
      </w:pPr>
      <w:r>
        <w:tab/>
        <w:t>iv.</w:t>
      </w:r>
      <w:r>
        <w:tab/>
      </w:r>
      <w:proofErr w:type="gramStart"/>
      <w:r w:rsidR="00342F29">
        <w:t>w</w:t>
      </w:r>
      <w:r w:rsidR="00E67A75">
        <w:t>hether</w:t>
      </w:r>
      <w:proofErr w:type="gramEnd"/>
      <w:r w:rsidR="00E67A75">
        <w:t xml:space="preserve"> one or more service providers were involved in the loss or unauthorized use or disclosure of the personal information.</w:t>
      </w:r>
    </w:p>
    <w:p w:rsidR="007104B9" w:rsidRDefault="007104B9" w:rsidP="00DA653F"/>
    <w:p w:rsidR="005B27FC" w:rsidRDefault="005B27FC" w:rsidP="005B27FC">
      <w:pPr>
        <w:pStyle w:val="headnote-e"/>
      </w:pPr>
      <w:r>
        <w:t xml:space="preserve">Prescribed requirements, </w:t>
      </w:r>
      <w:r w:rsidR="00444C3D">
        <w:t>s.</w:t>
      </w:r>
      <w:r>
        <w:t xml:space="preserve"> 309 (1) (b) of the Act</w:t>
      </w:r>
    </w:p>
    <w:p w:rsidR="00DA653F" w:rsidRDefault="005B27FC" w:rsidP="00DA653F">
      <w:pPr>
        <w:pStyle w:val="section-e"/>
      </w:pPr>
      <w:r>
        <w:tab/>
      </w:r>
      <w:r w:rsidR="003071C8">
        <w:rPr>
          <w:b/>
        </w:rPr>
        <w:t>10</w:t>
      </w:r>
      <w:r w:rsidRPr="005B27FC">
        <w:rPr>
          <w:b/>
        </w:rPr>
        <w:t>.</w:t>
      </w:r>
      <w:r w:rsidR="00DA653F">
        <w:rPr>
          <w:b/>
        </w:rPr>
        <w:t>  </w:t>
      </w:r>
      <w:r w:rsidR="00913DE6">
        <w:t>(1</w:t>
      </w:r>
      <w:r w:rsidR="00DA653F">
        <w:t>)</w:t>
      </w:r>
      <w:proofErr w:type="gramStart"/>
      <w:r w:rsidR="00DA653F">
        <w:t>  </w:t>
      </w:r>
      <w:r w:rsidR="00E17EA5">
        <w:t>For</w:t>
      </w:r>
      <w:proofErr w:type="gramEnd"/>
      <w:r w:rsidR="00E17EA5">
        <w:t xml:space="preserve"> the purposes of clause 309 (1) (b)</w:t>
      </w:r>
      <w:r w:rsidR="002C07CB">
        <w:t xml:space="preserve"> of the Act</w:t>
      </w:r>
      <w:r w:rsidR="00E17EA5">
        <w:t>, t</w:t>
      </w:r>
      <w:r w:rsidR="009F733C">
        <w:t>his section prescribes requirements in respect of the retention, transfer and disposal of records.</w:t>
      </w:r>
    </w:p>
    <w:p w:rsidR="009F733C" w:rsidRDefault="009F733C" w:rsidP="00DA653F"/>
    <w:p w:rsidR="009F733C" w:rsidRDefault="00DA653F" w:rsidP="00DA653F">
      <w:pPr>
        <w:pStyle w:val="subsection-e"/>
      </w:pPr>
      <w:r>
        <w:tab/>
        <w:t>(2)  </w:t>
      </w:r>
      <w:r w:rsidR="009F733C">
        <w:t xml:space="preserve">In </w:t>
      </w:r>
      <w:r w:rsidR="00132615">
        <w:t>this section</w:t>
      </w:r>
      <w:r w:rsidR="009F733C">
        <w:t>, a reference to a record i</w:t>
      </w:r>
      <w:r w:rsidR="00EF671E">
        <w:t xml:space="preserve">s a reference to a record that is in the service provider’s custody or control and that </w:t>
      </w:r>
      <w:r w:rsidR="009F733C">
        <w:t>contains personal information that was collected by the service provider for the purpose of providing a service</w:t>
      </w:r>
      <w:r w:rsidR="00EF671E">
        <w:t>.</w:t>
      </w:r>
    </w:p>
    <w:p w:rsidR="00EF671E" w:rsidRDefault="00EF671E" w:rsidP="00DA653F"/>
    <w:p w:rsidR="00DA653F" w:rsidRDefault="00EF671E" w:rsidP="00DA653F">
      <w:pPr>
        <w:pStyle w:val="subsection-e"/>
      </w:pPr>
      <w:r>
        <w:tab/>
      </w:r>
      <w:r w:rsidR="003071C8">
        <w:t>(3</w:t>
      </w:r>
      <w:r w:rsidR="00DA653F">
        <w:t>)  </w:t>
      </w:r>
      <w:r>
        <w:t>In disposing of a record a service provider shall,</w:t>
      </w:r>
    </w:p>
    <w:p w:rsidR="00EF671E" w:rsidRDefault="00EF671E" w:rsidP="00DA653F"/>
    <w:p w:rsidR="00DA653F" w:rsidRDefault="00EF671E" w:rsidP="00DA653F">
      <w:pPr>
        <w:pStyle w:val="clause-e"/>
      </w:pPr>
      <w:r>
        <w:tab/>
        <w:t>(a)</w:t>
      </w:r>
      <w:r>
        <w:tab/>
      </w:r>
      <w:proofErr w:type="gramStart"/>
      <w:r>
        <w:t>take</w:t>
      </w:r>
      <w:proofErr w:type="gramEnd"/>
      <w:r>
        <w:t xml:space="preserve"> reasona</w:t>
      </w:r>
      <w:r w:rsidR="00341C31">
        <w:t>ble steps to protect the record</w:t>
      </w:r>
      <w:r>
        <w:t xml:space="preserve"> against theft or loss or unauthorized use or disclosure;</w:t>
      </w:r>
    </w:p>
    <w:p w:rsidR="00EF671E" w:rsidRDefault="00EF671E" w:rsidP="00DA653F"/>
    <w:p w:rsidR="00EF671E" w:rsidRDefault="002C07CB" w:rsidP="00DA653F">
      <w:pPr>
        <w:pStyle w:val="clause-e"/>
      </w:pPr>
      <w:r>
        <w:tab/>
        <w:t>(b)</w:t>
      </w:r>
      <w:r>
        <w:tab/>
      </w:r>
      <w:proofErr w:type="gramStart"/>
      <w:r w:rsidR="00EF671E">
        <w:t>take</w:t>
      </w:r>
      <w:proofErr w:type="gramEnd"/>
      <w:r w:rsidR="00EF671E">
        <w:t xml:space="preserve"> reasonable steps to ensure that the personal information in </w:t>
      </w:r>
      <w:r w:rsidR="00341C31">
        <w:t>the record</w:t>
      </w:r>
      <w:r w:rsidR="00EF671E">
        <w:t xml:space="preserve"> cannot be reconstructed or retrieved; and</w:t>
      </w:r>
    </w:p>
    <w:p w:rsidR="00EF671E" w:rsidRDefault="00EF671E" w:rsidP="00DA653F"/>
    <w:p w:rsidR="00DA653F" w:rsidRDefault="00EF671E" w:rsidP="00DA653F">
      <w:pPr>
        <w:pStyle w:val="clause-e"/>
      </w:pPr>
      <w:r>
        <w:tab/>
        <w:t>(c)</w:t>
      </w:r>
      <w:r>
        <w:tab/>
      </w:r>
      <w:proofErr w:type="gramStart"/>
      <w:r>
        <w:t>document</w:t>
      </w:r>
      <w:proofErr w:type="gramEnd"/>
      <w:r>
        <w:t xml:space="preserve"> the</w:t>
      </w:r>
      <w:r w:rsidR="00341C31">
        <w:t xml:space="preserve"> record</w:t>
      </w:r>
      <w:r>
        <w:t xml:space="preserve"> that </w:t>
      </w:r>
      <w:r w:rsidR="00341C31">
        <w:t>has</w:t>
      </w:r>
      <w:r>
        <w:t xml:space="preserve"> been disposed of in a way that does not document any of the personal information</w:t>
      </w:r>
      <w:r w:rsidR="00341C31">
        <w:t xml:space="preserve"> contained in the record</w:t>
      </w:r>
      <w:r>
        <w:t>.</w:t>
      </w:r>
    </w:p>
    <w:p w:rsidR="00EF671E" w:rsidRDefault="00EF671E" w:rsidP="00DA653F"/>
    <w:p w:rsidR="00DA653F" w:rsidRDefault="00A50CE2" w:rsidP="00DA653F">
      <w:pPr>
        <w:pStyle w:val="subsection-e"/>
      </w:pPr>
      <w:r>
        <w:tab/>
      </w:r>
      <w:r w:rsidR="003071C8">
        <w:t>(4</w:t>
      </w:r>
      <w:r w:rsidR="00DA653F">
        <w:t>)  </w:t>
      </w:r>
      <w:r w:rsidR="004F2145">
        <w:t>A service provider that ceases to provide the service to which a record relates shall not transfer the record to another service provider for the purpose of allowing that service provider to continue to provide that service unless the service provider that will receive the record has in place a records retention policy under this section that addresses the retention of</w:t>
      </w:r>
      <w:r w:rsidR="00957AF1">
        <w:t xml:space="preserve"> the type of record</w:t>
      </w:r>
      <w:r w:rsidR="004F2145">
        <w:t xml:space="preserve"> being transferred.</w:t>
      </w:r>
    </w:p>
    <w:p w:rsidR="004F2145" w:rsidRDefault="004F2145" w:rsidP="00DA653F"/>
    <w:p w:rsidR="00DA653F" w:rsidRDefault="00B0023A" w:rsidP="00DA653F">
      <w:pPr>
        <w:pStyle w:val="subsection-e"/>
      </w:pPr>
      <w:r>
        <w:tab/>
      </w:r>
      <w:r w:rsidR="003071C8">
        <w:t>(5</w:t>
      </w:r>
      <w:r w:rsidR="00DA653F">
        <w:t>)  </w:t>
      </w:r>
      <w:r w:rsidR="005B27FC">
        <w:t>A service provider shall develop and maintain a records retention policy</w:t>
      </w:r>
      <w:r w:rsidR="00F83580">
        <w:t xml:space="preserve"> </w:t>
      </w:r>
      <w:r w:rsidR="00441D60">
        <w:t xml:space="preserve">in accordance with this section </w:t>
      </w:r>
      <w:r w:rsidR="006347F6">
        <w:t>and</w:t>
      </w:r>
      <w:r w:rsidR="000161E0">
        <w:t xml:space="preserve"> shall comply with that policy</w:t>
      </w:r>
      <w:r w:rsidR="00F83580">
        <w:t>.</w:t>
      </w:r>
    </w:p>
    <w:p w:rsidR="00CE063D" w:rsidRDefault="00CE063D" w:rsidP="00DA653F"/>
    <w:p w:rsidR="00DA653F" w:rsidRDefault="00F83580" w:rsidP="00DA653F">
      <w:pPr>
        <w:pStyle w:val="subsection-e"/>
      </w:pPr>
      <w:r>
        <w:tab/>
      </w:r>
      <w:r w:rsidR="003071C8">
        <w:t>(6</w:t>
      </w:r>
      <w:r w:rsidR="00DA653F">
        <w:t>)  </w:t>
      </w:r>
      <w:r>
        <w:t>The policy shall</w:t>
      </w:r>
      <w:r w:rsidR="006347F6">
        <w:t xml:space="preserve"> set out</w:t>
      </w:r>
      <w:r>
        <w:t>,</w:t>
      </w:r>
    </w:p>
    <w:p w:rsidR="00F83580" w:rsidRDefault="00F83580" w:rsidP="00DA653F"/>
    <w:p w:rsidR="00DA653F" w:rsidRDefault="00F83580" w:rsidP="00DA653F">
      <w:pPr>
        <w:pStyle w:val="clause-e"/>
      </w:pPr>
      <w:r>
        <w:tab/>
        <w:t>(a)</w:t>
      </w:r>
      <w:r>
        <w:tab/>
      </w:r>
      <w:proofErr w:type="gramStart"/>
      <w:r w:rsidR="00CE063D">
        <w:t>each</w:t>
      </w:r>
      <w:proofErr w:type="gramEnd"/>
      <w:r w:rsidR="00CE063D">
        <w:t xml:space="preserve"> type of record</w:t>
      </w:r>
      <w:r w:rsidR="006D252B">
        <w:t xml:space="preserve"> </w:t>
      </w:r>
      <w:r w:rsidR="000D7A76">
        <w:t xml:space="preserve">maintained by the service provider </w:t>
      </w:r>
      <w:r w:rsidR="00B12CCA">
        <w:t>and a description of the personal information contained in the record</w:t>
      </w:r>
      <w:r w:rsidR="00DC3AD6">
        <w:t>, including the format in which the record is maintained</w:t>
      </w:r>
      <w:r w:rsidR="00B12CCA">
        <w:t>;</w:t>
      </w:r>
    </w:p>
    <w:p w:rsidR="00B12CCA" w:rsidRDefault="00B12CCA" w:rsidP="00DA653F"/>
    <w:p w:rsidR="00DA653F" w:rsidRDefault="00B12CCA" w:rsidP="00DA653F">
      <w:pPr>
        <w:pStyle w:val="clause-e"/>
      </w:pPr>
      <w:r>
        <w:tab/>
        <w:t>(b)</w:t>
      </w:r>
      <w:r>
        <w:tab/>
      </w:r>
      <w:proofErr w:type="gramStart"/>
      <w:r w:rsidR="006347F6">
        <w:t>the</w:t>
      </w:r>
      <w:proofErr w:type="gramEnd"/>
      <w:r w:rsidR="006347F6">
        <w:t xml:space="preserve"> classification of each type of record </w:t>
      </w:r>
      <w:r>
        <w:t xml:space="preserve">according to the sensitivity of the personal information contained in the record and </w:t>
      </w:r>
      <w:r w:rsidR="00820D82">
        <w:t xml:space="preserve">the </w:t>
      </w:r>
      <w:r w:rsidR="00F36DAC">
        <w:t>manner in which that</w:t>
      </w:r>
      <w:r>
        <w:t xml:space="preserve"> </w:t>
      </w:r>
      <w:r w:rsidR="00820D82">
        <w:t xml:space="preserve">personal information </w:t>
      </w:r>
      <w:r>
        <w:t>is normally used or disclosed by the service provider;</w:t>
      </w:r>
    </w:p>
    <w:p w:rsidR="00B12CCA" w:rsidRDefault="00B12CCA" w:rsidP="00DA653F"/>
    <w:p w:rsidR="00B12CCA" w:rsidRDefault="00B12CCA" w:rsidP="00DA653F">
      <w:pPr>
        <w:pStyle w:val="clause-e"/>
      </w:pPr>
      <w:r>
        <w:tab/>
        <w:t>(c)</w:t>
      </w:r>
      <w:r>
        <w:tab/>
      </w:r>
      <w:proofErr w:type="gramStart"/>
      <w:r w:rsidR="00F73320">
        <w:t>a</w:t>
      </w:r>
      <w:proofErr w:type="gramEnd"/>
      <w:r w:rsidR="00F73320">
        <w:t xml:space="preserve"> time period for which each type of record </w:t>
      </w:r>
      <w:r w:rsidR="00890F20">
        <w:t>shall be</w:t>
      </w:r>
      <w:r w:rsidR="00F73320">
        <w:t xml:space="preserve"> retained by the service pr</w:t>
      </w:r>
      <w:r w:rsidR="00DF15A5">
        <w:t>ovider</w:t>
      </w:r>
      <w:r w:rsidR="00F73320">
        <w:t xml:space="preserve">; </w:t>
      </w:r>
      <w:r w:rsidR="004F29AA">
        <w:t>and</w:t>
      </w:r>
    </w:p>
    <w:p w:rsidR="00F73320" w:rsidRDefault="00F73320" w:rsidP="00DA653F"/>
    <w:p w:rsidR="00DA653F" w:rsidRDefault="00F73320" w:rsidP="00DA653F">
      <w:pPr>
        <w:pStyle w:val="clause-e"/>
      </w:pPr>
      <w:r>
        <w:tab/>
        <w:t>(d)</w:t>
      </w:r>
      <w:r>
        <w:tab/>
      </w:r>
      <w:proofErr w:type="gramStart"/>
      <w:r>
        <w:t>the</w:t>
      </w:r>
      <w:proofErr w:type="gramEnd"/>
      <w:r>
        <w:t xml:space="preserve"> method by which the service provider will</w:t>
      </w:r>
      <w:r w:rsidR="00B62755">
        <w:t>,</w:t>
      </w:r>
    </w:p>
    <w:p w:rsidR="00B62755" w:rsidRDefault="00B62755" w:rsidP="00DA653F"/>
    <w:p w:rsidR="004F2145" w:rsidRDefault="004F2145" w:rsidP="00DA653F">
      <w:pPr>
        <w:pStyle w:val="subclause-e"/>
      </w:pPr>
      <w:r>
        <w:tab/>
      </w:r>
      <w:r w:rsidR="003071C8">
        <w:t>(</w:t>
      </w:r>
      <w:proofErr w:type="spellStart"/>
      <w:r w:rsidR="003071C8">
        <w:t>i</w:t>
      </w:r>
      <w:proofErr w:type="spellEnd"/>
      <w:r>
        <w:t>)</w:t>
      </w:r>
      <w:r>
        <w:tab/>
      </w:r>
      <w:proofErr w:type="gramStart"/>
      <w:r>
        <w:t>dispose</w:t>
      </w:r>
      <w:proofErr w:type="gramEnd"/>
      <w:r>
        <w:t xml:space="preserve"> of each type of record in a manner </w:t>
      </w:r>
      <w:r w:rsidR="003071C8">
        <w:t>consistent with subsection (3</w:t>
      </w:r>
      <w:r>
        <w:t>), or</w:t>
      </w:r>
    </w:p>
    <w:p w:rsidR="004F2145" w:rsidRDefault="004F2145" w:rsidP="003A3825"/>
    <w:p w:rsidR="00B53E34" w:rsidRDefault="004F2145" w:rsidP="00DA653F">
      <w:pPr>
        <w:pStyle w:val="subclause-e"/>
      </w:pPr>
      <w:r>
        <w:tab/>
      </w:r>
      <w:r w:rsidR="00B62755">
        <w:t>(i</w:t>
      </w:r>
      <w:r w:rsidR="003071C8">
        <w:t>i</w:t>
      </w:r>
      <w:r w:rsidR="00B62755">
        <w:t>)</w:t>
      </w:r>
      <w:r>
        <w:tab/>
      </w:r>
      <w:proofErr w:type="gramStart"/>
      <w:r w:rsidR="00B62755">
        <w:t>if</w:t>
      </w:r>
      <w:proofErr w:type="gramEnd"/>
      <w:r w:rsidR="00B62755">
        <w:t xml:space="preserve"> the service provider ceases providing the service to which </w:t>
      </w:r>
      <w:r w:rsidR="008C46D8">
        <w:t>a record</w:t>
      </w:r>
      <w:r w:rsidR="00B62755">
        <w:t xml:space="preserve"> relate</w:t>
      </w:r>
      <w:r w:rsidR="008C46D8">
        <w:t>s</w:t>
      </w:r>
      <w:r w:rsidR="00F36DAC">
        <w:t xml:space="preserve">, store </w:t>
      </w:r>
      <w:r w:rsidR="00444C3D">
        <w:t xml:space="preserve">or transfer the record </w:t>
      </w:r>
      <w:r w:rsidR="00DF15A5">
        <w:t>in a manner consistent with</w:t>
      </w:r>
      <w:r w:rsidR="003A211A">
        <w:t xml:space="preserve"> </w:t>
      </w:r>
      <w:r w:rsidR="003071C8">
        <w:t>subsection (4</w:t>
      </w:r>
      <w:r w:rsidR="003A211A">
        <w:t>)</w:t>
      </w:r>
      <w:r>
        <w:t>.</w:t>
      </w:r>
    </w:p>
    <w:p w:rsidR="00F83580" w:rsidRDefault="00F83580" w:rsidP="00DA653F"/>
    <w:p w:rsidR="00DA653F" w:rsidRDefault="003071C8" w:rsidP="00DA653F">
      <w:pPr>
        <w:pStyle w:val="subsection-e"/>
      </w:pPr>
      <w:r>
        <w:tab/>
        <w:t>(7</w:t>
      </w:r>
      <w:r w:rsidR="00DA653F">
        <w:t>)  </w:t>
      </w:r>
      <w:r w:rsidR="00DB16C8">
        <w:t xml:space="preserve">In </w:t>
      </w:r>
      <w:r w:rsidR="00DC3AD6">
        <w:t>determining the tim</w:t>
      </w:r>
      <w:r>
        <w:t>e periods described in clause (6</w:t>
      </w:r>
      <w:r w:rsidR="00DC3AD6">
        <w:t>) (c), a service provider shall consider the following:</w:t>
      </w:r>
    </w:p>
    <w:p w:rsidR="00DC3AD6" w:rsidRDefault="00DC3AD6" w:rsidP="00DA653F"/>
    <w:p w:rsidR="00DA653F" w:rsidRDefault="00DC3AD6" w:rsidP="00DA653F">
      <w:pPr>
        <w:pStyle w:val="paragraph-e"/>
      </w:pPr>
      <w:r>
        <w:tab/>
        <w:t>1.</w:t>
      </w:r>
      <w:r>
        <w:tab/>
        <w:t xml:space="preserve">Whether another service provider </w:t>
      </w:r>
      <w:r w:rsidR="004F29AA">
        <w:t>also</w:t>
      </w:r>
      <w:r w:rsidR="00B94BE9">
        <w:t xml:space="preserve"> </w:t>
      </w:r>
      <w:r>
        <w:t>has custody or control of the record or requires the record for the purpose of providing a service.</w:t>
      </w:r>
    </w:p>
    <w:p w:rsidR="00DC3AD6" w:rsidRDefault="00DC3AD6" w:rsidP="00DA653F"/>
    <w:p w:rsidR="00DA653F" w:rsidRDefault="00DC3AD6" w:rsidP="00DA653F">
      <w:pPr>
        <w:pStyle w:val="paragraph-e"/>
      </w:pPr>
      <w:r>
        <w:tab/>
        <w:t>2.</w:t>
      </w:r>
      <w:r>
        <w:tab/>
      </w:r>
      <w:r w:rsidR="00CE00FE">
        <w:t>Whether, in the view of the service provider, the record is one to which an individual has a right of access under section 312 of the Act.</w:t>
      </w:r>
    </w:p>
    <w:p w:rsidR="00FC170E" w:rsidRDefault="00FC170E" w:rsidP="00DA653F"/>
    <w:p w:rsidR="00DA653F" w:rsidRDefault="00CE00FE" w:rsidP="00DA653F">
      <w:pPr>
        <w:pStyle w:val="paragraph-e"/>
      </w:pPr>
      <w:r>
        <w:tab/>
        <w:t>3.</w:t>
      </w:r>
      <w:r>
        <w:tab/>
      </w:r>
      <w:r w:rsidR="00FC170E">
        <w:t>Whether the record is one which relates to circumstances that are or may be the subject of a possible legal proceeding, other than a legal proceeding described in clause 312 (1) (c) of the Act.</w:t>
      </w:r>
    </w:p>
    <w:p w:rsidR="00FC170E" w:rsidRDefault="00FC170E" w:rsidP="00DA653F"/>
    <w:p w:rsidR="00DA653F" w:rsidRDefault="00FC170E" w:rsidP="00DA653F">
      <w:pPr>
        <w:pStyle w:val="paragraph-e"/>
      </w:pPr>
      <w:r>
        <w:tab/>
        <w:t>4.</w:t>
      </w:r>
      <w:r>
        <w:tab/>
        <w:t>Whether the service provider has been informed by the Minister or a</w:t>
      </w:r>
      <w:r w:rsidR="008E4FC4">
        <w:t>nother</w:t>
      </w:r>
      <w:r>
        <w:t xml:space="preserve"> service provider that the </w:t>
      </w:r>
      <w:r w:rsidR="00876DEB">
        <w:t xml:space="preserve">Minister or service provider may require the </w:t>
      </w:r>
      <w:r>
        <w:t>information for the purpose set out in paragraph 3 of subsection 283 (1)</w:t>
      </w:r>
      <w:r w:rsidR="008C46D8">
        <w:t xml:space="preserve"> of the Act</w:t>
      </w:r>
      <w:r>
        <w:t xml:space="preserve"> or clause 291 (1) (d) of the Act.</w:t>
      </w:r>
    </w:p>
    <w:p w:rsidR="00DB16C8" w:rsidRDefault="00DB16C8" w:rsidP="00DA653F"/>
    <w:p w:rsidR="00DA653F" w:rsidRDefault="00876DEB" w:rsidP="00DA653F">
      <w:pPr>
        <w:pStyle w:val="paragraph-e"/>
      </w:pPr>
      <w:r>
        <w:tab/>
        <w:t>5.</w:t>
      </w:r>
      <w:r>
        <w:tab/>
        <w:t>Any other requirement under the Act or another Act that relates to the amount of time that the record must be retained</w:t>
      </w:r>
      <w:r w:rsidR="005C2472">
        <w:t xml:space="preserve"> by the service provider</w:t>
      </w:r>
      <w:r>
        <w:t>.</w:t>
      </w:r>
    </w:p>
    <w:p w:rsidR="00DA653F" w:rsidRDefault="00DA653F" w:rsidP="00DA653F"/>
    <w:p w:rsidR="009432BD" w:rsidRDefault="009432BD" w:rsidP="009432BD">
      <w:pPr>
        <w:pStyle w:val="headnote-e"/>
      </w:pPr>
      <w:r>
        <w:t>Reporting to Commissioner</w:t>
      </w:r>
    </w:p>
    <w:p w:rsidR="009432BD" w:rsidRPr="009432BD" w:rsidRDefault="009432BD" w:rsidP="00DA653F">
      <w:pPr>
        <w:pStyle w:val="section-e"/>
        <w:rPr>
          <w:b/>
        </w:rPr>
      </w:pPr>
      <w:r>
        <w:tab/>
      </w:r>
      <w:r w:rsidR="003071C8">
        <w:rPr>
          <w:b/>
        </w:rPr>
        <w:t>11</w:t>
      </w:r>
      <w:r w:rsidRPr="009432BD">
        <w:rPr>
          <w:b/>
        </w:rPr>
        <w:t>.</w:t>
      </w:r>
      <w:r w:rsidR="00DA653F">
        <w:rPr>
          <w:b/>
        </w:rPr>
        <w:t>  </w:t>
      </w:r>
      <w:r w:rsidR="00A04943" w:rsidRPr="00A04943">
        <w:t>(1)</w:t>
      </w:r>
      <w:proofErr w:type="gramStart"/>
      <w:r w:rsidR="00DA653F">
        <w:t>  </w:t>
      </w:r>
      <w:r w:rsidR="004B3910" w:rsidRPr="004B3910">
        <w:t>On</w:t>
      </w:r>
      <w:proofErr w:type="gramEnd"/>
      <w:r w:rsidR="004B3910" w:rsidRPr="004B3910">
        <w:t xml:space="preserve"> or before March 31 in each year, a service provider shall report the following information to the Commissioner:</w:t>
      </w:r>
    </w:p>
    <w:p w:rsidR="009432BD" w:rsidRDefault="009432BD" w:rsidP="00DA653F"/>
    <w:p w:rsidR="00DA653F" w:rsidRDefault="004B3910" w:rsidP="00DA653F">
      <w:pPr>
        <w:pStyle w:val="paragraph-e"/>
      </w:pPr>
      <w:r>
        <w:tab/>
        <w:t>1.</w:t>
      </w:r>
      <w:r>
        <w:tab/>
        <w:t xml:space="preserve">The number of requests for access to a record </w:t>
      </w:r>
      <w:r w:rsidR="00B30251">
        <w:t>under subsection 313 (1) of the Act</w:t>
      </w:r>
      <w:r w:rsidR="00DF07B7">
        <w:t xml:space="preserve"> received by the service provider in the previous year</w:t>
      </w:r>
      <w:r w:rsidR="00B30251">
        <w:t>.</w:t>
      </w:r>
    </w:p>
    <w:p w:rsidR="00B30251" w:rsidRDefault="00B30251" w:rsidP="00DA653F"/>
    <w:p w:rsidR="00B30251" w:rsidRDefault="00B30251" w:rsidP="00DA653F">
      <w:pPr>
        <w:pStyle w:val="paragraph-e"/>
      </w:pPr>
      <w:r>
        <w:tab/>
        <w:t>2.</w:t>
      </w:r>
      <w:r>
        <w:tab/>
        <w:t>The number of times a service provider</w:t>
      </w:r>
      <w:r w:rsidR="00DF07B7">
        <w:t>, in response to a request made under subsection 313 (1) of the Act</w:t>
      </w:r>
      <w:r w:rsidR="002F0200">
        <w:t xml:space="preserve"> in the previous year</w:t>
      </w:r>
      <w:r w:rsidR="00DF07B7">
        <w:t>,</w:t>
      </w:r>
      <w:r>
        <w:t xml:space="preserve"> refuse</w:t>
      </w:r>
      <w:r w:rsidR="007F18F3">
        <w:t>d to provide access to a record</w:t>
      </w:r>
      <w:r>
        <w:t xml:space="preserve"> or part of a record</w:t>
      </w:r>
      <w:r w:rsidR="00596D35">
        <w:t xml:space="preserve"> and the number of times the service provider relied on each of the clauses</w:t>
      </w:r>
      <w:r w:rsidR="002F0200">
        <w:t xml:space="preserve"> or</w:t>
      </w:r>
      <w:r w:rsidR="007F18F3">
        <w:t>,</w:t>
      </w:r>
      <w:r w:rsidR="002F0200">
        <w:t xml:space="preserve"> in the case of a refusal under clause 312 (1) (d)</w:t>
      </w:r>
      <w:r w:rsidR="00DF15A5">
        <w:t xml:space="preserve"> of the Act</w:t>
      </w:r>
      <w:r w:rsidR="002F0200">
        <w:t xml:space="preserve">, each of the </w:t>
      </w:r>
      <w:proofErr w:type="spellStart"/>
      <w:r w:rsidR="002F0200">
        <w:t>subclauses</w:t>
      </w:r>
      <w:proofErr w:type="spellEnd"/>
      <w:r w:rsidR="002F0200">
        <w:t>,</w:t>
      </w:r>
      <w:r w:rsidR="00596D35">
        <w:t xml:space="preserve"> under subsection 312 (1) of the Act to do so</w:t>
      </w:r>
      <w:r w:rsidR="00DF07B7">
        <w:t>.</w:t>
      </w:r>
    </w:p>
    <w:p w:rsidR="00DF07B7" w:rsidRDefault="00DF07B7" w:rsidP="00DA653F"/>
    <w:p w:rsidR="00DA653F" w:rsidRDefault="003071C8" w:rsidP="00DA653F">
      <w:pPr>
        <w:pStyle w:val="paragraph-e"/>
      </w:pPr>
      <w:r>
        <w:tab/>
        <w:t>3.</w:t>
      </w:r>
      <w:r w:rsidR="000B2969">
        <w:tab/>
        <w:t xml:space="preserve">The number of times </w:t>
      </w:r>
      <w:r w:rsidR="00594B8F">
        <w:t xml:space="preserve">the service provider </w:t>
      </w:r>
      <w:r w:rsidR="00206ABA">
        <w:t>responded within 30 days of receiving a request</w:t>
      </w:r>
      <w:r w:rsidR="00055DB4">
        <w:t xml:space="preserve"> for access</w:t>
      </w:r>
      <w:r w:rsidR="00206ABA">
        <w:t xml:space="preserve"> to a record under subsection 313 (1) of the Act and the number of times the service provider extended the de</w:t>
      </w:r>
      <w:r w:rsidR="00055DB4">
        <w:t>adline to respond to such a</w:t>
      </w:r>
      <w:r w:rsidR="00206ABA">
        <w:t xml:space="preserve"> request</w:t>
      </w:r>
      <w:r w:rsidR="00055DB4">
        <w:t xml:space="preserve"> to</w:t>
      </w:r>
      <w:r w:rsidR="00B2027F">
        <w:t xml:space="preserve"> not more than</w:t>
      </w:r>
      <w:r w:rsidR="00055DB4">
        <w:t xml:space="preserve"> 90 days under</w:t>
      </w:r>
      <w:r w:rsidR="00206ABA">
        <w:t xml:space="preserve"> </w:t>
      </w:r>
      <w:r w:rsidR="006B0362">
        <w:t>subsection 314 (3</w:t>
      </w:r>
      <w:r w:rsidR="00594B8F">
        <w:t>) of the Act.</w:t>
      </w:r>
    </w:p>
    <w:p w:rsidR="000B2969" w:rsidRDefault="000B2969" w:rsidP="00DA653F"/>
    <w:p w:rsidR="00DA653F" w:rsidRDefault="00695AED" w:rsidP="00DA653F">
      <w:pPr>
        <w:pStyle w:val="paragraph-e"/>
      </w:pPr>
      <w:r>
        <w:tab/>
      </w:r>
      <w:r w:rsidR="003071C8">
        <w:t>4.</w:t>
      </w:r>
      <w:r>
        <w:tab/>
        <w:t xml:space="preserve">The number of requests </w:t>
      </w:r>
      <w:r w:rsidR="00AC4FA2">
        <w:t xml:space="preserve">to correct a record </w:t>
      </w:r>
      <w:r>
        <w:t>made to a service provider under subsection 315 (2) of the Act</w:t>
      </w:r>
      <w:r w:rsidR="00AC4FA2" w:rsidRPr="00AC4FA2">
        <w:t xml:space="preserve"> </w:t>
      </w:r>
      <w:r w:rsidR="00AC4FA2">
        <w:t>in the previous year</w:t>
      </w:r>
      <w:r w:rsidR="00453743">
        <w:t xml:space="preserve"> and t</w:t>
      </w:r>
      <w:r w:rsidR="00AC4FA2">
        <w:t xml:space="preserve">he number of times a service provider, in response to </w:t>
      </w:r>
      <w:r w:rsidR="00453743">
        <w:t xml:space="preserve">such </w:t>
      </w:r>
      <w:r w:rsidR="00AC4FA2">
        <w:t>a request,</w:t>
      </w:r>
    </w:p>
    <w:p w:rsidR="00C8269A" w:rsidRDefault="00C8269A" w:rsidP="00DA653F"/>
    <w:p w:rsidR="00DA653F" w:rsidRDefault="00C8269A" w:rsidP="00DA653F">
      <w:pPr>
        <w:pStyle w:val="subpara-e"/>
      </w:pPr>
      <w:r>
        <w:tab/>
      </w:r>
      <w:proofErr w:type="spellStart"/>
      <w:proofErr w:type="gramStart"/>
      <w:r>
        <w:t>i</w:t>
      </w:r>
      <w:proofErr w:type="spellEnd"/>
      <w:proofErr w:type="gramEnd"/>
      <w:r>
        <w:t>.</w:t>
      </w:r>
      <w:r>
        <w:tab/>
      </w:r>
      <w:r w:rsidR="00576FEE">
        <w:t xml:space="preserve">refused the request because it </w:t>
      </w:r>
      <w:r w:rsidR="00792DB5">
        <w:t xml:space="preserve">did not find that the </w:t>
      </w:r>
      <w:r w:rsidR="00576FEE">
        <w:t>correction was warranted</w:t>
      </w:r>
      <w:r w:rsidR="00792DB5">
        <w:t xml:space="preserve"> under subsection 315 (9) of the Act,</w:t>
      </w:r>
    </w:p>
    <w:p w:rsidR="00C8269A" w:rsidRDefault="00C8269A" w:rsidP="00DA653F"/>
    <w:p w:rsidR="00695AED" w:rsidRDefault="00C8269A" w:rsidP="00DA653F">
      <w:pPr>
        <w:pStyle w:val="subpara-e"/>
      </w:pPr>
      <w:r>
        <w:tab/>
        <w:t>ii.</w:t>
      </w:r>
      <w:r>
        <w:tab/>
      </w:r>
      <w:proofErr w:type="gramStart"/>
      <w:r w:rsidR="00F14677">
        <w:t>relied</w:t>
      </w:r>
      <w:proofErr w:type="gramEnd"/>
      <w:r w:rsidR="00F14677">
        <w:t xml:space="preserve"> on </w:t>
      </w:r>
      <w:r>
        <w:t>each of either</w:t>
      </w:r>
      <w:r w:rsidR="00F14677">
        <w:t xml:space="preserve"> subsection 3</w:t>
      </w:r>
      <w:r>
        <w:t xml:space="preserve">15 (6) or (10) of the Act to </w:t>
      </w:r>
      <w:r w:rsidR="00792DB5">
        <w:t xml:space="preserve">refuse the request, </w:t>
      </w:r>
      <w:r w:rsidR="00BB4BBA">
        <w:t>or</w:t>
      </w:r>
    </w:p>
    <w:p w:rsidR="00695AED" w:rsidRDefault="00695AED" w:rsidP="00DA653F"/>
    <w:p w:rsidR="00DA653F" w:rsidRDefault="00792DB5" w:rsidP="00DA653F">
      <w:pPr>
        <w:pStyle w:val="subpara-e"/>
      </w:pPr>
      <w:r>
        <w:tab/>
        <w:t>i</w:t>
      </w:r>
      <w:r w:rsidR="006B0362">
        <w:t>ii</w:t>
      </w:r>
      <w:r>
        <w:t>.</w:t>
      </w:r>
      <w:r>
        <w:tab/>
      </w:r>
      <w:proofErr w:type="gramStart"/>
      <w:r>
        <w:t>received</w:t>
      </w:r>
      <w:proofErr w:type="gramEnd"/>
      <w:r>
        <w:t xml:space="preserve"> a statement of disagreement under subsection 315 (12) of the Act.</w:t>
      </w:r>
    </w:p>
    <w:p w:rsidR="00792DB5" w:rsidRDefault="00792DB5" w:rsidP="00DA653F"/>
    <w:p w:rsidR="00DA653F" w:rsidRDefault="00BE7EB6" w:rsidP="00DA653F">
      <w:pPr>
        <w:pStyle w:val="paragraph-e"/>
      </w:pPr>
      <w:r>
        <w:tab/>
      </w:r>
      <w:r w:rsidR="003071C8">
        <w:t>5.</w:t>
      </w:r>
      <w:r>
        <w:tab/>
        <w:t xml:space="preserve">The number of times the service provider responded within </w:t>
      </w:r>
      <w:r w:rsidR="004610AA">
        <w:t xml:space="preserve">30 days of receiving a request to correct a record under subsection 315 (2) of the Act and the number of times the service provider extended the deadline to respond to such a request to </w:t>
      </w:r>
      <w:r w:rsidR="00B2027F">
        <w:t xml:space="preserve">not more than </w:t>
      </w:r>
      <w:r w:rsidR="004610AA">
        <w:t>90 days under subsection 315 (4) of the Act.</w:t>
      </w:r>
    </w:p>
    <w:p w:rsidR="00BE7EB6" w:rsidRDefault="00BE7EB6" w:rsidP="00DA653F"/>
    <w:p w:rsidR="00DA653F" w:rsidRDefault="00DF07B7" w:rsidP="00DA653F">
      <w:pPr>
        <w:pStyle w:val="paragraph-e"/>
      </w:pPr>
      <w:r>
        <w:tab/>
      </w:r>
      <w:r w:rsidR="003071C8">
        <w:t>6</w:t>
      </w:r>
      <w:r>
        <w:t>.</w:t>
      </w:r>
      <w:r>
        <w:tab/>
      </w:r>
      <w:r w:rsidR="002F0200">
        <w:t>The number of times</w:t>
      </w:r>
      <w:r w:rsidR="00EA5019">
        <w:t xml:space="preserve"> personal information in the service provider’s custody or control</w:t>
      </w:r>
      <w:r w:rsidR="006D2A48">
        <w:t xml:space="preserve"> that was collected for the purpose of providing a service</w:t>
      </w:r>
      <w:r w:rsidR="00EA5019">
        <w:t xml:space="preserve"> was stolen.</w:t>
      </w:r>
    </w:p>
    <w:p w:rsidR="004B3910" w:rsidRDefault="004B3910" w:rsidP="00DA653F"/>
    <w:p w:rsidR="00002718" w:rsidRDefault="00EA5019" w:rsidP="00DA653F">
      <w:pPr>
        <w:pStyle w:val="paragraph-e"/>
      </w:pPr>
      <w:r>
        <w:tab/>
      </w:r>
      <w:r w:rsidR="003071C8">
        <w:t>7</w:t>
      </w:r>
      <w:r>
        <w:t>.</w:t>
      </w:r>
      <w:r>
        <w:tab/>
        <w:t>The number of times personal information in the service provider’s custody or control</w:t>
      </w:r>
      <w:r w:rsidR="006D2A48" w:rsidRPr="006D2A48">
        <w:t xml:space="preserve"> </w:t>
      </w:r>
      <w:r w:rsidR="006D2A48">
        <w:t>that was collected for the purpose of providing a service</w:t>
      </w:r>
      <w:r>
        <w:t xml:space="preserve"> was lost.</w:t>
      </w:r>
    </w:p>
    <w:p w:rsidR="00DA653F" w:rsidRDefault="00DA653F" w:rsidP="00DA653F"/>
    <w:p w:rsidR="00EA5019" w:rsidRDefault="00EA5019" w:rsidP="00DA653F">
      <w:pPr>
        <w:pStyle w:val="paragraph-e"/>
      </w:pPr>
      <w:r>
        <w:tab/>
      </w:r>
      <w:r w:rsidR="003071C8">
        <w:t>8.</w:t>
      </w:r>
      <w:r w:rsidR="00002718">
        <w:tab/>
        <w:t>The number of times personal information in the service provider’s custody or control</w:t>
      </w:r>
      <w:r w:rsidR="00002718" w:rsidRPr="006D2A48">
        <w:t xml:space="preserve"> </w:t>
      </w:r>
      <w:r w:rsidR="00002718">
        <w:t>that was collected for the purpose of providing a service was used without authority.</w:t>
      </w:r>
    </w:p>
    <w:p w:rsidR="00002718" w:rsidRDefault="00002718" w:rsidP="003A3825"/>
    <w:p w:rsidR="00002718" w:rsidRDefault="00002718" w:rsidP="00DA653F">
      <w:pPr>
        <w:pStyle w:val="paragraph-e"/>
      </w:pPr>
      <w:r>
        <w:tab/>
      </w:r>
      <w:r w:rsidR="003071C8">
        <w:t>9.</w:t>
      </w:r>
      <w:r>
        <w:tab/>
        <w:t>The number of times personal information in the service provider’s custody or control</w:t>
      </w:r>
      <w:r w:rsidRPr="006D2A48">
        <w:t xml:space="preserve"> </w:t>
      </w:r>
      <w:r>
        <w:t>that was collected for the purpose of providing a service was disclosed without authority.</w:t>
      </w:r>
    </w:p>
    <w:p w:rsidR="00002718" w:rsidRDefault="00002718" w:rsidP="00DA653F"/>
    <w:p w:rsidR="00DA653F" w:rsidRDefault="003071C8" w:rsidP="00DA653F">
      <w:pPr>
        <w:pStyle w:val="paragraph-e"/>
      </w:pPr>
      <w:r>
        <w:tab/>
        <w:t>10</w:t>
      </w:r>
      <w:r w:rsidR="00EA5019">
        <w:t>.</w:t>
      </w:r>
      <w:r w:rsidR="00EA5019">
        <w:tab/>
        <w:t>The number of times personal information in the service provider’s custody or control</w:t>
      </w:r>
      <w:r w:rsidR="006D2A48" w:rsidRPr="006D2A48">
        <w:t xml:space="preserve"> </w:t>
      </w:r>
      <w:r w:rsidR="006D2A48">
        <w:t>that was collected for the purpose of providing a service</w:t>
      </w:r>
      <w:r w:rsidR="00EA5019">
        <w:t xml:space="preserve"> was used </w:t>
      </w:r>
      <w:r w:rsidR="0031475D" w:rsidRPr="0031475D">
        <w:rPr>
          <w:lang w:val="en-CA"/>
        </w:rPr>
        <w:t xml:space="preserve">in a manner that is outside the scope of the service provider’s description of its information practices under clause </w:t>
      </w:r>
      <w:r w:rsidR="0031475D">
        <w:rPr>
          <w:lang w:val="en-CA"/>
        </w:rPr>
        <w:t xml:space="preserve">311 </w:t>
      </w:r>
      <w:r w:rsidR="0031475D" w:rsidRPr="0031475D">
        <w:rPr>
          <w:lang w:val="en-CA"/>
        </w:rPr>
        <w:t>(1) (a)</w:t>
      </w:r>
      <w:r w:rsidR="0031475D">
        <w:rPr>
          <w:lang w:val="en-CA"/>
        </w:rPr>
        <w:t xml:space="preserve"> of the Act</w:t>
      </w:r>
      <w:r w:rsidR="00EA5019">
        <w:t>.</w:t>
      </w:r>
    </w:p>
    <w:p w:rsidR="00EA5019" w:rsidRDefault="00EA5019" w:rsidP="003A3825"/>
    <w:p w:rsidR="00DA653F" w:rsidRDefault="005429AD" w:rsidP="00DA653F">
      <w:pPr>
        <w:pStyle w:val="paragraph-e"/>
      </w:pPr>
      <w:r>
        <w:tab/>
      </w:r>
      <w:r w:rsidR="003071C8">
        <w:t>11</w:t>
      </w:r>
      <w:r w:rsidR="00EA5019">
        <w:t>.</w:t>
      </w:r>
      <w:r w:rsidR="00EA5019">
        <w:tab/>
        <w:t>The number of times personal information in the service provider’s custody or control</w:t>
      </w:r>
      <w:r w:rsidR="006D2A48" w:rsidRPr="006D2A48">
        <w:t xml:space="preserve"> </w:t>
      </w:r>
      <w:r w:rsidR="006D2A48">
        <w:t>that was collected for the purpose of providing a service</w:t>
      </w:r>
      <w:r w:rsidR="00EA5019">
        <w:t xml:space="preserve"> was disclosed </w:t>
      </w:r>
      <w:r w:rsidR="0031475D" w:rsidRPr="0031475D">
        <w:rPr>
          <w:lang w:val="en-CA"/>
        </w:rPr>
        <w:t xml:space="preserve">in a manner that is outside the scope of the service provider’s description of its information practices under clause </w:t>
      </w:r>
      <w:r w:rsidR="0031475D">
        <w:rPr>
          <w:lang w:val="en-CA"/>
        </w:rPr>
        <w:t xml:space="preserve">311 </w:t>
      </w:r>
      <w:r w:rsidR="0031475D" w:rsidRPr="0031475D">
        <w:rPr>
          <w:lang w:val="en-CA"/>
        </w:rPr>
        <w:t>(1) (a)</w:t>
      </w:r>
      <w:r w:rsidR="0031475D">
        <w:rPr>
          <w:lang w:val="en-CA"/>
        </w:rPr>
        <w:t xml:space="preserve"> of the Act</w:t>
      </w:r>
      <w:r w:rsidR="00EA5019">
        <w:t>.</w:t>
      </w:r>
    </w:p>
    <w:p w:rsidR="00EA5019" w:rsidRDefault="00EA5019" w:rsidP="00DA653F"/>
    <w:p w:rsidR="00DA653F" w:rsidRDefault="00DA653F" w:rsidP="00DA653F">
      <w:pPr>
        <w:pStyle w:val="subsection-e"/>
      </w:pPr>
      <w:r>
        <w:tab/>
        <w:t>(2)  </w:t>
      </w:r>
      <w:r w:rsidR="00A04943">
        <w:t>The report required by subsection (1) shall be transmitted to the Commissioner by the electronic means and format determined by the Commissioner.</w:t>
      </w:r>
    </w:p>
    <w:p w:rsidR="00A04943" w:rsidRDefault="00A04943" w:rsidP="00DA653F"/>
    <w:p w:rsidR="00103783" w:rsidRDefault="00103783" w:rsidP="00103783">
      <w:pPr>
        <w:pStyle w:val="headnote-e"/>
      </w:pPr>
      <w:r>
        <w:t>Commencement</w:t>
      </w:r>
    </w:p>
    <w:p w:rsidR="00DA653F" w:rsidRPr="00DA653F" w:rsidRDefault="008A5D7A" w:rsidP="00103783">
      <w:pPr>
        <w:pStyle w:val="Psection-e"/>
      </w:pPr>
      <w:r>
        <w:tab/>
        <w:t>12</w:t>
      </w:r>
      <w:r w:rsidR="00DA653F">
        <w:t>.  </w:t>
      </w:r>
      <w:r w:rsidR="00183E12" w:rsidRPr="00183E12">
        <w:t>[</w:t>
      </w:r>
      <w:proofErr w:type="gramStart"/>
      <w:r w:rsidR="00183E12" w:rsidRPr="00183E12">
        <w:t>commencement</w:t>
      </w:r>
      <w:proofErr w:type="gramEnd"/>
      <w:r w:rsidR="00183E12" w:rsidRPr="00183E12">
        <w:t>]</w:t>
      </w:r>
      <w:r w:rsidR="002765EF">
        <w:t>.</w:t>
      </w:r>
      <w:bookmarkStart w:id="1" w:name="Sig"/>
      <w:bookmarkEnd w:id="1"/>
    </w:p>
    <w:sectPr w:rsidR="00DA653F" w:rsidRPr="00DA653F" w:rsidSect="00DA653F">
      <w:headerReference w:type="even" r:id="rId9"/>
      <w:headerReference w:type="default" r:id="rId10"/>
      <w:footerReference w:type="even" r:id="rId11"/>
      <w:footerReference w:type="default" r:id="rId12"/>
      <w:headerReference w:type="first" r:id="rId13"/>
      <w:footerReference w:type="first" r:id="rId14"/>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6A" w:rsidRDefault="00143F6A" w:rsidP="00473648">
      <w:r>
        <w:separator/>
      </w:r>
    </w:p>
  </w:endnote>
  <w:endnote w:type="continuationSeparator" w:id="0">
    <w:p w:rsidR="00143F6A" w:rsidRDefault="00143F6A"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16" w:rsidRDefault="0051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16" w:rsidRDefault="00517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16" w:rsidRDefault="0051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6A" w:rsidRDefault="00143F6A" w:rsidP="00473648">
      <w:r>
        <w:separator/>
      </w:r>
    </w:p>
  </w:footnote>
  <w:footnote w:type="continuationSeparator" w:id="0">
    <w:p w:rsidR="00143F6A" w:rsidRDefault="00143F6A"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rsidP="00473648">
    <w:pPr>
      <w:framePr w:wrap="around" w:vAnchor="text" w:hAnchor="margin" w:xAlign="outside" w:y="1"/>
    </w:pPr>
    <w:r>
      <w:fldChar w:fldCharType="begin"/>
    </w:r>
    <w:r>
      <w:instrText xml:space="preserve">PAGE  </w:instrText>
    </w:r>
    <w:r>
      <w:fldChar w:fldCharType="separate"/>
    </w:r>
    <w:r w:rsidR="00BA40A2">
      <w:rPr>
        <w:noProof/>
      </w:rPr>
      <w:t>10</w:t>
    </w:r>
    <w:r>
      <w:fldChar w:fldCharType="end"/>
    </w:r>
  </w:p>
  <w:p w:rsidR="007A31C6" w:rsidRDefault="00143F6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pPr>
      <w:framePr w:wrap="around" w:vAnchor="text" w:hAnchor="margin" w:xAlign="right" w:y="1"/>
    </w:pPr>
    <w:r>
      <w:fldChar w:fldCharType="begin"/>
    </w:r>
    <w:r>
      <w:instrText xml:space="preserve">PAGE  </w:instrText>
    </w:r>
    <w:r>
      <w:fldChar w:fldCharType="separate"/>
    </w:r>
    <w:r w:rsidR="00BA40A2">
      <w:rPr>
        <w:noProof/>
      </w:rPr>
      <w:t>11</w:t>
    </w:r>
    <w:r>
      <w:fldChar w:fldCharType="end"/>
    </w:r>
  </w:p>
  <w:p w:rsidR="007A31C6" w:rsidRDefault="00143F6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48" w:rsidRDefault="00473648">
    <w:pPr>
      <w:pStyle w:val="Header"/>
      <w:jc w:val="right"/>
    </w:pPr>
  </w:p>
  <w:p w:rsidR="00473648" w:rsidRDefault="0047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proofState w:spelling="clean" w:grammar="clean"/>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1"/>
    <w:rsid w:val="00002718"/>
    <w:rsid w:val="00006E7A"/>
    <w:rsid w:val="00011A67"/>
    <w:rsid w:val="00014A1A"/>
    <w:rsid w:val="00014E3A"/>
    <w:rsid w:val="00015C7B"/>
    <w:rsid w:val="000161E0"/>
    <w:rsid w:val="00032B28"/>
    <w:rsid w:val="00041183"/>
    <w:rsid w:val="0005129D"/>
    <w:rsid w:val="000513F9"/>
    <w:rsid w:val="000514AC"/>
    <w:rsid w:val="00055DB4"/>
    <w:rsid w:val="00056A17"/>
    <w:rsid w:val="00064A66"/>
    <w:rsid w:val="00081449"/>
    <w:rsid w:val="0008611B"/>
    <w:rsid w:val="0009204D"/>
    <w:rsid w:val="000A33CD"/>
    <w:rsid w:val="000B2969"/>
    <w:rsid w:val="000C22CF"/>
    <w:rsid w:val="000C7677"/>
    <w:rsid w:val="000D089D"/>
    <w:rsid w:val="000D0EB0"/>
    <w:rsid w:val="000D7A76"/>
    <w:rsid w:val="000E0420"/>
    <w:rsid w:val="000F1EBA"/>
    <w:rsid w:val="000F261A"/>
    <w:rsid w:val="00103783"/>
    <w:rsid w:val="001076E9"/>
    <w:rsid w:val="00117C25"/>
    <w:rsid w:val="001317BD"/>
    <w:rsid w:val="00132615"/>
    <w:rsid w:val="00132760"/>
    <w:rsid w:val="001337EA"/>
    <w:rsid w:val="00143F6A"/>
    <w:rsid w:val="001627E4"/>
    <w:rsid w:val="00166640"/>
    <w:rsid w:val="00166BB7"/>
    <w:rsid w:val="00167F66"/>
    <w:rsid w:val="00173D11"/>
    <w:rsid w:val="001750BF"/>
    <w:rsid w:val="0018152A"/>
    <w:rsid w:val="00182E8C"/>
    <w:rsid w:val="00183E12"/>
    <w:rsid w:val="0018782B"/>
    <w:rsid w:val="001A4DF0"/>
    <w:rsid w:val="001A6EB2"/>
    <w:rsid w:val="001B1B43"/>
    <w:rsid w:val="001B231B"/>
    <w:rsid w:val="001B2572"/>
    <w:rsid w:val="001B3182"/>
    <w:rsid w:val="001B5CBA"/>
    <w:rsid w:val="00202157"/>
    <w:rsid w:val="00206ABA"/>
    <w:rsid w:val="00220BB5"/>
    <w:rsid w:val="0022695E"/>
    <w:rsid w:val="00227E35"/>
    <w:rsid w:val="002372EB"/>
    <w:rsid w:val="002379E1"/>
    <w:rsid w:val="00245A21"/>
    <w:rsid w:val="00251C1B"/>
    <w:rsid w:val="00251C6E"/>
    <w:rsid w:val="002562B8"/>
    <w:rsid w:val="00264991"/>
    <w:rsid w:val="0027285D"/>
    <w:rsid w:val="00273E44"/>
    <w:rsid w:val="002765EF"/>
    <w:rsid w:val="00280A19"/>
    <w:rsid w:val="00285F01"/>
    <w:rsid w:val="002953CC"/>
    <w:rsid w:val="002A44FB"/>
    <w:rsid w:val="002A5424"/>
    <w:rsid w:val="002C07CB"/>
    <w:rsid w:val="002C3E37"/>
    <w:rsid w:val="002C620E"/>
    <w:rsid w:val="002D56AA"/>
    <w:rsid w:val="002D7BE5"/>
    <w:rsid w:val="002F0200"/>
    <w:rsid w:val="00302DAF"/>
    <w:rsid w:val="003071C8"/>
    <w:rsid w:val="0031475D"/>
    <w:rsid w:val="00316337"/>
    <w:rsid w:val="00332E4D"/>
    <w:rsid w:val="0033375A"/>
    <w:rsid w:val="00341C31"/>
    <w:rsid w:val="00342F29"/>
    <w:rsid w:val="0035490B"/>
    <w:rsid w:val="00367ECC"/>
    <w:rsid w:val="0037535B"/>
    <w:rsid w:val="00386167"/>
    <w:rsid w:val="00386D61"/>
    <w:rsid w:val="00390632"/>
    <w:rsid w:val="00392FC3"/>
    <w:rsid w:val="00397CC2"/>
    <w:rsid w:val="003A211A"/>
    <w:rsid w:val="003A3825"/>
    <w:rsid w:val="003B1D07"/>
    <w:rsid w:val="003B49BA"/>
    <w:rsid w:val="003C6438"/>
    <w:rsid w:val="003E1EC6"/>
    <w:rsid w:val="003E2875"/>
    <w:rsid w:val="00415148"/>
    <w:rsid w:val="004157E4"/>
    <w:rsid w:val="004172A9"/>
    <w:rsid w:val="004175BA"/>
    <w:rsid w:val="00420CD5"/>
    <w:rsid w:val="004252F6"/>
    <w:rsid w:val="00432333"/>
    <w:rsid w:val="004332A2"/>
    <w:rsid w:val="00433A33"/>
    <w:rsid w:val="00441D60"/>
    <w:rsid w:val="00444151"/>
    <w:rsid w:val="00444C3D"/>
    <w:rsid w:val="004527EC"/>
    <w:rsid w:val="00453743"/>
    <w:rsid w:val="0045374C"/>
    <w:rsid w:val="004610AA"/>
    <w:rsid w:val="0046664D"/>
    <w:rsid w:val="00466658"/>
    <w:rsid w:val="00473648"/>
    <w:rsid w:val="00481975"/>
    <w:rsid w:val="0048648F"/>
    <w:rsid w:val="00487661"/>
    <w:rsid w:val="004A4CA8"/>
    <w:rsid w:val="004B3910"/>
    <w:rsid w:val="004C48DE"/>
    <w:rsid w:val="004D31CC"/>
    <w:rsid w:val="004F2145"/>
    <w:rsid w:val="004F29AA"/>
    <w:rsid w:val="005141F5"/>
    <w:rsid w:val="00517716"/>
    <w:rsid w:val="00517983"/>
    <w:rsid w:val="005429AD"/>
    <w:rsid w:val="00561932"/>
    <w:rsid w:val="005635DF"/>
    <w:rsid w:val="00570709"/>
    <w:rsid w:val="00575455"/>
    <w:rsid w:val="00576AC1"/>
    <w:rsid w:val="00576AD1"/>
    <w:rsid w:val="00576FEE"/>
    <w:rsid w:val="00594B8F"/>
    <w:rsid w:val="00596D35"/>
    <w:rsid w:val="00596E61"/>
    <w:rsid w:val="005B27FC"/>
    <w:rsid w:val="005B2B53"/>
    <w:rsid w:val="005B5B89"/>
    <w:rsid w:val="005C2472"/>
    <w:rsid w:val="005C4810"/>
    <w:rsid w:val="005D3CFB"/>
    <w:rsid w:val="005D6D32"/>
    <w:rsid w:val="005D705A"/>
    <w:rsid w:val="005E08D6"/>
    <w:rsid w:val="005F3D4D"/>
    <w:rsid w:val="005F562D"/>
    <w:rsid w:val="006015E3"/>
    <w:rsid w:val="00606563"/>
    <w:rsid w:val="00607C5C"/>
    <w:rsid w:val="0061426C"/>
    <w:rsid w:val="00615BF3"/>
    <w:rsid w:val="006347F6"/>
    <w:rsid w:val="00643CB2"/>
    <w:rsid w:val="0065681A"/>
    <w:rsid w:val="0067074C"/>
    <w:rsid w:val="00680A80"/>
    <w:rsid w:val="00695AED"/>
    <w:rsid w:val="006A1E9A"/>
    <w:rsid w:val="006A551B"/>
    <w:rsid w:val="006B0362"/>
    <w:rsid w:val="006B510A"/>
    <w:rsid w:val="006D252B"/>
    <w:rsid w:val="006D2A48"/>
    <w:rsid w:val="006E5A1E"/>
    <w:rsid w:val="006E5E81"/>
    <w:rsid w:val="006F0166"/>
    <w:rsid w:val="006F404E"/>
    <w:rsid w:val="006F773B"/>
    <w:rsid w:val="0070285A"/>
    <w:rsid w:val="007104B9"/>
    <w:rsid w:val="0071252F"/>
    <w:rsid w:val="007131DA"/>
    <w:rsid w:val="0072530E"/>
    <w:rsid w:val="00727F8C"/>
    <w:rsid w:val="007349B6"/>
    <w:rsid w:val="007409D8"/>
    <w:rsid w:val="00747997"/>
    <w:rsid w:val="00755C6C"/>
    <w:rsid w:val="007614D0"/>
    <w:rsid w:val="00774140"/>
    <w:rsid w:val="00785385"/>
    <w:rsid w:val="00786229"/>
    <w:rsid w:val="00792DB5"/>
    <w:rsid w:val="007A7070"/>
    <w:rsid w:val="007B308C"/>
    <w:rsid w:val="007B6A86"/>
    <w:rsid w:val="007C2678"/>
    <w:rsid w:val="007C2B7C"/>
    <w:rsid w:val="007D34BD"/>
    <w:rsid w:val="007F18F3"/>
    <w:rsid w:val="007F4C15"/>
    <w:rsid w:val="00800438"/>
    <w:rsid w:val="00803A90"/>
    <w:rsid w:val="00812652"/>
    <w:rsid w:val="008149E7"/>
    <w:rsid w:val="00820D82"/>
    <w:rsid w:val="0082280D"/>
    <w:rsid w:val="00843F62"/>
    <w:rsid w:val="00867467"/>
    <w:rsid w:val="00876DEB"/>
    <w:rsid w:val="00884CAC"/>
    <w:rsid w:val="00887829"/>
    <w:rsid w:val="00890F20"/>
    <w:rsid w:val="008A5D7A"/>
    <w:rsid w:val="008C46D8"/>
    <w:rsid w:val="008D4A81"/>
    <w:rsid w:val="008D58B3"/>
    <w:rsid w:val="008E1687"/>
    <w:rsid w:val="008E4FC4"/>
    <w:rsid w:val="008F0257"/>
    <w:rsid w:val="008F132A"/>
    <w:rsid w:val="008F2D37"/>
    <w:rsid w:val="009136CB"/>
    <w:rsid w:val="00913DE6"/>
    <w:rsid w:val="00914AAD"/>
    <w:rsid w:val="009167B2"/>
    <w:rsid w:val="00924DE6"/>
    <w:rsid w:val="0092576C"/>
    <w:rsid w:val="0093306A"/>
    <w:rsid w:val="009349A4"/>
    <w:rsid w:val="00942D88"/>
    <w:rsid w:val="009432BD"/>
    <w:rsid w:val="00957AF1"/>
    <w:rsid w:val="00970579"/>
    <w:rsid w:val="00970A6A"/>
    <w:rsid w:val="009723C4"/>
    <w:rsid w:val="00985B96"/>
    <w:rsid w:val="00994481"/>
    <w:rsid w:val="00995BAA"/>
    <w:rsid w:val="00996052"/>
    <w:rsid w:val="009B1399"/>
    <w:rsid w:val="009B4F46"/>
    <w:rsid w:val="009B6B6B"/>
    <w:rsid w:val="009C3CF0"/>
    <w:rsid w:val="009C49B9"/>
    <w:rsid w:val="009D53DC"/>
    <w:rsid w:val="009E48E1"/>
    <w:rsid w:val="009F733C"/>
    <w:rsid w:val="009F7B2A"/>
    <w:rsid w:val="00A04943"/>
    <w:rsid w:val="00A238D2"/>
    <w:rsid w:val="00A321CC"/>
    <w:rsid w:val="00A342E5"/>
    <w:rsid w:val="00A36556"/>
    <w:rsid w:val="00A4316A"/>
    <w:rsid w:val="00A50CE2"/>
    <w:rsid w:val="00A70CA3"/>
    <w:rsid w:val="00A70F78"/>
    <w:rsid w:val="00A74C39"/>
    <w:rsid w:val="00A80FDD"/>
    <w:rsid w:val="00A86743"/>
    <w:rsid w:val="00A91E54"/>
    <w:rsid w:val="00A972FB"/>
    <w:rsid w:val="00AA2367"/>
    <w:rsid w:val="00AC4FA2"/>
    <w:rsid w:val="00AE6CF1"/>
    <w:rsid w:val="00AF284C"/>
    <w:rsid w:val="00B000FE"/>
    <w:rsid w:val="00B0023A"/>
    <w:rsid w:val="00B114C2"/>
    <w:rsid w:val="00B12CCA"/>
    <w:rsid w:val="00B2027F"/>
    <w:rsid w:val="00B22EB4"/>
    <w:rsid w:val="00B25D98"/>
    <w:rsid w:val="00B27E2E"/>
    <w:rsid w:val="00B30251"/>
    <w:rsid w:val="00B3552B"/>
    <w:rsid w:val="00B42E9C"/>
    <w:rsid w:val="00B4373D"/>
    <w:rsid w:val="00B4462D"/>
    <w:rsid w:val="00B51D0F"/>
    <w:rsid w:val="00B53E34"/>
    <w:rsid w:val="00B6077A"/>
    <w:rsid w:val="00B62755"/>
    <w:rsid w:val="00B63036"/>
    <w:rsid w:val="00B6439D"/>
    <w:rsid w:val="00B65638"/>
    <w:rsid w:val="00B742A0"/>
    <w:rsid w:val="00B74C89"/>
    <w:rsid w:val="00B75767"/>
    <w:rsid w:val="00B80A61"/>
    <w:rsid w:val="00B84150"/>
    <w:rsid w:val="00B946AC"/>
    <w:rsid w:val="00B94BE9"/>
    <w:rsid w:val="00B97EC8"/>
    <w:rsid w:val="00BA38B9"/>
    <w:rsid w:val="00BA40A2"/>
    <w:rsid w:val="00BA505E"/>
    <w:rsid w:val="00BA7D08"/>
    <w:rsid w:val="00BB0EF7"/>
    <w:rsid w:val="00BB4BBA"/>
    <w:rsid w:val="00BB5B82"/>
    <w:rsid w:val="00BC55FD"/>
    <w:rsid w:val="00BC5C3D"/>
    <w:rsid w:val="00BD0D8A"/>
    <w:rsid w:val="00BE7EB6"/>
    <w:rsid w:val="00C03B6A"/>
    <w:rsid w:val="00C10EF1"/>
    <w:rsid w:val="00C1716D"/>
    <w:rsid w:val="00C43B04"/>
    <w:rsid w:val="00C4722D"/>
    <w:rsid w:val="00C56688"/>
    <w:rsid w:val="00C647B5"/>
    <w:rsid w:val="00C703E4"/>
    <w:rsid w:val="00C821E2"/>
    <w:rsid w:val="00C8269A"/>
    <w:rsid w:val="00CA753B"/>
    <w:rsid w:val="00CB1E07"/>
    <w:rsid w:val="00CB34C0"/>
    <w:rsid w:val="00CC18FA"/>
    <w:rsid w:val="00CC7506"/>
    <w:rsid w:val="00CD07FB"/>
    <w:rsid w:val="00CD564A"/>
    <w:rsid w:val="00CE00FE"/>
    <w:rsid w:val="00CE063D"/>
    <w:rsid w:val="00CF64D7"/>
    <w:rsid w:val="00D028F1"/>
    <w:rsid w:val="00D15C3E"/>
    <w:rsid w:val="00D4048F"/>
    <w:rsid w:val="00D40E4F"/>
    <w:rsid w:val="00D51F26"/>
    <w:rsid w:val="00D542FF"/>
    <w:rsid w:val="00D75C0D"/>
    <w:rsid w:val="00D91195"/>
    <w:rsid w:val="00D91D97"/>
    <w:rsid w:val="00D93549"/>
    <w:rsid w:val="00DA2BD8"/>
    <w:rsid w:val="00DA36E4"/>
    <w:rsid w:val="00DA653F"/>
    <w:rsid w:val="00DB16C8"/>
    <w:rsid w:val="00DB4441"/>
    <w:rsid w:val="00DC3AD6"/>
    <w:rsid w:val="00DE3AC6"/>
    <w:rsid w:val="00DF07B7"/>
    <w:rsid w:val="00DF15A5"/>
    <w:rsid w:val="00DF2727"/>
    <w:rsid w:val="00E01D81"/>
    <w:rsid w:val="00E10A2A"/>
    <w:rsid w:val="00E11DD9"/>
    <w:rsid w:val="00E13DE1"/>
    <w:rsid w:val="00E16C91"/>
    <w:rsid w:val="00E170BD"/>
    <w:rsid w:val="00E17EA5"/>
    <w:rsid w:val="00E2090B"/>
    <w:rsid w:val="00E20CB4"/>
    <w:rsid w:val="00E23D08"/>
    <w:rsid w:val="00E50410"/>
    <w:rsid w:val="00E51F7C"/>
    <w:rsid w:val="00E67A75"/>
    <w:rsid w:val="00E7523C"/>
    <w:rsid w:val="00E77CB8"/>
    <w:rsid w:val="00E83DB3"/>
    <w:rsid w:val="00E853E3"/>
    <w:rsid w:val="00EA5019"/>
    <w:rsid w:val="00EB4841"/>
    <w:rsid w:val="00EB6ECB"/>
    <w:rsid w:val="00EF671E"/>
    <w:rsid w:val="00F14677"/>
    <w:rsid w:val="00F2063A"/>
    <w:rsid w:val="00F235F9"/>
    <w:rsid w:val="00F26AD3"/>
    <w:rsid w:val="00F30947"/>
    <w:rsid w:val="00F32158"/>
    <w:rsid w:val="00F343FB"/>
    <w:rsid w:val="00F36DAC"/>
    <w:rsid w:val="00F3701D"/>
    <w:rsid w:val="00F41834"/>
    <w:rsid w:val="00F437E8"/>
    <w:rsid w:val="00F55D15"/>
    <w:rsid w:val="00F56A6B"/>
    <w:rsid w:val="00F60B1C"/>
    <w:rsid w:val="00F62940"/>
    <w:rsid w:val="00F65B27"/>
    <w:rsid w:val="00F703FB"/>
    <w:rsid w:val="00F72557"/>
    <w:rsid w:val="00F73320"/>
    <w:rsid w:val="00F745BE"/>
    <w:rsid w:val="00F809B1"/>
    <w:rsid w:val="00F83580"/>
    <w:rsid w:val="00F877D8"/>
    <w:rsid w:val="00F87941"/>
    <w:rsid w:val="00F9427C"/>
    <w:rsid w:val="00F96D68"/>
    <w:rsid w:val="00FA0190"/>
    <w:rsid w:val="00FA4B28"/>
    <w:rsid w:val="00FB0776"/>
    <w:rsid w:val="00FB3E93"/>
    <w:rsid w:val="00FB7D3D"/>
    <w:rsid w:val="00FC0E0A"/>
    <w:rsid w:val="00FC0E68"/>
    <w:rsid w:val="00FC11B6"/>
    <w:rsid w:val="00FC170E"/>
    <w:rsid w:val="00FD7A44"/>
    <w:rsid w:val="00FF3876"/>
    <w:rsid w:val="00FF56A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A2"/>
    <w:rPr>
      <w:rFonts w:eastAsiaTheme="minorHAnsi"/>
      <w:lang w:eastAsia="en-US"/>
    </w:rPr>
  </w:style>
  <w:style w:type="paragraph" w:styleId="Heading1">
    <w:name w:val="heading 1"/>
    <w:basedOn w:val="Normal"/>
    <w:next w:val="Normal"/>
    <w:link w:val="Heading1Char"/>
    <w:uiPriority w:val="9"/>
    <w:qFormat/>
    <w:rsid w:val="00EB4841"/>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EB4841"/>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EB4841"/>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EB4841"/>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EB4841"/>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EB48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8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8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8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BA40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0A2"/>
  </w:style>
  <w:style w:type="paragraph" w:customStyle="1" w:styleId="assent-e">
    <w:name w:val="assent-e"/>
    <w:rsid w:val="002562B8"/>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2562B8"/>
    <w:rPr>
      <w:lang w:val="fr-CA"/>
    </w:rPr>
  </w:style>
  <w:style w:type="paragraph" w:customStyle="1" w:styleId="chapter-e">
    <w:name w:val="chapter-e"/>
    <w:rsid w:val="002562B8"/>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2562B8"/>
    <w:rPr>
      <w:lang w:val="fr-CA"/>
    </w:rPr>
  </w:style>
  <w:style w:type="paragraph" w:customStyle="1" w:styleId="clause-e">
    <w:name w:val="clause-e"/>
    <w:rsid w:val="002562B8"/>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2562B8"/>
    <w:rPr>
      <w:lang w:val="fr-CA"/>
    </w:rPr>
  </w:style>
  <w:style w:type="paragraph" w:customStyle="1" w:styleId="defclause-e">
    <w:name w:val="defclause-e"/>
    <w:basedOn w:val="clause-e"/>
    <w:rsid w:val="002562B8"/>
  </w:style>
  <w:style w:type="paragraph" w:customStyle="1" w:styleId="defclause-f">
    <w:name w:val="defclause-f"/>
    <w:basedOn w:val="clause-e"/>
    <w:rsid w:val="002562B8"/>
    <w:rPr>
      <w:lang w:val="fr-CA"/>
    </w:rPr>
  </w:style>
  <w:style w:type="paragraph" w:customStyle="1" w:styleId="definition-e">
    <w:name w:val="definition-e"/>
    <w:rsid w:val="002562B8"/>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2562B8"/>
    <w:rPr>
      <w:lang w:val="fr-CA"/>
    </w:rPr>
  </w:style>
  <w:style w:type="paragraph" w:customStyle="1" w:styleId="defparagraph-e">
    <w:name w:val="defparagraph-e"/>
    <w:basedOn w:val="paragraph-e"/>
    <w:rsid w:val="002562B8"/>
  </w:style>
  <w:style w:type="paragraph" w:customStyle="1" w:styleId="paragraph-e">
    <w:name w:val="paragraph-e"/>
    <w:rsid w:val="002562B8"/>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2562B8"/>
    <w:rPr>
      <w:lang w:val="fr-CA"/>
    </w:rPr>
  </w:style>
  <w:style w:type="paragraph" w:customStyle="1" w:styleId="defsubclause-e">
    <w:name w:val="defsubclause-e"/>
    <w:basedOn w:val="subclause-e"/>
    <w:rsid w:val="002562B8"/>
  </w:style>
  <w:style w:type="paragraph" w:customStyle="1" w:styleId="subclause-e">
    <w:name w:val="subclause-e"/>
    <w:rsid w:val="002562B8"/>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2562B8"/>
    <w:rPr>
      <w:lang w:val="fr-CA"/>
    </w:rPr>
  </w:style>
  <w:style w:type="paragraph" w:customStyle="1" w:styleId="defsubpara-e">
    <w:name w:val="defsubpara-e"/>
    <w:basedOn w:val="subpara-e"/>
    <w:rsid w:val="002562B8"/>
  </w:style>
  <w:style w:type="paragraph" w:customStyle="1" w:styleId="subpara-e">
    <w:name w:val="subpara-e"/>
    <w:rsid w:val="002562B8"/>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2562B8"/>
    <w:rPr>
      <w:lang w:val="fr-CA"/>
    </w:rPr>
  </w:style>
  <w:style w:type="paragraph" w:customStyle="1" w:styleId="defsubsubclause-e">
    <w:name w:val="defsubsubclause-e"/>
    <w:basedOn w:val="subsubclause-e"/>
    <w:rsid w:val="002562B8"/>
  </w:style>
  <w:style w:type="paragraph" w:customStyle="1" w:styleId="subsubclause-e">
    <w:name w:val="subsubclause-e"/>
    <w:rsid w:val="002562B8"/>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2562B8"/>
    <w:rPr>
      <w:lang w:val="fr-CA"/>
    </w:rPr>
  </w:style>
  <w:style w:type="paragraph" w:customStyle="1" w:styleId="defsubsubpara-e">
    <w:name w:val="defsubsubpara-e"/>
    <w:basedOn w:val="subsubpara-e"/>
    <w:rsid w:val="002562B8"/>
  </w:style>
  <w:style w:type="paragraph" w:customStyle="1" w:styleId="subsubpara-e">
    <w:name w:val="subsubpara-e"/>
    <w:rsid w:val="002562B8"/>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2562B8"/>
    <w:rPr>
      <w:lang w:val="fr-CA"/>
    </w:rPr>
  </w:style>
  <w:style w:type="paragraph" w:customStyle="1" w:styleId="ellipsis-e">
    <w:name w:val="ellipsis-e"/>
    <w:rsid w:val="002562B8"/>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2562B8"/>
    <w:rPr>
      <w:lang w:val="fr-CA"/>
    </w:rPr>
  </w:style>
  <w:style w:type="paragraph" w:customStyle="1" w:styleId="EndTumble-e">
    <w:name w:val="End Tumble-e"/>
    <w:rsid w:val="002562B8"/>
    <w:pPr>
      <w:tabs>
        <w:tab w:val="left" w:pos="0"/>
      </w:tabs>
      <w:suppressAutoHyphens/>
      <w:spacing w:before="120" w:after="0" w:line="200" w:lineRule="exact"/>
      <w:jc w:val="both"/>
    </w:pPr>
    <w:rPr>
      <w:rFonts w:ascii="Times New Roman" w:eastAsia="Times New Roman" w:hAnsi="Times New Roman" w:cs="Times New Roman"/>
      <w:snapToGrid w:val="0"/>
      <w:sz w:val="26"/>
      <w:szCs w:val="20"/>
      <w:lang w:val="en-GB" w:eastAsia="en-US"/>
    </w:rPr>
  </w:style>
  <w:style w:type="paragraph" w:customStyle="1" w:styleId="EndTumble-f">
    <w:name w:val="End Tumble-f"/>
    <w:basedOn w:val="EndTumble-e"/>
    <w:rsid w:val="002562B8"/>
    <w:rPr>
      <w:lang w:val="fr-CA"/>
    </w:rPr>
  </w:style>
  <w:style w:type="paragraph" w:customStyle="1" w:styleId="equation-e">
    <w:name w:val="equation-e"/>
    <w:rsid w:val="002562B8"/>
    <w:pPr>
      <w:suppressAutoHyphens/>
      <w:spacing w:before="111" w:after="0" w:line="240" w:lineRule="auto"/>
      <w:jc w:val="center"/>
    </w:pPr>
    <w:rPr>
      <w:rFonts w:ascii="Times New Roman" w:eastAsia="Times New Roman" w:hAnsi="Times New Roman" w:cs="Times New Roman"/>
      <w:snapToGrid w:val="0"/>
      <w:sz w:val="26"/>
      <w:szCs w:val="20"/>
      <w:lang w:val="en-GB" w:eastAsia="en-CA"/>
    </w:rPr>
  </w:style>
  <w:style w:type="paragraph" w:customStyle="1" w:styleId="equation-f">
    <w:name w:val="equation-f"/>
    <w:basedOn w:val="equation-e"/>
    <w:rsid w:val="002562B8"/>
    <w:rPr>
      <w:lang w:val="fr-CA"/>
    </w:rPr>
  </w:style>
  <w:style w:type="paragraph" w:customStyle="1" w:styleId="firstdef-e">
    <w:name w:val="firstdef-e"/>
    <w:basedOn w:val="definition-e"/>
    <w:rsid w:val="002562B8"/>
  </w:style>
  <w:style w:type="paragraph" w:customStyle="1" w:styleId="firstdef-f">
    <w:name w:val="firstdef-f"/>
    <w:basedOn w:val="definition-e"/>
    <w:rsid w:val="002562B8"/>
    <w:rPr>
      <w:lang w:val="fr-CA"/>
    </w:rPr>
  </w:style>
  <w:style w:type="paragraph" w:customStyle="1" w:styleId="footnote-e">
    <w:name w:val="footnote-e"/>
    <w:rsid w:val="002562B8"/>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2562B8"/>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2562B8"/>
    <w:rPr>
      <w:lang w:val="fr-CA"/>
    </w:rPr>
  </w:style>
  <w:style w:type="paragraph" w:customStyle="1" w:styleId="heading2-e">
    <w:name w:val="heading2-e"/>
    <w:rsid w:val="002562B8"/>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2562B8"/>
    <w:rPr>
      <w:lang w:val="fr-CA"/>
    </w:rPr>
  </w:style>
  <w:style w:type="paragraph" w:customStyle="1" w:styleId="heading3-e">
    <w:name w:val="heading3-e"/>
    <w:rsid w:val="002562B8"/>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2562B8"/>
    <w:rPr>
      <w:lang w:val="fr-CA"/>
    </w:rPr>
  </w:style>
  <w:style w:type="paragraph" w:customStyle="1" w:styleId="headingx-e">
    <w:name w:val="headingx-e"/>
    <w:rsid w:val="002562B8"/>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2562B8"/>
    <w:rPr>
      <w:lang w:val="fr-CA"/>
    </w:rPr>
  </w:style>
  <w:style w:type="paragraph" w:customStyle="1" w:styleId="insert-e">
    <w:name w:val="insert-e"/>
    <w:rsid w:val="002562B8"/>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2562B8"/>
    <w:rPr>
      <w:lang w:val="fr-CA"/>
    </w:rPr>
  </w:style>
  <w:style w:type="paragraph" w:customStyle="1" w:styleId="line-e">
    <w:name w:val="line-e"/>
    <w:rsid w:val="002562B8"/>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2562B8"/>
    <w:rPr>
      <w:lang w:val="fr-CA"/>
    </w:rPr>
  </w:style>
  <w:style w:type="paragraph" w:customStyle="1" w:styleId="longtitle-e">
    <w:name w:val="longtitle-e"/>
    <w:rsid w:val="002562B8"/>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2562B8"/>
    <w:rPr>
      <w:lang w:val="fr-CA"/>
    </w:rPr>
  </w:style>
  <w:style w:type="paragraph" w:customStyle="1" w:styleId="minnote-e">
    <w:name w:val="minnote-e"/>
    <w:rsid w:val="002562B8"/>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2562B8"/>
    <w:rPr>
      <w:lang w:val="fr-CA"/>
    </w:rPr>
  </w:style>
  <w:style w:type="paragraph" w:customStyle="1" w:styleId="number-e">
    <w:name w:val="number-e"/>
    <w:rsid w:val="002562B8"/>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2562B8"/>
    <w:rPr>
      <w:lang w:val="fr-CA"/>
    </w:rPr>
  </w:style>
  <w:style w:type="paragraph" w:customStyle="1" w:styleId="paragraph-f">
    <w:name w:val="paragraph-f"/>
    <w:basedOn w:val="paragraph-e"/>
    <w:rsid w:val="002562B8"/>
    <w:rPr>
      <w:lang w:val="fr-CA"/>
    </w:rPr>
  </w:style>
  <w:style w:type="paragraph" w:customStyle="1" w:styleId="paranoindt-e">
    <w:name w:val="paranoindt-e"/>
    <w:rsid w:val="002562B8"/>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2562B8"/>
    <w:rPr>
      <w:lang w:val="fr-CA"/>
    </w:rPr>
  </w:style>
  <w:style w:type="paragraph" w:customStyle="1" w:styleId="parawindt-e">
    <w:name w:val="parawindt-e"/>
    <w:rsid w:val="002562B8"/>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2562B8"/>
    <w:rPr>
      <w:lang w:val="fr-CA"/>
    </w:rPr>
  </w:style>
  <w:style w:type="paragraph" w:customStyle="1" w:styleId="parawtab-e">
    <w:name w:val="parawtab-e"/>
    <w:rsid w:val="002562B8"/>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2562B8"/>
    <w:rPr>
      <w:lang w:val="fr-CA"/>
    </w:rPr>
  </w:style>
  <w:style w:type="paragraph" w:customStyle="1" w:styleId="partnum-e">
    <w:name w:val="partnum-e"/>
    <w:rsid w:val="002562B8"/>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2562B8"/>
    <w:rPr>
      <w:lang w:val="fr-CA"/>
    </w:rPr>
  </w:style>
  <w:style w:type="paragraph" w:customStyle="1" w:styleId="Pclause-e">
    <w:name w:val="Pclause-e"/>
    <w:basedOn w:val="clause-e"/>
    <w:rsid w:val="002562B8"/>
    <w:rPr>
      <w:b/>
    </w:rPr>
  </w:style>
  <w:style w:type="paragraph" w:customStyle="1" w:styleId="Pclause-f">
    <w:name w:val="Pclause-f"/>
    <w:basedOn w:val="Pclause-e"/>
    <w:rsid w:val="002562B8"/>
    <w:rPr>
      <w:lang w:val="fr-CA"/>
    </w:rPr>
  </w:style>
  <w:style w:type="paragraph" w:customStyle="1" w:styleId="Pheading1-e">
    <w:name w:val="Pheading1-e"/>
    <w:basedOn w:val="heading1-e"/>
    <w:rsid w:val="002562B8"/>
    <w:rPr>
      <w:b/>
    </w:rPr>
  </w:style>
  <w:style w:type="paragraph" w:customStyle="1" w:styleId="Pheading1-f">
    <w:name w:val="Pheading1-f"/>
    <w:basedOn w:val="Pheading1-e"/>
    <w:rsid w:val="002562B8"/>
    <w:rPr>
      <w:lang w:val="fr-CA"/>
    </w:rPr>
  </w:style>
  <w:style w:type="paragraph" w:customStyle="1" w:styleId="Pheading2-e">
    <w:name w:val="Pheading2-e"/>
    <w:basedOn w:val="heading2-e"/>
    <w:rsid w:val="002562B8"/>
    <w:rPr>
      <w:b/>
    </w:rPr>
  </w:style>
  <w:style w:type="paragraph" w:customStyle="1" w:styleId="Pheading2-f">
    <w:name w:val="Pheading2-f"/>
    <w:basedOn w:val="Pheading2-e"/>
    <w:rsid w:val="002562B8"/>
    <w:rPr>
      <w:lang w:val="fr-CA"/>
    </w:rPr>
  </w:style>
  <w:style w:type="paragraph" w:customStyle="1" w:styleId="Pheading3-e">
    <w:name w:val="Pheading3-e"/>
    <w:basedOn w:val="heading3-e"/>
    <w:rsid w:val="002562B8"/>
    <w:rPr>
      <w:b/>
    </w:rPr>
  </w:style>
  <w:style w:type="paragraph" w:customStyle="1" w:styleId="Pheading3-f">
    <w:name w:val="Pheading3-f"/>
    <w:basedOn w:val="Pheading3-e"/>
    <w:rsid w:val="002562B8"/>
    <w:rPr>
      <w:lang w:val="fr-CA"/>
    </w:rPr>
  </w:style>
  <w:style w:type="paragraph" w:customStyle="1" w:styleId="Pheadingx-e">
    <w:name w:val="Pheadingx-e"/>
    <w:basedOn w:val="headingx-e"/>
    <w:rsid w:val="002562B8"/>
    <w:rPr>
      <w:b/>
    </w:rPr>
  </w:style>
  <w:style w:type="paragraph" w:customStyle="1" w:styleId="Pheadingx-f">
    <w:name w:val="Pheadingx-f"/>
    <w:basedOn w:val="Pheadingx-e"/>
    <w:rsid w:val="002562B8"/>
    <w:rPr>
      <w:lang w:val="fr-CA"/>
    </w:rPr>
  </w:style>
  <w:style w:type="paragraph" w:customStyle="1" w:styleId="Pnote-e">
    <w:name w:val="Pnote-e"/>
    <w:rsid w:val="002562B8"/>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2562B8"/>
    <w:rPr>
      <w:lang w:val="fr-CA"/>
    </w:rPr>
  </w:style>
  <w:style w:type="paragraph" w:customStyle="1" w:styleId="Pparagraph-e">
    <w:name w:val="Pparagraph-e"/>
    <w:basedOn w:val="paragraph-e"/>
    <w:rsid w:val="002562B8"/>
    <w:rPr>
      <w:b/>
    </w:rPr>
  </w:style>
  <w:style w:type="paragraph" w:customStyle="1" w:styleId="Pparagraph-f">
    <w:name w:val="Pparagraph-f"/>
    <w:basedOn w:val="Pparagraph-e"/>
    <w:rsid w:val="002562B8"/>
    <w:rPr>
      <w:lang w:val="fr-CA"/>
    </w:rPr>
  </w:style>
  <w:style w:type="paragraph" w:customStyle="1" w:styleId="preamble-e">
    <w:name w:val="preamble-e"/>
    <w:rsid w:val="002562B8"/>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2562B8"/>
    <w:rPr>
      <w:lang w:val="fr-CA"/>
    </w:rPr>
  </w:style>
  <w:style w:type="paragraph" w:customStyle="1" w:styleId="Psection-e">
    <w:name w:val="Psection-e"/>
    <w:basedOn w:val="section-e"/>
    <w:rsid w:val="002562B8"/>
    <w:rPr>
      <w:b/>
    </w:rPr>
  </w:style>
  <w:style w:type="paragraph" w:customStyle="1" w:styleId="section-e">
    <w:name w:val="section-e"/>
    <w:rsid w:val="002562B8"/>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2562B8"/>
    <w:rPr>
      <w:lang w:val="fr-CA"/>
    </w:rPr>
  </w:style>
  <w:style w:type="paragraph" w:customStyle="1" w:styleId="partnumRepeal-e">
    <w:name w:val="partnumRepeal-e"/>
    <w:basedOn w:val="partnumRevoked-e"/>
    <w:rsid w:val="002562B8"/>
    <w:pPr>
      <w:suppressAutoHyphens/>
      <w:spacing w:before="150" w:after="0" w:line="209" w:lineRule="exact"/>
    </w:pPr>
    <w:rPr>
      <w:sz w:val="19"/>
    </w:rPr>
  </w:style>
  <w:style w:type="paragraph" w:customStyle="1" w:styleId="partnumRevoked-e">
    <w:name w:val="partnumRevoked-e"/>
    <w:basedOn w:val="partnum-e"/>
    <w:rsid w:val="002562B8"/>
    <w:rPr>
      <w:b w:val="0"/>
      <w:caps w:val="0"/>
    </w:rPr>
  </w:style>
  <w:style w:type="paragraph" w:customStyle="1" w:styleId="Psubclause-e">
    <w:name w:val="Psubclause-e"/>
    <w:basedOn w:val="subclause-e"/>
    <w:rsid w:val="002562B8"/>
    <w:rPr>
      <w:b/>
    </w:rPr>
  </w:style>
  <w:style w:type="paragraph" w:customStyle="1" w:styleId="Psubclause-f">
    <w:name w:val="Psubclause-f"/>
    <w:basedOn w:val="Psubclause-e"/>
    <w:rsid w:val="002562B8"/>
    <w:rPr>
      <w:lang w:val="fr-CA"/>
    </w:rPr>
  </w:style>
  <w:style w:type="paragraph" w:customStyle="1" w:styleId="Psubpara-e">
    <w:name w:val="Psubpara-e"/>
    <w:basedOn w:val="subpara-e"/>
    <w:rsid w:val="002562B8"/>
    <w:rPr>
      <w:b/>
    </w:rPr>
  </w:style>
  <w:style w:type="paragraph" w:customStyle="1" w:styleId="Psubpara-f">
    <w:name w:val="Psubpara-f"/>
    <w:basedOn w:val="Psubpara-e"/>
    <w:rsid w:val="002562B8"/>
    <w:rPr>
      <w:lang w:val="fr-CA"/>
    </w:rPr>
  </w:style>
  <w:style w:type="paragraph" w:customStyle="1" w:styleId="Psubsection-e">
    <w:name w:val="Psubsection-e"/>
    <w:basedOn w:val="subsection-e"/>
    <w:rsid w:val="002562B8"/>
    <w:rPr>
      <w:b/>
    </w:rPr>
  </w:style>
  <w:style w:type="paragraph" w:customStyle="1" w:styleId="subsection-e">
    <w:name w:val="subsection-e"/>
    <w:basedOn w:val="section-e"/>
    <w:rsid w:val="002562B8"/>
  </w:style>
  <w:style w:type="paragraph" w:customStyle="1" w:styleId="Psubsection-f">
    <w:name w:val="Psubsection-f"/>
    <w:basedOn w:val="Psubsection-e"/>
    <w:rsid w:val="002562B8"/>
    <w:rPr>
      <w:lang w:val="fr-CA"/>
    </w:rPr>
  </w:style>
  <w:style w:type="paragraph" w:customStyle="1" w:styleId="Psubsubclause-e">
    <w:name w:val="Psubsubclause-e"/>
    <w:basedOn w:val="subsubclause-e"/>
    <w:rsid w:val="002562B8"/>
    <w:rPr>
      <w:b/>
    </w:rPr>
  </w:style>
  <w:style w:type="paragraph" w:customStyle="1" w:styleId="Psubsubclause-f">
    <w:name w:val="Psubsubclause-f"/>
    <w:basedOn w:val="Psubsubclause-e"/>
    <w:rsid w:val="002562B8"/>
    <w:rPr>
      <w:lang w:val="fr-CA"/>
    </w:rPr>
  </w:style>
  <w:style w:type="paragraph" w:customStyle="1" w:styleId="Psubsubpara-e">
    <w:name w:val="Psubsubpara-e"/>
    <w:basedOn w:val="subsubpara-e"/>
    <w:rsid w:val="002562B8"/>
    <w:rPr>
      <w:b/>
    </w:rPr>
  </w:style>
  <w:style w:type="paragraph" w:customStyle="1" w:styleId="Psubsubpara-f">
    <w:name w:val="Psubsubpara-f"/>
    <w:basedOn w:val="Psubsubpara-e"/>
    <w:rsid w:val="002562B8"/>
    <w:rPr>
      <w:lang w:val="fr-CA"/>
    </w:rPr>
  </w:style>
  <w:style w:type="paragraph" w:customStyle="1" w:styleId="Psubsubsubclause-e">
    <w:name w:val="Psubsubsubclause-e"/>
    <w:basedOn w:val="subsubsubclause-e"/>
    <w:rsid w:val="002562B8"/>
    <w:rPr>
      <w:b/>
    </w:rPr>
  </w:style>
  <w:style w:type="paragraph" w:customStyle="1" w:styleId="subsubsubclause-e">
    <w:name w:val="subsubsubclause-e"/>
    <w:rsid w:val="002562B8"/>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2562B8"/>
    <w:rPr>
      <w:lang w:val="fr-CA"/>
    </w:rPr>
  </w:style>
  <w:style w:type="paragraph" w:customStyle="1" w:styleId="Psubsubsubpara-e">
    <w:name w:val="Psubsubsubpara-e"/>
    <w:basedOn w:val="subsubsubpara-e"/>
    <w:rsid w:val="002562B8"/>
    <w:rPr>
      <w:b/>
    </w:rPr>
  </w:style>
  <w:style w:type="paragraph" w:customStyle="1" w:styleId="subsubsubpara-e">
    <w:name w:val="subsubsubpara-e"/>
    <w:rsid w:val="002562B8"/>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2562B8"/>
    <w:rPr>
      <w:lang w:val="fr-CA"/>
    </w:rPr>
  </w:style>
  <w:style w:type="paragraph" w:customStyle="1" w:styleId="scanned-e">
    <w:name w:val="scanned-e"/>
    <w:rsid w:val="002562B8"/>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2562B8"/>
    <w:rPr>
      <w:lang w:val="fr-CA"/>
    </w:rPr>
  </w:style>
  <w:style w:type="paragraph" w:customStyle="1" w:styleId="schedule-e">
    <w:name w:val="schedule-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2562B8"/>
    <w:rPr>
      <w:lang w:val="fr-CA"/>
    </w:rPr>
  </w:style>
  <w:style w:type="paragraph" w:customStyle="1" w:styleId="Sclause-e">
    <w:name w:val="Sclause-e"/>
    <w:basedOn w:val="clause-e"/>
    <w:rsid w:val="002562B8"/>
    <w:pPr>
      <w:ind w:firstLine="0"/>
    </w:pPr>
  </w:style>
  <w:style w:type="paragraph" w:customStyle="1" w:styleId="Sclause-f">
    <w:name w:val="Sclause-f"/>
    <w:basedOn w:val="Sclause-e"/>
    <w:rsid w:val="002562B8"/>
    <w:rPr>
      <w:lang w:val="fr-CA"/>
    </w:rPr>
  </w:style>
  <w:style w:type="paragraph" w:customStyle="1" w:styleId="Sdefclause-e">
    <w:name w:val="Sdefclause-e"/>
    <w:basedOn w:val="clause-e"/>
    <w:rsid w:val="002562B8"/>
    <w:pPr>
      <w:tabs>
        <w:tab w:val="left" w:pos="0"/>
      </w:tabs>
      <w:ind w:firstLine="0"/>
    </w:pPr>
  </w:style>
  <w:style w:type="paragraph" w:customStyle="1" w:styleId="Sdefclause-f">
    <w:name w:val="Sdefclause-f"/>
    <w:basedOn w:val="Sdefclause-e"/>
    <w:rsid w:val="002562B8"/>
    <w:rPr>
      <w:lang w:val="fr-CA"/>
    </w:rPr>
  </w:style>
  <w:style w:type="paragraph" w:customStyle="1" w:styleId="Sdefinition-e">
    <w:name w:val="Sdefinition-e"/>
    <w:basedOn w:val="definition-e"/>
    <w:rsid w:val="002562B8"/>
    <w:pPr>
      <w:ind w:left="384" w:firstLine="0"/>
    </w:pPr>
  </w:style>
  <w:style w:type="paragraph" w:customStyle="1" w:styleId="Sdefinition-f">
    <w:name w:val="Sdefinition-f"/>
    <w:basedOn w:val="Sdefinition-e"/>
    <w:rsid w:val="002562B8"/>
    <w:rPr>
      <w:lang w:val="fr-CA"/>
    </w:rPr>
  </w:style>
  <w:style w:type="paragraph" w:customStyle="1" w:styleId="Sdefpara-e">
    <w:name w:val="Sdefpara-e"/>
    <w:basedOn w:val="paragraph-e"/>
    <w:rsid w:val="002562B8"/>
    <w:pPr>
      <w:tabs>
        <w:tab w:val="left" w:pos="0"/>
      </w:tabs>
      <w:ind w:firstLine="0"/>
    </w:pPr>
  </w:style>
  <w:style w:type="paragraph" w:customStyle="1" w:styleId="Sdefpara-f">
    <w:name w:val="Sdefpara-f"/>
    <w:basedOn w:val="Sdefpara-e"/>
    <w:rsid w:val="002562B8"/>
    <w:rPr>
      <w:lang w:val="fr-CA"/>
    </w:rPr>
  </w:style>
  <w:style w:type="paragraph" w:customStyle="1" w:styleId="section-f">
    <w:name w:val="section-f"/>
    <w:basedOn w:val="section-e"/>
    <w:rsid w:val="002562B8"/>
    <w:rPr>
      <w:lang w:val="fr-CA"/>
    </w:rPr>
  </w:style>
  <w:style w:type="paragraph" w:customStyle="1" w:styleId="shorttitle-f">
    <w:name w:val="shorttitle-f"/>
    <w:basedOn w:val="shorttitle-e"/>
    <w:rsid w:val="002562B8"/>
    <w:rPr>
      <w:lang w:val="fr-CA"/>
    </w:rPr>
  </w:style>
  <w:style w:type="paragraph" w:customStyle="1" w:styleId="shorttitle-e">
    <w:name w:val="shorttitle-e"/>
    <w:rsid w:val="002562B8"/>
    <w:pPr>
      <w:keepNext/>
      <w:tabs>
        <w:tab w:val="left" w:pos="0"/>
      </w:tabs>
      <w:spacing w:after="578" w:line="270" w:lineRule="exact"/>
      <w:jc w:val="center"/>
    </w:pPr>
    <w:rPr>
      <w:rFonts w:ascii="Times New Roman" w:eastAsia="Times New Roman" w:hAnsi="Times New Roman" w:cs="Times New Roman"/>
      <w:b/>
      <w:snapToGrid w:val="0"/>
      <w:sz w:val="26"/>
      <w:szCs w:val="20"/>
      <w:lang w:val="en-GB" w:eastAsia="en-CA"/>
    </w:rPr>
  </w:style>
  <w:style w:type="paragraph" w:customStyle="1" w:styleId="note-e">
    <w:name w:val="note-e"/>
    <w:rsid w:val="002562B8"/>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2562B8"/>
    <w:pPr>
      <w:ind w:left="1118"/>
    </w:pPr>
  </w:style>
  <w:style w:type="character" w:styleId="Strong">
    <w:name w:val="Strong"/>
    <w:uiPriority w:val="22"/>
    <w:rsid w:val="00EB4841"/>
    <w:rPr>
      <w:b/>
      <w:bCs/>
    </w:rPr>
  </w:style>
  <w:style w:type="paragraph" w:customStyle="1" w:styleId="Sparagraph-e">
    <w:name w:val="Sparagraph-e"/>
    <w:basedOn w:val="paragraph-e"/>
    <w:rsid w:val="002562B8"/>
    <w:pPr>
      <w:ind w:firstLine="0"/>
    </w:pPr>
  </w:style>
  <w:style w:type="paragraph" w:customStyle="1" w:styleId="Sparagraph-f">
    <w:name w:val="Sparagraph-f"/>
    <w:basedOn w:val="Sparagraph-e"/>
    <w:rsid w:val="002562B8"/>
    <w:rPr>
      <w:lang w:val="fr-CA"/>
    </w:rPr>
  </w:style>
  <w:style w:type="paragraph" w:customStyle="1" w:styleId="SPsection-e">
    <w:name w:val="SPsection-e"/>
    <w:basedOn w:val="section-e"/>
    <w:rsid w:val="002562B8"/>
    <w:rPr>
      <w:b/>
    </w:rPr>
  </w:style>
  <w:style w:type="paragraph" w:customStyle="1" w:styleId="SPsection-f">
    <w:name w:val="SPsection-f"/>
    <w:basedOn w:val="SPsection-e"/>
    <w:rsid w:val="002562B8"/>
    <w:rPr>
      <w:lang w:val="fr-CA"/>
    </w:rPr>
  </w:style>
  <w:style w:type="paragraph" w:customStyle="1" w:styleId="SPsubsection-e">
    <w:name w:val="SPsubsection-e"/>
    <w:basedOn w:val="subsection-e"/>
    <w:rsid w:val="002562B8"/>
    <w:rPr>
      <w:b/>
    </w:rPr>
  </w:style>
  <w:style w:type="paragraph" w:customStyle="1" w:styleId="SPsubsection-f">
    <w:name w:val="SPsubsection-f"/>
    <w:basedOn w:val="SPsubsection-e"/>
    <w:rsid w:val="002562B8"/>
    <w:rPr>
      <w:lang w:val="fr-CA"/>
    </w:rPr>
  </w:style>
  <w:style w:type="paragraph" w:customStyle="1" w:styleId="Ssection-e">
    <w:name w:val="Ssection-e"/>
    <w:basedOn w:val="section-e"/>
    <w:rsid w:val="002562B8"/>
  </w:style>
  <w:style w:type="paragraph" w:customStyle="1" w:styleId="Ssection-f">
    <w:name w:val="Ssection-f"/>
    <w:basedOn w:val="Ssection-e"/>
    <w:rsid w:val="002562B8"/>
    <w:rPr>
      <w:lang w:val="fr-CA"/>
    </w:rPr>
  </w:style>
  <w:style w:type="paragraph" w:customStyle="1" w:styleId="Ssubclause-e">
    <w:name w:val="Ssubclause-e"/>
    <w:basedOn w:val="subclause-e"/>
    <w:rsid w:val="002562B8"/>
    <w:pPr>
      <w:ind w:firstLine="0"/>
    </w:pPr>
  </w:style>
  <w:style w:type="paragraph" w:customStyle="1" w:styleId="Ssubclause-f">
    <w:name w:val="Ssubclause-f"/>
    <w:basedOn w:val="Ssubclause-e"/>
    <w:rsid w:val="002562B8"/>
    <w:rPr>
      <w:lang w:val="fr-CA"/>
    </w:rPr>
  </w:style>
  <w:style w:type="paragraph" w:customStyle="1" w:styleId="Ssubpara-e">
    <w:name w:val="Ssubpara-e"/>
    <w:basedOn w:val="subpara-e"/>
    <w:rsid w:val="002562B8"/>
    <w:pPr>
      <w:ind w:firstLine="0"/>
    </w:pPr>
  </w:style>
  <w:style w:type="paragraph" w:customStyle="1" w:styleId="Ssubpara-f">
    <w:name w:val="Ssubpara-f"/>
    <w:basedOn w:val="Ssubpara-e"/>
    <w:rsid w:val="002562B8"/>
    <w:rPr>
      <w:lang w:val="fr-CA"/>
    </w:rPr>
  </w:style>
  <w:style w:type="paragraph" w:customStyle="1" w:styleId="Ssubsection-e">
    <w:name w:val="Ssubsection-e"/>
    <w:basedOn w:val="subsection-e"/>
    <w:rsid w:val="002562B8"/>
  </w:style>
  <w:style w:type="paragraph" w:customStyle="1" w:styleId="Ssubsection-f">
    <w:name w:val="Ssubsection-f"/>
    <w:basedOn w:val="Ssubsection-e"/>
    <w:rsid w:val="002562B8"/>
    <w:rPr>
      <w:lang w:val="fr-CA"/>
    </w:rPr>
  </w:style>
  <w:style w:type="paragraph" w:customStyle="1" w:styleId="Ssubsubclause-e">
    <w:name w:val="Ssubsubclause-e"/>
    <w:basedOn w:val="subsubclause-e"/>
    <w:rsid w:val="002562B8"/>
    <w:pPr>
      <w:ind w:firstLine="0"/>
    </w:pPr>
  </w:style>
  <w:style w:type="paragraph" w:customStyle="1" w:styleId="Ssubsubclause-f">
    <w:name w:val="Ssubsubclause-f"/>
    <w:basedOn w:val="Ssubsubclause-e"/>
    <w:rsid w:val="002562B8"/>
    <w:rPr>
      <w:lang w:val="fr-CA"/>
    </w:rPr>
  </w:style>
  <w:style w:type="paragraph" w:customStyle="1" w:styleId="Ssubsubpara-e">
    <w:name w:val="Ssubsubpara-e"/>
    <w:basedOn w:val="subsubpara-e"/>
    <w:rsid w:val="002562B8"/>
    <w:pPr>
      <w:ind w:firstLine="0"/>
    </w:pPr>
  </w:style>
  <w:style w:type="paragraph" w:customStyle="1" w:styleId="Ssubsubpara-f">
    <w:name w:val="Ssubsubpara-f"/>
    <w:basedOn w:val="Ssubsubpara-e"/>
    <w:rsid w:val="002562B8"/>
    <w:rPr>
      <w:lang w:val="fr-CA"/>
    </w:rPr>
  </w:style>
  <w:style w:type="paragraph" w:customStyle="1" w:styleId="StartTumble-e">
    <w:name w:val="Start Tumble-e"/>
    <w:rsid w:val="002562B8"/>
    <w:pPr>
      <w:tabs>
        <w:tab w:val="left" w:pos="0"/>
      </w:tabs>
      <w:suppressAutoHyphens/>
      <w:spacing w:before="111" w:after="0" w:line="200" w:lineRule="exact"/>
      <w:jc w:val="both"/>
    </w:pPr>
    <w:rPr>
      <w:rFonts w:ascii="Times New Roman" w:eastAsia="Times New Roman" w:hAnsi="Times New Roman" w:cs="Times New Roman"/>
      <w:snapToGrid w:val="0"/>
      <w:sz w:val="26"/>
      <w:szCs w:val="20"/>
      <w:lang w:val="en-GB" w:eastAsia="en-US"/>
    </w:rPr>
  </w:style>
  <w:style w:type="paragraph" w:customStyle="1" w:styleId="StartTumble-f">
    <w:name w:val="Start Tumble-f"/>
    <w:basedOn w:val="StartTumble-e"/>
    <w:rsid w:val="002562B8"/>
    <w:rPr>
      <w:lang w:val="fr-CA"/>
    </w:rPr>
  </w:style>
  <w:style w:type="paragraph" w:customStyle="1" w:styleId="subclause-f">
    <w:name w:val="subclause-f"/>
    <w:basedOn w:val="subclause-e"/>
    <w:rsid w:val="002562B8"/>
    <w:rPr>
      <w:lang w:val="fr-CA"/>
    </w:rPr>
  </w:style>
  <w:style w:type="paragraph" w:customStyle="1" w:styleId="subpara-f">
    <w:name w:val="subpara-f"/>
    <w:basedOn w:val="subpara-e"/>
    <w:rsid w:val="002562B8"/>
    <w:rPr>
      <w:lang w:val="fr-CA"/>
    </w:rPr>
  </w:style>
  <w:style w:type="paragraph" w:customStyle="1" w:styleId="subsection-f">
    <w:name w:val="subsection-f"/>
    <w:basedOn w:val="subsection-e"/>
    <w:rsid w:val="002562B8"/>
    <w:rPr>
      <w:lang w:val="fr-CA"/>
    </w:rPr>
  </w:style>
  <w:style w:type="paragraph" w:customStyle="1" w:styleId="subsubclause-f">
    <w:name w:val="subsubclause-f"/>
    <w:basedOn w:val="subsubclause-e"/>
    <w:rsid w:val="002562B8"/>
    <w:rPr>
      <w:lang w:val="fr-CA"/>
    </w:rPr>
  </w:style>
  <w:style w:type="paragraph" w:customStyle="1" w:styleId="subsubpara-f">
    <w:name w:val="subsubpara-f"/>
    <w:basedOn w:val="subsubpara-e"/>
    <w:rsid w:val="002562B8"/>
    <w:rPr>
      <w:lang w:val="fr-CA"/>
    </w:rPr>
  </w:style>
  <w:style w:type="paragraph" w:customStyle="1" w:styleId="subsubsubclause-f">
    <w:name w:val="subsubsubclause-f"/>
    <w:basedOn w:val="subsubsubclause-e"/>
    <w:rsid w:val="002562B8"/>
    <w:rPr>
      <w:lang w:val="fr-CA"/>
    </w:rPr>
  </w:style>
  <w:style w:type="paragraph" w:customStyle="1" w:styleId="subsubsubpara-f">
    <w:name w:val="subsubsubpara-f"/>
    <w:basedOn w:val="subsubsubpara-e"/>
    <w:rsid w:val="002562B8"/>
    <w:rPr>
      <w:lang w:val="fr-CA"/>
    </w:rPr>
  </w:style>
  <w:style w:type="paragraph" w:customStyle="1" w:styleId="table-e">
    <w:name w:val="table-e"/>
    <w:rsid w:val="002562B8"/>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2562B8"/>
    <w:rPr>
      <w:lang w:val="fr-CA"/>
    </w:rPr>
  </w:style>
  <w:style w:type="paragraph" w:customStyle="1" w:styleId="toc-e">
    <w:name w:val="toc-e"/>
    <w:rsid w:val="002562B8"/>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2562B8"/>
    <w:rPr>
      <w:lang w:val="fr-CA"/>
    </w:rPr>
  </w:style>
  <w:style w:type="paragraph" w:customStyle="1" w:styleId="tochead1-e">
    <w:name w:val="tochead1-e"/>
    <w:rsid w:val="002562B8"/>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2562B8"/>
    <w:rPr>
      <w:lang w:val="fr-CA"/>
    </w:rPr>
  </w:style>
  <w:style w:type="paragraph" w:customStyle="1" w:styleId="Yellipsis-e">
    <w:name w:val="Yellipsis-e"/>
    <w:basedOn w:val="ellipsis-e"/>
    <w:rsid w:val="002562B8"/>
    <w:pPr>
      <w:shd w:val="clear" w:color="auto" w:fill="D9D9D9"/>
    </w:pPr>
  </w:style>
  <w:style w:type="paragraph" w:customStyle="1" w:styleId="xleftpara-e">
    <w:name w:val="xleftpara-e"/>
    <w:rsid w:val="002562B8"/>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2562B8"/>
    <w:rPr>
      <w:lang w:val="fr-CA"/>
    </w:rPr>
  </w:style>
  <w:style w:type="paragraph" w:customStyle="1" w:styleId="xnum-e">
    <w:name w:val="xnum-e"/>
    <w:rsid w:val="002562B8"/>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2562B8"/>
    <w:pPr>
      <w:tabs>
        <w:tab w:val="left" w:pos="559"/>
      </w:tabs>
    </w:pPr>
    <w:rPr>
      <w:lang w:val="fr-CA"/>
    </w:rPr>
  </w:style>
  <w:style w:type="paragraph" w:customStyle="1" w:styleId="xpara-e">
    <w:name w:val="xpara-e"/>
    <w:rsid w:val="002562B8"/>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2562B8"/>
    <w:rPr>
      <w:lang w:val="fr-CA"/>
    </w:rPr>
  </w:style>
  <w:style w:type="paragraph" w:customStyle="1" w:styleId="xpartnum-e">
    <w:name w:val="xpartnum-e"/>
    <w:rsid w:val="002562B8"/>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2562B8"/>
    <w:rPr>
      <w:lang w:val="fr-CA"/>
    </w:rPr>
  </w:style>
  <w:style w:type="paragraph" w:customStyle="1" w:styleId="xtitle-e">
    <w:name w:val="xtitle-e"/>
    <w:rsid w:val="002562B8"/>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2562B8"/>
    <w:rPr>
      <w:lang w:val="fr-CA"/>
    </w:rPr>
  </w:style>
  <w:style w:type="paragraph" w:customStyle="1" w:styleId="Yellipsis-f">
    <w:name w:val="Yellipsis-f"/>
    <w:basedOn w:val="Yellipsis-e"/>
    <w:rsid w:val="002562B8"/>
    <w:rPr>
      <w:lang w:val="fr-CA"/>
    </w:rPr>
  </w:style>
  <w:style w:type="paragraph" w:customStyle="1" w:styleId="Ypartheading-e">
    <w:name w:val="Ypartheading-e"/>
    <w:basedOn w:val="partheading-e"/>
    <w:rsid w:val="002562B8"/>
    <w:pPr>
      <w:shd w:val="clear" w:color="auto" w:fill="D9D9D9"/>
    </w:pPr>
  </w:style>
  <w:style w:type="paragraph" w:customStyle="1" w:styleId="partheading-e">
    <w:name w:val="partheading-e"/>
    <w:rsid w:val="002562B8"/>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2562B8"/>
    <w:pPr>
      <w:shd w:val="clear" w:color="auto" w:fill="D9D9D9"/>
    </w:pPr>
    <w:rPr>
      <w:lang w:val="fr-CA"/>
    </w:rPr>
  </w:style>
  <w:style w:type="paragraph" w:customStyle="1" w:styleId="partheading-f">
    <w:name w:val="partheading-f"/>
    <w:basedOn w:val="partheading-e"/>
    <w:rsid w:val="002562B8"/>
    <w:rPr>
      <w:lang w:val="fr-CA"/>
    </w:rPr>
  </w:style>
  <w:style w:type="paragraph" w:customStyle="1" w:styleId="YPheadingx-e">
    <w:name w:val="YPheadingx-e"/>
    <w:basedOn w:val="Pheadingx-e"/>
    <w:rsid w:val="002562B8"/>
    <w:pPr>
      <w:shd w:val="clear" w:color="auto" w:fill="D9D9D9"/>
    </w:pPr>
  </w:style>
  <w:style w:type="paragraph" w:customStyle="1" w:styleId="YPheadingx-f">
    <w:name w:val="YPheadingx-f"/>
    <w:basedOn w:val="YPheadingx-e"/>
    <w:rsid w:val="002562B8"/>
    <w:rPr>
      <w:lang w:val="fr-CA"/>
    </w:rPr>
  </w:style>
  <w:style w:type="paragraph" w:customStyle="1" w:styleId="Ytable-e">
    <w:name w:val="Ytable-e"/>
    <w:basedOn w:val="table-e"/>
    <w:rsid w:val="002562B8"/>
    <w:pPr>
      <w:shd w:val="clear" w:color="auto" w:fill="D9D9D9"/>
    </w:pPr>
  </w:style>
  <w:style w:type="paragraph" w:customStyle="1" w:styleId="Ytable-f">
    <w:name w:val="Ytable-f"/>
    <w:basedOn w:val="Ytable-e"/>
    <w:rsid w:val="002562B8"/>
    <w:rPr>
      <w:lang w:val="fr-CA"/>
    </w:rPr>
  </w:style>
  <w:style w:type="paragraph" w:customStyle="1" w:styleId="Ytoc-e">
    <w:name w:val="Ytoc-e"/>
    <w:basedOn w:val="toc-e"/>
    <w:rsid w:val="002562B8"/>
    <w:pPr>
      <w:shd w:val="clear" w:color="auto" w:fill="D9D9D9"/>
    </w:pPr>
  </w:style>
  <w:style w:type="paragraph" w:customStyle="1" w:styleId="Ytoc-f">
    <w:name w:val="Ytoc-f"/>
    <w:basedOn w:val="Ytoc-e"/>
    <w:rsid w:val="002562B8"/>
    <w:rPr>
      <w:lang w:val="fr-CA"/>
    </w:rPr>
  </w:style>
  <w:style w:type="paragraph" w:customStyle="1" w:styleId="footnote-f">
    <w:name w:val="footnote-f"/>
    <w:basedOn w:val="footnote-e"/>
    <w:rsid w:val="002562B8"/>
    <w:rPr>
      <w:lang w:val="fr-CA"/>
    </w:rPr>
  </w:style>
  <w:style w:type="character" w:styleId="PageNumber">
    <w:name w:val="page number"/>
    <w:basedOn w:val="DefaultParagraphFont"/>
    <w:rsid w:val="002562B8"/>
  </w:style>
  <w:style w:type="paragraph" w:styleId="Footer">
    <w:name w:val="footer"/>
    <w:basedOn w:val="Normal"/>
    <w:link w:val="FooterChar"/>
    <w:uiPriority w:val="99"/>
    <w:unhideWhenUsed/>
    <w:rsid w:val="00EB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41"/>
    <w:rPr>
      <w:rFonts w:eastAsiaTheme="minorHAnsi"/>
      <w:sz w:val="24"/>
      <w:lang w:eastAsia="en-US"/>
    </w:rPr>
  </w:style>
  <w:style w:type="paragraph" w:customStyle="1" w:styleId="PrAssent">
    <w:name w:val="PrAssent"/>
    <w:rsid w:val="002562B8"/>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2562B8"/>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2562B8"/>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2562B8"/>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2562B8"/>
    <w:rPr>
      <w:lang w:val="fr-CA"/>
    </w:rPr>
  </w:style>
  <w:style w:type="paragraph" w:customStyle="1" w:styleId="tableheading-f">
    <w:name w:val="tableheading-f"/>
    <w:basedOn w:val="tableheading-e"/>
    <w:rsid w:val="002562B8"/>
    <w:rPr>
      <w:lang w:val="fr-CA"/>
    </w:rPr>
  </w:style>
  <w:style w:type="paragraph" w:customStyle="1" w:styleId="Ypreamble-e">
    <w:name w:val="Ypreamble-e"/>
    <w:basedOn w:val="preamble-e"/>
    <w:rsid w:val="002562B8"/>
    <w:pPr>
      <w:shd w:val="clear" w:color="auto" w:fill="D9D9D9"/>
      <w:tabs>
        <w:tab w:val="left" w:pos="0"/>
      </w:tabs>
    </w:pPr>
  </w:style>
  <w:style w:type="paragraph" w:customStyle="1" w:styleId="Ypartnum-e">
    <w:name w:val="Ypartnum-e"/>
    <w:basedOn w:val="partnum-e"/>
    <w:rsid w:val="002562B8"/>
    <w:pPr>
      <w:shd w:val="clear" w:color="auto" w:fill="D9D9D9"/>
    </w:pPr>
  </w:style>
  <w:style w:type="paragraph" w:customStyle="1" w:styleId="Yheading1-e">
    <w:name w:val="Yheading1-e"/>
    <w:basedOn w:val="heading1-e"/>
    <w:rsid w:val="002562B8"/>
    <w:pPr>
      <w:shd w:val="clear" w:color="auto" w:fill="D9D9D9"/>
    </w:pPr>
  </w:style>
  <w:style w:type="paragraph" w:customStyle="1" w:styleId="Yheading2-e">
    <w:name w:val="Yheading2-e"/>
    <w:basedOn w:val="heading2-e"/>
    <w:rsid w:val="002562B8"/>
    <w:pPr>
      <w:shd w:val="clear" w:color="auto" w:fill="D9D9D9"/>
    </w:pPr>
  </w:style>
  <w:style w:type="paragraph" w:customStyle="1" w:styleId="Yheading3-e">
    <w:name w:val="Yheading3-e"/>
    <w:basedOn w:val="heading3-e"/>
    <w:rsid w:val="002562B8"/>
    <w:pPr>
      <w:shd w:val="clear" w:color="auto" w:fill="D9D9D9"/>
    </w:pPr>
  </w:style>
  <w:style w:type="paragraph" w:customStyle="1" w:styleId="Ytableheading-e">
    <w:name w:val="Ytableheading-e"/>
    <w:basedOn w:val="tableheading-e"/>
    <w:rsid w:val="002562B8"/>
    <w:pPr>
      <w:shd w:val="clear" w:color="auto" w:fill="D9D9D9"/>
    </w:pPr>
  </w:style>
  <w:style w:type="paragraph" w:customStyle="1" w:styleId="Yfirstdef-e">
    <w:name w:val="Yfirstdef-e"/>
    <w:basedOn w:val="firstdef-e"/>
    <w:rsid w:val="002562B8"/>
    <w:pPr>
      <w:shd w:val="clear" w:color="auto" w:fill="D9D9D9"/>
    </w:pPr>
  </w:style>
  <w:style w:type="paragraph" w:customStyle="1" w:styleId="Ydefinition-e">
    <w:name w:val="Ydefinition-e"/>
    <w:basedOn w:val="definition-e"/>
    <w:rsid w:val="002562B8"/>
    <w:pPr>
      <w:shd w:val="clear" w:color="auto" w:fill="D9D9D9"/>
    </w:pPr>
  </w:style>
  <w:style w:type="paragraph" w:customStyle="1" w:styleId="Ydefclause-e">
    <w:name w:val="Ydefclause-e"/>
    <w:basedOn w:val="defclause-e"/>
    <w:rsid w:val="002562B8"/>
    <w:pPr>
      <w:shd w:val="clear" w:color="auto" w:fill="D9D9D9"/>
    </w:pPr>
  </w:style>
  <w:style w:type="paragraph" w:customStyle="1" w:styleId="YSdefclause-e">
    <w:name w:val="YSdefclause-e"/>
    <w:basedOn w:val="Sdefclause-e"/>
    <w:rsid w:val="002562B8"/>
    <w:pPr>
      <w:shd w:val="clear" w:color="auto" w:fill="D9D9D9"/>
    </w:pPr>
  </w:style>
  <w:style w:type="paragraph" w:customStyle="1" w:styleId="Ydefsubclause-e">
    <w:name w:val="Ydefsubclause-e"/>
    <w:basedOn w:val="defsubclause-e"/>
    <w:rsid w:val="002562B8"/>
    <w:pPr>
      <w:shd w:val="clear" w:color="auto" w:fill="D9D9D9"/>
    </w:pPr>
  </w:style>
  <w:style w:type="paragraph" w:customStyle="1" w:styleId="Ydefsubsubclause-e">
    <w:name w:val="Ydefsubsubclause-e"/>
    <w:basedOn w:val="defsubsubclause-e"/>
    <w:rsid w:val="002562B8"/>
    <w:pPr>
      <w:shd w:val="clear" w:color="auto" w:fill="D9D9D9"/>
    </w:pPr>
  </w:style>
  <w:style w:type="paragraph" w:customStyle="1" w:styleId="Ydefparagraph-e">
    <w:name w:val="Ydefparagraph-e"/>
    <w:basedOn w:val="defparagraph-e"/>
    <w:rsid w:val="002562B8"/>
    <w:pPr>
      <w:shd w:val="clear" w:color="auto" w:fill="D9D9D9"/>
    </w:pPr>
  </w:style>
  <w:style w:type="paragraph" w:customStyle="1" w:styleId="YSdefpara-e">
    <w:name w:val="YSdefpara-e"/>
    <w:basedOn w:val="Sdefpara-e"/>
    <w:rsid w:val="002562B8"/>
    <w:pPr>
      <w:shd w:val="clear" w:color="auto" w:fill="D9D9D9"/>
    </w:pPr>
  </w:style>
  <w:style w:type="paragraph" w:customStyle="1" w:styleId="Ydefsubpara-e">
    <w:name w:val="Ydefsubpara-e"/>
    <w:basedOn w:val="defsubpara-e"/>
    <w:rsid w:val="002562B8"/>
    <w:pPr>
      <w:shd w:val="clear" w:color="auto" w:fill="D9D9D9"/>
    </w:pPr>
  </w:style>
  <w:style w:type="paragraph" w:customStyle="1" w:styleId="Ydefsubsubpara-e">
    <w:name w:val="Ydefsubsubpara-e"/>
    <w:basedOn w:val="defsubsubpara-e"/>
    <w:rsid w:val="002562B8"/>
    <w:pPr>
      <w:shd w:val="clear" w:color="auto" w:fill="D9D9D9"/>
    </w:pPr>
  </w:style>
  <w:style w:type="paragraph" w:customStyle="1" w:styleId="Ysection-e">
    <w:name w:val="Ysection-e"/>
    <w:basedOn w:val="section-e"/>
    <w:rsid w:val="002562B8"/>
    <w:pPr>
      <w:shd w:val="clear" w:color="auto" w:fill="D9D9D9"/>
    </w:pPr>
  </w:style>
  <w:style w:type="paragraph" w:customStyle="1" w:styleId="YSsection-e">
    <w:name w:val="YSsection-e"/>
    <w:basedOn w:val="Ssection-e"/>
    <w:rsid w:val="002562B8"/>
    <w:pPr>
      <w:shd w:val="clear" w:color="auto" w:fill="D9D9D9"/>
    </w:pPr>
  </w:style>
  <w:style w:type="paragraph" w:customStyle="1" w:styleId="Ysubsection-e">
    <w:name w:val="Ysubsection-e"/>
    <w:basedOn w:val="subsection-e"/>
    <w:rsid w:val="002562B8"/>
    <w:pPr>
      <w:shd w:val="clear" w:color="auto" w:fill="D9D9D9"/>
    </w:pPr>
  </w:style>
  <w:style w:type="paragraph" w:customStyle="1" w:styleId="YSsubsection-e">
    <w:name w:val="YSsubsection-e"/>
    <w:basedOn w:val="Ssubsection-e"/>
    <w:rsid w:val="002562B8"/>
    <w:pPr>
      <w:shd w:val="clear" w:color="auto" w:fill="D9D9D9"/>
    </w:pPr>
  </w:style>
  <w:style w:type="paragraph" w:customStyle="1" w:styleId="Yclause-e">
    <w:name w:val="Yclause-e"/>
    <w:basedOn w:val="clause-e"/>
    <w:rsid w:val="002562B8"/>
    <w:pPr>
      <w:shd w:val="clear" w:color="auto" w:fill="D9D9D9"/>
    </w:pPr>
  </w:style>
  <w:style w:type="paragraph" w:customStyle="1" w:styleId="YSclause-e">
    <w:name w:val="YSclause-e"/>
    <w:basedOn w:val="Sclause-e"/>
    <w:rsid w:val="002562B8"/>
    <w:pPr>
      <w:shd w:val="clear" w:color="auto" w:fill="D9D9D9"/>
    </w:pPr>
  </w:style>
  <w:style w:type="paragraph" w:customStyle="1" w:styleId="Ysubclause-e">
    <w:name w:val="Ysubclause-e"/>
    <w:basedOn w:val="subclause-e"/>
    <w:rsid w:val="002562B8"/>
    <w:pPr>
      <w:shd w:val="clear" w:color="auto" w:fill="D9D9D9"/>
    </w:pPr>
  </w:style>
  <w:style w:type="paragraph" w:customStyle="1" w:styleId="YSsubclause-e">
    <w:name w:val="YSsubclause-e"/>
    <w:basedOn w:val="Ssubclause-e"/>
    <w:rsid w:val="002562B8"/>
    <w:pPr>
      <w:shd w:val="clear" w:color="auto" w:fill="D9D9D9"/>
    </w:pPr>
  </w:style>
  <w:style w:type="paragraph" w:customStyle="1" w:styleId="Ysubsubclause-e">
    <w:name w:val="Ysubsubclause-e"/>
    <w:basedOn w:val="subsubclause-e"/>
    <w:rsid w:val="002562B8"/>
    <w:pPr>
      <w:shd w:val="clear" w:color="auto" w:fill="D9D9D9"/>
    </w:pPr>
  </w:style>
  <w:style w:type="paragraph" w:customStyle="1" w:styleId="YSsubsubclause-e">
    <w:name w:val="YSsubsubclause-e"/>
    <w:basedOn w:val="Ssubsubclause-e"/>
    <w:rsid w:val="002562B8"/>
    <w:pPr>
      <w:shd w:val="clear" w:color="auto" w:fill="D9D9D9"/>
    </w:pPr>
  </w:style>
  <w:style w:type="paragraph" w:customStyle="1" w:styleId="Ysubsubsubclause-e">
    <w:name w:val="Ysubsubsubclause-e"/>
    <w:basedOn w:val="subsubsubclause-e"/>
    <w:rsid w:val="002562B8"/>
    <w:pPr>
      <w:shd w:val="clear" w:color="auto" w:fill="D9D9D9"/>
    </w:pPr>
  </w:style>
  <w:style w:type="paragraph" w:customStyle="1" w:styleId="Yparagraph-e">
    <w:name w:val="Yparagraph-e"/>
    <w:basedOn w:val="paragraph-e"/>
    <w:rsid w:val="002562B8"/>
    <w:pPr>
      <w:shd w:val="clear" w:color="auto" w:fill="D9D9D9"/>
    </w:pPr>
  </w:style>
  <w:style w:type="paragraph" w:customStyle="1" w:styleId="Yparanoindt-e">
    <w:name w:val="Yparanoindt-e"/>
    <w:basedOn w:val="paranoindt-e"/>
    <w:rsid w:val="002562B8"/>
    <w:pPr>
      <w:shd w:val="clear" w:color="auto" w:fill="D9D9D9"/>
    </w:pPr>
  </w:style>
  <w:style w:type="paragraph" w:customStyle="1" w:styleId="Yparawindt-e">
    <w:name w:val="Yparawindt-e"/>
    <w:basedOn w:val="parawindt-e"/>
    <w:rsid w:val="002562B8"/>
    <w:pPr>
      <w:shd w:val="clear" w:color="auto" w:fill="D9D9D9"/>
      <w:ind w:left="278"/>
    </w:pPr>
  </w:style>
  <w:style w:type="paragraph" w:customStyle="1" w:styleId="Yparawtab-e">
    <w:name w:val="Yparawtab-e"/>
    <w:basedOn w:val="parawtab-e"/>
    <w:rsid w:val="002562B8"/>
    <w:pPr>
      <w:shd w:val="clear" w:color="auto" w:fill="D9D9D9"/>
    </w:pPr>
  </w:style>
  <w:style w:type="paragraph" w:customStyle="1" w:styleId="YSparagraph-e">
    <w:name w:val="YSparagraph-e"/>
    <w:basedOn w:val="Sparagraph-e"/>
    <w:rsid w:val="002562B8"/>
    <w:pPr>
      <w:shd w:val="clear" w:color="auto" w:fill="D9D9D9"/>
    </w:pPr>
  </w:style>
  <w:style w:type="paragraph" w:customStyle="1" w:styleId="Ysubpara-e">
    <w:name w:val="Ysubpara-e"/>
    <w:basedOn w:val="subpara-e"/>
    <w:rsid w:val="002562B8"/>
    <w:pPr>
      <w:shd w:val="clear" w:color="auto" w:fill="D9D9D9"/>
    </w:pPr>
  </w:style>
  <w:style w:type="paragraph" w:customStyle="1" w:styleId="YSsubpara-e">
    <w:name w:val="YSsubpara-e"/>
    <w:basedOn w:val="Ssubpara-e"/>
    <w:rsid w:val="002562B8"/>
    <w:pPr>
      <w:shd w:val="clear" w:color="auto" w:fill="D9D9D9"/>
    </w:pPr>
  </w:style>
  <w:style w:type="paragraph" w:customStyle="1" w:styleId="Ysubsubpara-e">
    <w:name w:val="Ysubsubpara-e"/>
    <w:basedOn w:val="subsubpara-e"/>
    <w:rsid w:val="002562B8"/>
    <w:pPr>
      <w:shd w:val="clear" w:color="auto" w:fill="D9D9D9"/>
    </w:pPr>
  </w:style>
  <w:style w:type="paragraph" w:customStyle="1" w:styleId="YSsubsubpara-e">
    <w:name w:val="YSsubsubpara-e"/>
    <w:basedOn w:val="Ssubsubpara-e"/>
    <w:rsid w:val="002562B8"/>
    <w:pPr>
      <w:shd w:val="clear" w:color="auto" w:fill="D9D9D9"/>
    </w:pPr>
  </w:style>
  <w:style w:type="paragraph" w:customStyle="1" w:styleId="Ysubsubsubpara-e">
    <w:name w:val="Ysubsubsubpara-e"/>
    <w:basedOn w:val="subsubsubpara-e"/>
    <w:rsid w:val="002562B8"/>
    <w:pPr>
      <w:shd w:val="clear" w:color="auto" w:fill="D9D9D9"/>
    </w:pPr>
  </w:style>
  <w:style w:type="paragraph" w:customStyle="1" w:styleId="Yequation-e">
    <w:name w:val="Yequation-e"/>
    <w:basedOn w:val="equation-e"/>
    <w:rsid w:val="002562B8"/>
    <w:pPr>
      <w:shd w:val="clear" w:color="auto" w:fill="D9D9D9"/>
    </w:pPr>
  </w:style>
  <w:style w:type="paragraph" w:customStyle="1" w:styleId="YPsection-e">
    <w:name w:val="YPsection-e"/>
    <w:basedOn w:val="section-e"/>
    <w:rsid w:val="002562B8"/>
    <w:pPr>
      <w:shd w:val="clear" w:color="auto" w:fill="D9D9D9"/>
    </w:pPr>
    <w:rPr>
      <w:b/>
    </w:rPr>
  </w:style>
  <w:style w:type="paragraph" w:customStyle="1" w:styleId="YSPsection-e">
    <w:name w:val="YSPsection-e"/>
    <w:basedOn w:val="SPsection-e"/>
    <w:rsid w:val="002562B8"/>
    <w:pPr>
      <w:shd w:val="clear" w:color="auto" w:fill="D9D9D9"/>
    </w:pPr>
  </w:style>
  <w:style w:type="paragraph" w:customStyle="1" w:styleId="YPsubsection-e">
    <w:name w:val="YPsubsection-e"/>
    <w:basedOn w:val="subsection-e"/>
    <w:rsid w:val="002562B8"/>
    <w:pPr>
      <w:shd w:val="clear" w:color="auto" w:fill="D9D9D9"/>
    </w:pPr>
    <w:rPr>
      <w:b/>
    </w:rPr>
  </w:style>
  <w:style w:type="paragraph" w:customStyle="1" w:styleId="YSPsubsection-e">
    <w:name w:val="YSPsubsection-e"/>
    <w:basedOn w:val="SPsubsection-e"/>
    <w:rsid w:val="002562B8"/>
    <w:pPr>
      <w:shd w:val="clear" w:color="auto" w:fill="D9D9D9"/>
    </w:pPr>
  </w:style>
  <w:style w:type="paragraph" w:customStyle="1" w:styleId="YPclause-e">
    <w:name w:val="YPclause-e"/>
    <w:basedOn w:val="clause-e"/>
    <w:rsid w:val="002562B8"/>
    <w:pPr>
      <w:shd w:val="clear" w:color="auto" w:fill="D9D9D9"/>
    </w:pPr>
    <w:rPr>
      <w:b/>
    </w:rPr>
  </w:style>
  <w:style w:type="paragraph" w:customStyle="1" w:styleId="YPsubclause-e">
    <w:name w:val="YPsubclause-e"/>
    <w:basedOn w:val="subclause-e"/>
    <w:rsid w:val="002562B8"/>
    <w:pPr>
      <w:shd w:val="clear" w:color="auto" w:fill="D9D9D9"/>
    </w:pPr>
    <w:rPr>
      <w:b/>
    </w:rPr>
  </w:style>
  <w:style w:type="paragraph" w:customStyle="1" w:styleId="YPsubsubclause-e">
    <w:name w:val="YPsubsubclause-e"/>
    <w:basedOn w:val="subsubclause-e"/>
    <w:rsid w:val="002562B8"/>
    <w:pPr>
      <w:shd w:val="clear" w:color="auto" w:fill="D9D9D9"/>
    </w:pPr>
    <w:rPr>
      <w:b/>
    </w:rPr>
  </w:style>
  <w:style w:type="paragraph" w:customStyle="1" w:styleId="YPsubsubsubclause-e">
    <w:name w:val="YPsubsubsubclause-e"/>
    <w:basedOn w:val="subsubsubclause-e"/>
    <w:rsid w:val="002562B8"/>
    <w:pPr>
      <w:shd w:val="clear" w:color="auto" w:fill="D9D9D9"/>
    </w:pPr>
    <w:rPr>
      <w:b/>
    </w:rPr>
  </w:style>
  <w:style w:type="paragraph" w:customStyle="1" w:styleId="YPparagraph-e">
    <w:name w:val="YPparagraph-e"/>
    <w:basedOn w:val="paragraph-e"/>
    <w:rsid w:val="002562B8"/>
    <w:pPr>
      <w:shd w:val="clear" w:color="auto" w:fill="D9D9D9"/>
    </w:pPr>
    <w:rPr>
      <w:b/>
    </w:rPr>
  </w:style>
  <w:style w:type="paragraph" w:customStyle="1" w:styleId="YPsubpara-e">
    <w:name w:val="YPsubpara-e"/>
    <w:basedOn w:val="subpara-e"/>
    <w:rsid w:val="002562B8"/>
    <w:pPr>
      <w:shd w:val="clear" w:color="auto" w:fill="D9D9D9"/>
    </w:pPr>
    <w:rPr>
      <w:b/>
    </w:rPr>
  </w:style>
  <w:style w:type="paragraph" w:customStyle="1" w:styleId="YPsubsubpara-e">
    <w:name w:val="YPsubsubpara-e"/>
    <w:basedOn w:val="subsubpara-e"/>
    <w:rsid w:val="002562B8"/>
    <w:pPr>
      <w:shd w:val="clear" w:color="auto" w:fill="D9D9D9"/>
    </w:pPr>
    <w:rPr>
      <w:b/>
    </w:rPr>
  </w:style>
  <w:style w:type="paragraph" w:customStyle="1" w:styleId="YPsubsubsubpara-e">
    <w:name w:val="YPsubsubsubpara-e"/>
    <w:basedOn w:val="subsubsubpara-e"/>
    <w:rsid w:val="002562B8"/>
    <w:pPr>
      <w:shd w:val="clear" w:color="auto" w:fill="D9D9D9"/>
    </w:pPr>
    <w:rPr>
      <w:b/>
    </w:rPr>
  </w:style>
  <w:style w:type="paragraph" w:customStyle="1" w:styleId="Ypreamble-f">
    <w:name w:val="Ypreamble-f"/>
    <w:basedOn w:val="Ypreamble-e"/>
    <w:rsid w:val="002562B8"/>
    <w:rPr>
      <w:lang w:val="fr-CA"/>
    </w:rPr>
  </w:style>
  <w:style w:type="paragraph" w:customStyle="1" w:styleId="Ypartnum-f">
    <w:name w:val="Ypartnum-f"/>
    <w:basedOn w:val="Ypartnum-e"/>
    <w:rsid w:val="002562B8"/>
    <w:rPr>
      <w:lang w:val="fr-CA"/>
    </w:rPr>
  </w:style>
  <w:style w:type="paragraph" w:customStyle="1" w:styleId="Yheading1-f">
    <w:name w:val="Yheading1-f"/>
    <w:basedOn w:val="Yheading1-e"/>
    <w:rsid w:val="002562B8"/>
    <w:rPr>
      <w:lang w:val="fr-CA"/>
    </w:rPr>
  </w:style>
  <w:style w:type="paragraph" w:customStyle="1" w:styleId="Yheading2-f">
    <w:name w:val="Yheading2-f"/>
    <w:basedOn w:val="Yheading2-e"/>
    <w:rsid w:val="002562B8"/>
    <w:rPr>
      <w:lang w:val="fr-CA"/>
    </w:rPr>
  </w:style>
  <w:style w:type="paragraph" w:customStyle="1" w:styleId="Yheading3-f">
    <w:name w:val="Yheading3-f"/>
    <w:basedOn w:val="Yheading3-e"/>
    <w:rsid w:val="002562B8"/>
    <w:rPr>
      <w:lang w:val="fr-CA"/>
    </w:rPr>
  </w:style>
  <w:style w:type="paragraph" w:customStyle="1" w:styleId="Ytableheading-f">
    <w:name w:val="Ytableheading-f"/>
    <w:basedOn w:val="Ytableheading-e"/>
    <w:rsid w:val="002562B8"/>
    <w:rPr>
      <w:lang w:val="fr-CA"/>
    </w:rPr>
  </w:style>
  <w:style w:type="paragraph" w:customStyle="1" w:styleId="Yfirstdef-f">
    <w:name w:val="Yfirstdef-f"/>
    <w:basedOn w:val="Yfirstdef-e"/>
    <w:rsid w:val="002562B8"/>
    <w:rPr>
      <w:lang w:val="fr-CA"/>
    </w:rPr>
  </w:style>
  <w:style w:type="paragraph" w:customStyle="1" w:styleId="Ydefinition-f">
    <w:name w:val="Ydefinition-f"/>
    <w:basedOn w:val="Ydefinition-e"/>
    <w:rsid w:val="002562B8"/>
    <w:rPr>
      <w:lang w:val="fr-CA"/>
    </w:rPr>
  </w:style>
  <w:style w:type="paragraph" w:customStyle="1" w:styleId="YSdefinition-f">
    <w:name w:val="YSdefinition-f"/>
    <w:basedOn w:val="YSdefinition-e"/>
    <w:rsid w:val="002562B8"/>
    <w:rPr>
      <w:lang w:val="fr-CA"/>
    </w:rPr>
  </w:style>
  <w:style w:type="paragraph" w:customStyle="1" w:styleId="YSdefinition-e">
    <w:name w:val="YSdefinition-e"/>
    <w:basedOn w:val="Sdefinition-e"/>
    <w:rsid w:val="002562B8"/>
    <w:pPr>
      <w:shd w:val="clear" w:color="auto" w:fill="D9D9D9"/>
    </w:pPr>
  </w:style>
  <w:style w:type="paragraph" w:customStyle="1" w:styleId="Ydefclause-f">
    <w:name w:val="Ydefclause-f"/>
    <w:basedOn w:val="Ydefclause-e"/>
    <w:rsid w:val="002562B8"/>
    <w:rPr>
      <w:lang w:val="fr-CA"/>
    </w:rPr>
  </w:style>
  <w:style w:type="paragraph" w:customStyle="1" w:styleId="YSdefclause-f">
    <w:name w:val="YSdefclause-f"/>
    <w:basedOn w:val="YSdefclause-e"/>
    <w:rsid w:val="002562B8"/>
    <w:rPr>
      <w:lang w:val="fr-CA"/>
    </w:rPr>
  </w:style>
  <w:style w:type="paragraph" w:customStyle="1" w:styleId="Ydefsubclause-f">
    <w:name w:val="Ydefsubclause-f"/>
    <w:basedOn w:val="Ydefsubclause-e"/>
    <w:rsid w:val="002562B8"/>
    <w:rPr>
      <w:lang w:val="fr-CA"/>
    </w:rPr>
  </w:style>
  <w:style w:type="paragraph" w:customStyle="1" w:styleId="Ydefsubsubclause-f">
    <w:name w:val="Ydefsubsubclause-f"/>
    <w:basedOn w:val="Ydefsubsubclause-e"/>
    <w:rsid w:val="002562B8"/>
    <w:rPr>
      <w:lang w:val="fr-CA"/>
    </w:rPr>
  </w:style>
  <w:style w:type="paragraph" w:customStyle="1" w:styleId="Ydefparagraph-f">
    <w:name w:val="Ydefparagraph-f"/>
    <w:basedOn w:val="Ydefparagraph-e"/>
    <w:rsid w:val="002562B8"/>
    <w:rPr>
      <w:lang w:val="fr-CA"/>
    </w:rPr>
  </w:style>
  <w:style w:type="paragraph" w:customStyle="1" w:styleId="YSdefpara-f">
    <w:name w:val="YSdefpara-f"/>
    <w:basedOn w:val="YSdefpara-e"/>
    <w:rsid w:val="002562B8"/>
    <w:rPr>
      <w:lang w:val="fr-CA"/>
    </w:rPr>
  </w:style>
  <w:style w:type="paragraph" w:customStyle="1" w:styleId="Ydefsubpara-f">
    <w:name w:val="Ydefsubpara-f"/>
    <w:basedOn w:val="Ydefsubpara-e"/>
    <w:rsid w:val="002562B8"/>
    <w:rPr>
      <w:lang w:val="fr-CA"/>
    </w:rPr>
  </w:style>
  <w:style w:type="paragraph" w:customStyle="1" w:styleId="Ydefsubsubpara-f">
    <w:name w:val="Ydefsubsubpara-f"/>
    <w:basedOn w:val="Ydefsubsubpara-e"/>
    <w:rsid w:val="002562B8"/>
    <w:rPr>
      <w:lang w:val="fr-CA"/>
    </w:rPr>
  </w:style>
  <w:style w:type="paragraph" w:customStyle="1" w:styleId="Ysection-f">
    <w:name w:val="Ysection-f"/>
    <w:basedOn w:val="Ysection-e"/>
    <w:rsid w:val="002562B8"/>
    <w:rPr>
      <w:lang w:val="fr-CA"/>
    </w:rPr>
  </w:style>
  <w:style w:type="paragraph" w:customStyle="1" w:styleId="YSsection-f">
    <w:name w:val="YSsection-f"/>
    <w:basedOn w:val="YSsection-e"/>
    <w:rsid w:val="002562B8"/>
    <w:rPr>
      <w:lang w:val="fr-CA"/>
    </w:rPr>
  </w:style>
  <w:style w:type="paragraph" w:customStyle="1" w:styleId="Ysubsection-f">
    <w:name w:val="Ysubsection-f"/>
    <w:basedOn w:val="Ysubsection-e"/>
    <w:rsid w:val="002562B8"/>
    <w:rPr>
      <w:lang w:val="fr-CA"/>
    </w:rPr>
  </w:style>
  <w:style w:type="paragraph" w:customStyle="1" w:styleId="YSsubsection-f">
    <w:name w:val="YSsubsection-f"/>
    <w:basedOn w:val="YSsubsection-e"/>
    <w:rsid w:val="002562B8"/>
    <w:rPr>
      <w:lang w:val="fr-CA"/>
    </w:rPr>
  </w:style>
  <w:style w:type="paragraph" w:customStyle="1" w:styleId="Yclause-f">
    <w:name w:val="Yclause-f"/>
    <w:basedOn w:val="Yclause-e"/>
    <w:rsid w:val="002562B8"/>
    <w:rPr>
      <w:lang w:val="fr-CA"/>
    </w:rPr>
  </w:style>
  <w:style w:type="paragraph" w:customStyle="1" w:styleId="YSclause-f">
    <w:name w:val="YSclause-f"/>
    <w:basedOn w:val="YSclause-e"/>
    <w:rsid w:val="002562B8"/>
    <w:rPr>
      <w:lang w:val="fr-CA"/>
    </w:rPr>
  </w:style>
  <w:style w:type="paragraph" w:customStyle="1" w:styleId="Ysubclause-f">
    <w:name w:val="Ysubclause-f"/>
    <w:basedOn w:val="Ysubclause-e"/>
    <w:rsid w:val="002562B8"/>
    <w:rPr>
      <w:lang w:val="fr-CA"/>
    </w:rPr>
  </w:style>
  <w:style w:type="paragraph" w:customStyle="1" w:styleId="YSsubclause-f">
    <w:name w:val="YSsubclause-f"/>
    <w:basedOn w:val="YSsubclause-e"/>
    <w:rsid w:val="002562B8"/>
    <w:rPr>
      <w:lang w:val="fr-CA"/>
    </w:rPr>
  </w:style>
  <w:style w:type="paragraph" w:customStyle="1" w:styleId="Ysubsubclause-f">
    <w:name w:val="Ysubsubclause-f"/>
    <w:basedOn w:val="Ysubsubclause-e"/>
    <w:rsid w:val="002562B8"/>
    <w:rPr>
      <w:lang w:val="fr-CA"/>
    </w:rPr>
  </w:style>
  <w:style w:type="paragraph" w:customStyle="1" w:styleId="YSsubsubclause-f">
    <w:name w:val="YSsubsubclause-f"/>
    <w:basedOn w:val="YSsubsubclause-e"/>
    <w:rsid w:val="002562B8"/>
    <w:rPr>
      <w:lang w:val="fr-CA"/>
    </w:rPr>
  </w:style>
  <w:style w:type="paragraph" w:customStyle="1" w:styleId="Ysubsubsubclause-f">
    <w:name w:val="Ysubsubsubclause-f"/>
    <w:basedOn w:val="Ysubsubsubclause-e"/>
    <w:rsid w:val="002562B8"/>
    <w:rPr>
      <w:lang w:val="fr-CA"/>
    </w:rPr>
  </w:style>
  <w:style w:type="paragraph" w:customStyle="1" w:styleId="Yparagraph-f">
    <w:name w:val="Yparagraph-f"/>
    <w:basedOn w:val="Yparagraph-e"/>
    <w:rsid w:val="002562B8"/>
    <w:rPr>
      <w:lang w:val="fr-CA"/>
    </w:rPr>
  </w:style>
  <w:style w:type="paragraph" w:customStyle="1" w:styleId="Yparanoindt-f">
    <w:name w:val="Yparanoindt-f"/>
    <w:basedOn w:val="Yparanoindt-e"/>
    <w:rsid w:val="002562B8"/>
    <w:rPr>
      <w:lang w:val="fr-CA"/>
    </w:rPr>
  </w:style>
  <w:style w:type="paragraph" w:customStyle="1" w:styleId="Yparawindt-f">
    <w:name w:val="Yparawindt-f"/>
    <w:basedOn w:val="Yparawindt-e"/>
    <w:rsid w:val="002562B8"/>
    <w:rPr>
      <w:lang w:val="fr-CA"/>
    </w:rPr>
  </w:style>
  <w:style w:type="paragraph" w:customStyle="1" w:styleId="Yparawtab-f">
    <w:name w:val="Yparawtab-f"/>
    <w:basedOn w:val="Yparawtab-e"/>
    <w:rsid w:val="002562B8"/>
    <w:rPr>
      <w:lang w:val="fr-CA"/>
    </w:rPr>
  </w:style>
  <w:style w:type="paragraph" w:customStyle="1" w:styleId="YSparagraph-f">
    <w:name w:val="YSparagraph-f"/>
    <w:basedOn w:val="YSparagraph-e"/>
    <w:rsid w:val="002562B8"/>
    <w:rPr>
      <w:lang w:val="fr-CA"/>
    </w:rPr>
  </w:style>
  <w:style w:type="paragraph" w:customStyle="1" w:styleId="Ysubpara-f">
    <w:name w:val="Ysubpara-f"/>
    <w:basedOn w:val="Ysubpara-e"/>
    <w:rsid w:val="002562B8"/>
    <w:rPr>
      <w:lang w:val="fr-CA"/>
    </w:rPr>
  </w:style>
  <w:style w:type="paragraph" w:customStyle="1" w:styleId="YSsubpara-f">
    <w:name w:val="YSsubpara-f"/>
    <w:basedOn w:val="YSsubpara-e"/>
    <w:rsid w:val="002562B8"/>
    <w:rPr>
      <w:lang w:val="fr-CA"/>
    </w:rPr>
  </w:style>
  <w:style w:type="paragraph" w:customStyle="1" w:styleId="Ysubsubpara-f">
    <w:name w:val="Ysubsubpara-f"/>
    <w:basedOn w:val="Ysubsubpara-e"/>
    <w:rsid w:val="002562B8"/>
    <w:rPr>
      <w:lang w:val="fr-CA"/>
    </w:rPr>
  </w:style>
  <w:style w:type="paragraph" w:customStyle="1" w:styleId="YSsubsubpara-f">
    <w:name w:val="YSsubsubpara-f"/>
    <w:basedOn w:val="YSsubsubpara-e"/>
    <w:rsid w:val="002562B8"/>
    <w:rPr>
      <w:lang w:val="fr-CA"/>
    </w:rPr>
  </w:style>
  <w:style w:type="paragraph" w:customStyle="1" w:styleId="Ysubsubsubpara-f">
    <w:name w:val="Ysubsubsubpara-f"/>
    <w:basedOn w:val="Ysubsubsubpara-e"/>
    <w:rsid w:val="002562B8"/>
    <w:rPr>
      <w:lang w:val="fr-CA"/>
    </w:rPr>
  </w:style>
  <w:style w:type="paragraph" w:customStyle="1" w:styleId="Yequation-f">
    <w:name w:val="Yequation-f"/>
    <w:basedOn w:val="Yequation-e"/>
    <w:rsid w:val="002562B8"/>
    <w:rPr>
      <w:lang w:val="fr-CA"/>
    </w:rPr>
  </w:style>
  <w:style w:type="paragraph" w:customStyle="1" w:styleId="YPsection-f">
    <w:name w:val="YPsection-f"/>
    <w:basedOn w:val="YPsection-e"/>
    <w:rsid w:val="002562B8"/>
    <w:rPr>
      <w:lang w:val="fr-CA"/>
    </w:rPr>
  </w:style>
  <w:style w:type="paragraph" w:customStyle="1" w:styleId="YSPsection-f">
    <w:name w:val="YSPsection-f"/>
    <w:basedOn w:val="YSPsection-e"/>
    <w:rsid w:val="002562B8"/>
    <w:rPr>
      <w:lang w:val="fr-CA"/>
    </w:rPr>
  </w:style>
  <w:style w:type="paragraph" w:customStyle="1" w:styleId="YPsubsection-f">
    <w:name w:val="YPsubsection-f"/>
    <w:basedOn w:val="YPsubsection-e"/>
    <w:rsid w:val="002562B8"/>
    <w:rPr>
      <w:lang w:val="fr-CA"/>
    </w:rPr>
  </w:style>
  <w:style w:type="paragraph" w:customStyle="1" w:styleId="YSPsubsection-f">
    <w:name w:val="YSPsubsection-f"/>
    <w:basedOn w:val="YSPsubsection-e"/>
    <w:rsid w:val="002562B8"/>
    <w:rPr>
      <w:lang w:val="fr-CA"/>
    </w:rPr>
  </w:style>
  <w:style w:type="paragraph" w:customStyle="1" w:styleId="YPclause-f">
    <w:name w:val="YPclause-f"/>
    <w:basedOn w:val="YPclause-e"/>
    <w:rsid w:val="002562B8"/>
    <w:rPr>
      <w:lang w:val="fr-CA"/>
    </w:rPr>
  </w:style>
  <w:style w:type="paragraph" w:customStyle="1" w:styleId="YPsubclause-f">
    <w:name w:val="YPsubclause-f"/>
    <w:basedOn w:val="YPsubclause-e"/>
    <w:rsid w:val="002562B8"/>
    <w:rPr>
      <w:lang w:val="fr-CA"/>
    </w:rPr>
  </w:style>
  <w:style w:type="paragraph" w:customStyle="1" w:styleId="YPsubsubclause-f">
    <w:name w:val="YPsubsubclause-f"/>
    <w:basedOn w:val="YPsubsubclause-e"/>
    <w:rsid w:val="002562B8"/>
    <w:rPr>
      <w:lang w:val="fr-CA"/>
    </w:rPr>
  </w:style>
  <w:style w:type="paragraph" w:customStyle="1" w:styleId="YPsubsubsubclause-f">
    <w:name w:val="YPsubsubsubclause-f"/>
    <w:basedOn w:val="YPsubsubsubclause-e"/>
    <w:rsid w:val="002562B8"/>
    <w:rPr>
      <w:lang w:val="fr-CA"/>
    </w:rPr>
  </w:style>
  <w:style w:type="paragraph" w:customStyle="1" w:styleId="YPparagraph-f">
    <w:name w:val="YPparagraph-f"/>
    <w:basedOn w:val="YPparagraph-e"/>
    <w:rsid w:val="002562B8"/>
    <w:rPr>
      <w:lang w:val="fr-CA"/>
    </w:rPr>
  </w:style>
  <w:style w:type="paragraph" w:customStyle="1" w:styleId="YPsubpara-f">
    <w:name w:val="YPsubpara-f"/>
    <w:basedOn w:val="YPsubpara-e"/>
    <w:rsid w:val="002562B8"/>
    <w:rPr>
      <w:lang w:val="fr-CA"/>
    </w:rPr>
  </w:style>
  <w:style w:type="paragraph" w:customStyle="1" w:styleId="YPsubsubpara-f">
    <w:name w:val="YPsubsubpara-f"/>
    <w:basedOn w:val="YPsubsubpara-e"/>
    <w:rsid w:val="002562B8"/>
    <w:rPr>
      <w:lang w:val="fr-CA"/>
    </w:rPr>
  </w:style>
  <w:style w:type="paragraph" w:customStyle="1" w:styleId="YPsubsubsubpara-f">
    <w:name w:val="YPsubsubsubpara-f"/>
    <w:basedOn w:val="YPsubsubsubpara-e"/>
    <w:rsid w:val="002562B8"/>
    <w:rPr>
      <w:lang w:val="fr-CA"/>
    </w:rPr>
  </w:style>
  <w:style w:type="paragraph" w:customStyle="1" w:styleId="Pheading-f">
    <w:name w:val="Pheading-f"/>
    <w:basedOn w:val="Pheading-e"/>
    <w:rsid w:val="002562B8"/>
    <w:rPr>
      <w:lang w:val="fr-CA"/>
    </w:rPr>
  </w:style>
  <w:style w:type="paragraph" w:customStyle="1" w:styleId="defPnote-e">
    <w:name w:val="defPnote-e"/>
    <w:basedOn w:val="Pnote-e"/>
    <w:rsid w:val="002562B8"/>
  </w:style>
  <w:style w:type="paragraph" w:customStyle="1" w:styleId="headnote-e">
    <w:name w:val="headnote-e"/>
    <w:rsid w:val="002562B8"/>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paragraph" w:customStyle="1" w:styleId="headnote-f">
    <w:name w:val="headnote-f"/>
    <w:basedOn w:val="headnote-e"/>
    <w:rsid w:val="002562B8"/>
    <w:rPr>
      <w:lang w:val="fr-CA"/>
    </w:rPr>
  </w:style>
  <w:style w:type="paragraph" w:customStyle="1" w:styleId="defPnote-f">
    <w:name w:val="defPnote-f"/>
    <w:basedOn w:val="Pnote-e"/>
    <w:rsid w:val="002562B8"/>
    <w:rPr>
      <w:lang w:val="fr-CA"/>
    </w:rPr>
  </w:style>
  <w:style w:type="paragraph" w:customStyle="1" w:styleId="Yprocsection-e">
    <w:name w:val="Yprocsection-e"/>
    <w:basedOn w:val="Ysection-e"/>
    <w:rsid w:val="002562B8"/>
    <w:pPr>
      <w:tabs>
        <w:tab w:val="left" w:pos="430"/>
      </w:tabs>
      <w:ind w:left="240"/>
    </w:pPr>
  </w:style>
  <w:style w:type="paragraph" w:customStyle="1" w:styleId="Yprocsection-f">
    <w:name w:val="Yprocsection-f"/>
    <w:basedOn w:val="Yprocsection-e"/>
    <w:rsid w:val="002562B8"/>
    <w:rPr>
      <w:lang w:val="fr-CA"/>
    </w:rPr>
  </w:style>
  <w:style w:type="paragraph" w:customStyle="1" w:styleId="Yprocsubsection-e">
    <w:name w:val="Yprocsubsection-e"/>
    <w:basedOn w:val="Ysubsection-e"/>
    <w:rsid w:val="002562B8"/>
    <w:pPr>
      <w:tabs>
        <w:tab w:val="left" w:pos="430"/>
      </w:tabs>
      <w:ind w:left="240"/>
    </w:pPr>
  </w:style>
  <w:style w:type="paragraph" w:customStyle="1" w:styleId="Yprocsubsection-f">
    <w:name w:val="Yprocsubsection-f"/>
    <w:basedOn w:val="Yprocsubsection-e"/>
    <w:rsid w:val="002562B8"/>
    <w:rPr>
      <w:lang w:val="fr-CA"/>
    </w:rPr>
  </w:style>
  <w:style w:type="paragraph" w:customStyle="1" w:styleId="YprocSsection-e">
    <w:name w:val="YprocSsection-e"/>
    <w:basedOn w:val="YSsection-e"/>
    <w:rsid w:val="002562B8"/>
    <w:pPr>
      <w:ind w:left="240"/>
    </w:pPr>
  </w:style>
  <w:style w:type="paragraph" w:customStyle="1" w:styleId="YprocSsection-f">
    <w:name w:val="YprocSsection-f"/>
    <w:basedOn w:val="YprocSsection-e"/>
    <w:rsid w:val="002562B8"/>
    <w:rPr>
      <w:lang w:val="fr-CA"/>
    </w:rPr>
  </w:style>
  <w:style w:type="paragraph" w:customStyle="1" w:styleId="YprocSsubsection-e">
    <w:name w:val="YprocSsubsection-e"/>
    <w:basedOn w:val="YSsubsection-e"/>
    <w:rsid w:val="002562B8"/>
    <w:pPr>
      <w:ind w:left="240"/>
    </w:pPr>
  </w:style>
  <w:style w:type="paragraph" w:customStyle="1" w:styleId="YprocSsubsection-f">
    <w:name w:val="YprocSsubsection-f"/>
    <w:basedOn w:val="YprocSsubsection-e"/>
    <w:rsid w:val="002562B8"/>
    <w:rPr>
      <w:lang w:val="fr-CA"/>
    </w:rPr>
  </w:style>
  <w:style w:type="paragraph" w:customStyle="1" w:styleId="Yprocclause-e">
    <w:name w:val="Yprocclause-e"/>
    <w:basedOn w:val="Yclause-e"/>
    <w:rsid w:val="002562B8"/>
    <w:pPr>
      <w:tabs>
        <w:tab w:val="right" w:pos="672"/>
        <w:tab w:val="left" w:pos="792"/>
      </w:tabs>
      <w:ind w:left="778"/>
    </w:pPr>
  </w:style>
  <w:style w:type="paragraph" w:customStyle="1" w:styleId="Yprocclause-f">
    <w:name w:val="Yprocclause-f"/>
    <w:basedOn w:val="Yprocclause-e"/>
    <w:rsid w:val="002562B8"/>
    <w:rPr>
      <w:lang w:val="fr-CA"/>
    </w:rPr>
  </w:style>
  <w:style w:type="paragraph" w:customStyle="1" w:styleId="Yprocparagraph-e">
    <w:name w:val="Yprocparagraph-e"/>
    <w:basedOn w:val="Yparagraph-e"/>
    <w:rsid w:val="002562B8"/>
    <w:pPr>
      <w:tabs>
        <w:tab w:val="right" w:pos="672"/>
        <w:tab w:val="left" w:pos="792"/>
      </w:tabs>
      <w:ind w:left="778"/>
    </w:pPr>
  </w:style>
  <w:style w:type="paragraph" w:customStyle="1" w:styleId="Yprocparagraph-f">
    <w:name w:val="Yprocparagraph-f"/>
    <w:basedOn w:val="Yprocparagraph-e"/>
    <w:rsid w:val="002562B8"/>
    <w:rPr>
      <w:lang w:val="fr-CA"/>
    </w:rPr>
  </w:style>
  <w:style w:type="paragraph" w:customStyle="1" w:styleId="Yprocdefclause-e">
    <w:name w:val="Yprocdefclause-e"/>
    <w:basedOn w:val="Ydefclause-e"/>
    <w:rsid w:val="002562B8"/>
    <w:pPr>
      <w:tabs>
        <w:tab w:val="right" w:pos="672"/>
        <w:tab w:val="left" w:pos="792"/>
      </w:tabs>
      <w:ind w:left="778"/>
    </w:pPr>
  </w:style>
  <w:style w:type="paragraph" w:customStyle="1" w:styleId="Yprocdefclause-f">
    <w:name w:val="Yprocdefclause-f"/>
    <w:basedOn w:val="Yprocdefclause-e"/>
    <w:rsid w:val="002562B8"/>
    <w:rPr>
      <w:lang w:val="fr-CA"/>
    </w:rPr>
  </w:style>
  <w:style w:type="paragraph" w:customStyle="1" w:styleId="Yprocdefinition-e">
    <w:name w:val="Yprocdefinition-e"/>
    <w:basedOn w:val="Ydefinition-e"/>
    <w:rsid w:val="002562B8"/>
    <w:pPr>
      <w:ind w:left="430" w:hanging="190"/>
    </w:pPr>
  </w:style>
  <w:style w:type="paragraph" w:customStyle="1" w:styleId="Yprocdefinition-f">
    <w:name w:val="Yprocdefinition-f"/>
    <w:basedOn w:val="Yprocdefinition-e"/>
    <w:rsid w:val="002562B8"/>
    <w:rPr>
      <w:lang w:val="fr-CA"/>
    </w:rPr>
  </w:style>
  <w:style w:type="paragraph" w:customStyle="1" w:styleId="Yprocdefparagraph-e">
    <w:name w:val="Yprocdefparagraph-e"/>
    <w:basedOn w:val="Ydefparagraph-e"/>
    <w:rsid w:val="002562B8"/>
    <w:pPr>
      <w:tabs>
        <w:tab w:val="right" w:pos="672"/>
        <w:tab w:val="left" w:pos="792"/>
      </w:tabs>
      <w:ind w:left="778"/>
    </w:pPr>
  </w:style>
  <w:style w:type="paragraph" w:customStyle="1" w:styleId="Yprocdefparagraph-f">
    <w:name w:val="Yprocdefparagraph-f"/>
    <w:basedOn w:val="Yprocdefparagraph-e"/>
    <w:rsid w:val="002562B8"/>
    <w:rPr>
      <w:lang w:val="fr-CA"/>
    </w:rPr>
  </w:style>
  <w:style w:type="paragraph" w:customStyle="1" w:styleId="Yprocfirstdef-e">
    <w:name w:val="Yprocfirstdef-e"/>
    <w:basedOn w:val="Yfirstdef-e"/>
    <w:rsid w:val="002562B8"/>
    <w:pPr>
      <w:ind w:left="430" w:hanging="190"/>
    </w:pPr>
  </w:style>
  <w:style w:type="paragraph" w:customStyle="1" w:styleId="Yprocfirstdef-f">
    <w:name w:val="Yprocfirstdef-f"/>
    <w:basedOn w:val="Yprocfirstdef-e"/>
    <w:rsid w:val="002562B8"/>
    <w:rPr>
      <w:lang w:val="fr-CA"/>
    </w:rPr>
  </w:style>
  <w:style w:type="paragraph" w:customStyle="1" w:styleId="YprocSclause-e">
    <w:name w:val="YprocSclause-e"/>
    <w:basedOn w:val="YSclause-e"/>
    <w:rsid w:val="002562B8"/>
    <w:pPr>
      <w:ind w:left="792"/>
    </w:pPr>
  </w:style>
  <w:style w:type="paragraph" w:customStyle="1" w:styleId="YprocSclause-f">
    <w:name w:val="YprocSclause-f"/>
    <w:basedOn w:val="YprocSclause-e"/>
    <w:rsid w:val="002562B8"/>
    <w:rPr>
      <w:lang w:val="fr-CA"/>
    </w:rPr>
  </w:style>
  <w:style w:type="paragraph" w:customStyle="1" w:styleId="YprocSdefclause-e">
    <w:name w:val="YprocSdefclause-e"/>
    <w:basedOn w:val="YSdefclause-e"/>
    <w:rsid w:val="002562B8"/>
    <w:pPr>
      <w:ind w:left="792"/>
    </w:pPr>
  </w:style>
  <w:style w:type="paragraph" w:customStyle="1" w:styleId="YprocSdefclause-f">
    <w:name w:val="YprocSdefclause-f"/>
    <w:basedOn w:val="YprocSclause-e"/>
    <w:rsid w:val="002562B8"/>
    <w:rPr>
      <w:lang w:val="fr-CA"/>
    </w:rPr>
  </w:style>
  <w:style w:type="paragraph" w:customStyle="1" w:styleId="YprocSdefinition-e">
    <w:name w:val="YprocSdefinition-e"/>
    <w:basedOn w:val="YSdefinition-e"/>
    <w:rsid w:val="002562B8"/>
    <w:pPr>
      <w:ind w:left="430"/>
    </w:pPr>
  </w:style>
  <w:style w:type="paragraph" w:customStyle="1" w:styleId="YprocSdefinition-f">
    <w:name w:val="YprocSdefinition-f"/>
    <w:basedOn w:val="YprocSdefinition-e"/>
    <w:rsid w:val="002562B8"/>
    <w:rPr>
      <w:lang w:val="fr-CA"/>
    </w:rPr>
  </w:style>
  <w:style w:type="paragraph" w:customStyle="1" w:styleId="YprocSdefpara-e">
    <w:name w:val="YprocSdefpara-e"/>
    <w:basedOn w:val="YSdefpara-e"/>
    <w:rsid w:val="002562B8"/>
    <w:pPr>
      <w:ind w:left="792"/>
    </w:pPr>
  </w:style>
  <w:style w:type="paragraph" w:customStyle="1" w:styleId="YprocSdefpara-f">
    <w:name w:val="YprocSdefpara-f"/>
    <w:basedOn w:val="YprocSdefpara-e"/>
    <w:rsid w:val="002562B8"/>
    <w:rPr>
      <w:lang w:val="fr-CA"/>
    </w:rPr>
  </w:style>
  <w:style w:type="paragraph" w:customStyle="1" w:styleId="YprocSparagraph-e">
    <w:name w:val="YprocSparagraph-e"/>
    <w:basedOn w:val="YSparagraph-e"/>
    <w:rsid w:val="002562B8"/>
    <w:pPr>
      <w:ind w:left="792"/>
    </w:pPr>
  </w:style>
  <w:style w:type="paragraph" w:customStyle="1" w:styleId="YprocSparagraph-f">
    <w:name w:val="YprocSparagraph-f"/>
    <w:basedOn w:val="YprocSparagraph-e"/>
    <w:rsid w:val="002562B8"/>
    <w:rPr>
      <w:lang w:val="fr-CA"/>
    </w:rPr>
  </w:style>
  <w:style w:type="paragraph" w:customStyle="1" w:styleId="Yprocdefsubclause-e">
    <w:name w:val="Yprocdefsubclause-e"/>
    <w:basedOn w:val="Ydefsubclause-e"/>
    <w:rsid w:val="002562B8"/>
    <w:pPr>
      <w:tabs>
        <w:tab w:val="right" w:pos="1078"/>
        <w:tab w:val="left" w:pos="1195"/>
      </w:tabs>
      <w:ind w:left="955" w:hanging="955"/>
    </w:pPr>
  </w:style>
  <w:style w:type="paragraph" w:customStyle="1" w:styleId="Yprocdefsubclause-f">
    <w:name w:val="Yprocdefsubclause-f"/>
    <w:basedOn w:val="Yprocdefsubclause-e"/>
    <w:rsid w:val="002562B8"/>
    <w:rPr>
      <w:lang w:val="fr-CA"/>
    </w:rPr>
  </w:style>
  <w:style w:type="paragraph" w:customStyle="1" w:styleId="Yprocdefsubpara-e">
    <w:name w:val="Yprocdefsubpara-e"/>
    <w:basedOn w:val="Ydefsubpara-e"/>
    <w:rsid w:val="002562B8"/>
    <w:pPr>
      <w:tabs>
        <w:tab w:val="right" w:pos="1078"/>
        <w:tab w:val="left" w:pos="1195"/>
      </w:tabs>
      <w:ind w:left="1195" w:hanging="955"/>
    </w:pPr>
  </w:style>
  <w:style w:type="paragraph" w:customStyle="1" w:styleId="Yprocdefsubpara-f">
    <w:name w:val="Yprocdefsubpara-f"/>
    <w:basedOn w:val="Yprocdefsubpara-e"/>
    <w:rsid w:val="002562B8"/>
    <w:rPr>
      <w:lang w:val="fr-CA"/>
    </w:rPr>
  </w:style>
  <w:style w:type="paragraph" w:customStyle="1" w:styleId="Yprocdefsubsubclause-e">
    <w:name w:val="Yprocdefsubsubclause-e"/>
    <w:basedOn w:val="Ydefsubsubclause-e"/>
    <w:rsid w:val="002562B8"/>
    <w:pPr>
      <w:tabs>
        <w:tab w:val="right" w:pos="1555"/>
        <w:tab w:val="left" w:pos="1675"/>
      </w:tabs>
      <w:ind w:left="1675"/>
    </w:pPr>
  </w:style>
  <w:style w:type="paragraph" w:customStyle="1" w:styleId="Yprocdefsubsubclause-f">
    <w:name w:val="Yprocdefsubsubclause-f"/>
    <w:basedOn w:val="Yprocdefsubsubclause-e"/>
    <w:rsid w:val="002562B8"/>
    <w:rPr>
      <w:lang w:val="fr-CA"/>
    </w:rPr>
  </w:style>
  <w:style w:type="paragraph" w:customStyle="1" w:styleId="Yprocdefsubsubpara-e">
    <w:name w:val="Yprocdefsubsubpara-e"/>
    <w:basedOn w:val="Ydefsubsubpara-e"/>
    <w:rsid w:val="002562B8"/>
    <w:pPr>
      <w:tabs>
        <w:tab w:val="right" w:pos="1555"/>
        <w:tab w:val="left" w:pos="1675"/>
      </w:tabs>
      <w:ind w:left="1675"/>
    </w:pPr>
  </w:style>
  <w:style w:type="paragraph" w:customStyle="1" w:styleId="Yprocdefsubsubpara-f">
    <w:name w:val="Yprocdefsubsubpara-f"/>
    <w:basedOn w:val="Yprocdefsubsubpara-e"/>
    <w:rsid w:val="002562B8"/>
    <w:rPr>
      <w:lang w:val="fr-CA"/>
    </w:rPr>
  </w:style>
  <w:style w:type="paragraph" w:customStyle="1" w:styleId="YprocSsubclause-e">
    <w:name w:val="YprocSsubclause-e"/>
    <w:basedOn w:val="Ysubclause-e"/>
    <w:rsid w:val="002562B8"/>
    <w:pPr>
      <w:ind w:left="1195"/>
    </w:pPr>
  </w:style>
  <w:style w:type="paragraph" w:customStyle="1" w:styleId="YprocSsubclause-f">
    <w:name w:val="YprocSsubclause-f"/>
    <w:basedOn w:val="YprocSsubclause-e"/>
    <w:rsid w:val="002562B8"/>
    <w:rPr>
      <w:lang w:val="fr-CA"/>
    </w:rPr>
  </w:style>
  <w:style w:type="paragraph" w:customStyle="1" w:styleId="YprocSsubpara-e">
    <w:name w:val="YprocSsubpara-e"/>
    <w:basedOn w:val="Ysubpara-e"/>
    <w:rsid w:val="002562B8"/>
    <w:pPr>
      <w:ind w:left="1195"/>
    </w:pPr>
  </w:style>
  <w:style w:type="paragraph" w:customStyle="1" w:styleId="YprocSsubpara-f">
    <w:name w:val="YprocSsubpara-f"/>
    <w:basedOn w:val="YprocSsubpara-e"/>
    <w:rsid w:val="002562B8"/>
    <w:rPr>
      <w:lang w:val="fr-CA"/>
    </w:rPr>
  </w:style>
  <w:style w:type="paragraph" w:customStyle="1" w:styleId="YprocSsubsubclause-e">
    <w:name w:val="YprocSsubsubclause-e"/>
    <w:basedOn w:val="YSsubsubclause-e"/>
    <w:rsid w:val="002562B8"/>
    <w:pPr>
      <w:ind w:left="1675"/>
    </w:pPr>
  </w:style>
  <w:style w:type="paragraph" w:customStyle="1" w:styleId="YprocSsubsubclause-f">
    <w:name w:val="YprocSsubsubclause-f"/>
    <w:basedOn w:val="YprocSsubsubclause-e"/>
    <w:rsid w:val="002562B8"/>
    <w:rPr>
      <w:lang w:val="fr-CA"/>
    </w:rPr>
  </w:style>
  <w:style w:type="paragraph" w:customStyle="1" w:styleId="YprocSsubsubpara-e">
    <w:name w:val="YprocSsubsubpara-e"/>
    <w:basedOn w:val="Ysubsubpara-e"/>
    <w:rsid w:val="002562B8"/>
    <w:pPr>
      <w:ind w:left="1675"/>
    </w:pPr>
  </w:style>
  <w:style w:type="paragraph" w:customStyle="1" w:styleId="YprocSsubsubpara-f">
    <w:name w:val="YprocSsubsubpara-f"/>
    <w:basedOn w:val="YprocSsubsubpara-e"/>
    <w:rsid w:val="002562B8"/>
    <w:rPr>
      <w:lang w:val="fr-CA"/>
    </w:rPr>
  </w:style>
  <w:style w:type="paragraph" w:customStyle="1" w:styleId="Yprocsubclause-e">
    <w:name w:val="Yprocsubclause-e"/>
    <w:basedOn w:val="Ysubclause-e"/>
    <w:rsid w:val="002562B8"/>
    <w:pPr>
      <w:tabs>
        <w:tab w:val="right" w:pos="1078"/>
        <w:tab w:val="left" w:pos="1195"/>
      </w:tabs>
      <w:ind w:left="1195"/>
    </w:pPr>
  </w:style>
  <w:style w:type="paragraph" w:customStyle="1" w:styleId="Yprocsubclause-f">
    <w:name w:val="Yprocsubclause-f"/>
    <w:basedOn w:val="Yprocsubclause-e"/>
    <w:rsid w:val="002562B8"/>
    <w:rPr>
      <w:lang w:val="fr-CA"/>
    </w:rPr>
  </w:style>
  <w:style w:type="paragraph" w:customStyle="1" w:styleId="Yprocsubpara-e">
    <w:name w:val="Yprocsubpara-e"/>
    <w:basedOn w:val="Ysubpara-e"/>
    <w:rsid w:val="002562B8"/>
    <w:pPr>
      <w:tabs>
        <w:tab w:val="right" w:pos="1078"/>
        <w:tab w:val="left" w:pos="1195"/>
      </w:tabs>
      <w:ind w:left="1195"/>
    </w:pPr>
  </w:style>
  <w:style w:type="paragraph" w:customStyle="1" w:styleId="Yprocsubpara-f">
    <w:name w:val="Yprocsubpara-f"/>
    <w:basedOn w:val="Yprocsubpara-e"/>
    <w:rsid w:val="002562B8"/>
    <w:rPr>
      <w:lang w:val="fr-CA"/>
    </w:rPr>
  </w:style>
  <w:style w:type="paragraph" w:customStyle="1" w:styleId="Yprocsubsubclause-e">
    <w:name w:val="Yprocsubsubclause-e"/>
    <w:basedOn w:val="Ysubsubclause-e"/>
    <w:rsid w:val="002562B8"/>
    <w:pPr>
      <w:tabs>
        <w:tab w:val="right" w:pos="1555"/>
        <w:tab w:val="left" w:pos="1675"/>
      </w:tabs>
      <w:ind w:left="1675"/>
    </w:pPr>
  </w:style>
  <w:style w:type="paragraph" w:customStyle="1" w:styleId="Yprocsubsubclause-f">
    <w:name w:val="Yprocsubsubclause-f"/>
    <w:basedOn w:val="Yprocsubsubclause-e"/>
    <w:rsid w:val="002562B8"/>
    <w:rPr>
      <w:lang w:val="fr-CA"/>
    </w:rPr>
  </w:style>
  <w:style w:type="paragraph" w:customStyle="1" w:styleId="Yprocsubsubpara-e">
    <w:name w:val="Yprocsubsubpara-e"/>
    <w:basedOn w:val="Ysubsubpara-e"/>
    <w:rsid w:val="002562B8"/>
    <w:pPr>
      <w:tabs>
        <w:tab w:val="right" w:pos="1555"/>
        <w:tab w:val="left" w:pos="1675"/>
      </w:tabs>
      <w:ind w:left="1675"/>
    </w:pPr>
  </w:style>
  <w:style w:type="paragraph" w:customStyle="1" w:styleId="Yprocsubsubpara-f">
    <w:name w:val="Yprocsubsubpara-f"/>
    <w:basedOn w:val="Yprocsubsubpara-e"/>
    <w:rsid w:val="002562B8"/>
    <w:rPr>
      <w:lang w:val="fr-CA"/>
    </w:rPr>
  </w:style>
  <w:style w:type="paragraph" w:customStyle="1" w:styleId="Yprocsubsubsubclause-e">
    <w:name w:val="Yprocsubsubsubclause-e"/>
    <w:basedOn w:val="Ysubsubsubclause-e"/>
    <w:rsid w:val="002562B8"/>
    <w:pPr>
      <w:tabs>
        <w:tab w:val="right" w:pos="1915"/>
        <w:tab w:val="left" w:pos="2033"/>
      </w:tabs>
      <w:ind w:left="2033"/>
    </w:pPr>
  </w:style>
  <w:style w:type="paragraph" w:customStyle="1" w:styleId="Yprocsubsubsubclause-f">
    <w:name w:val="Yprocsubsubsubclause-f"/>
    <w:basedOn w:val="Yprocsubsubsubclause-e"/>
    <w:rsid w:val="002562B8"/>
    <w:rPr>
      <w:lang w:val="fr-CA"/>
    </w:rPr>
  </w:style>
  <w:style w:type="paragraph" w:customStyle="1" w:styleId="Yprocsubsubsubpara-e">
    <w:name w:val="Yprocsubsubsubpara-e"/>
    <w:basedOn w:val="Ysubsubsubpara-e"/>
    <w:rsid w:val="002562B8"/>
    <w:pPr>
      <w:tabs>
        <w:tab w:val="right" w:pos="1915"/>
        <w:tab w:val="left" w:pos="2033"/>
      </w:tabs>
      <w:ind w:left="2033"/>
    </w:pPr>
  </w:style>
  <w:style w:type="paragraph" w:customStyle="1" w:styleId="Yprocsubsubsubpara-f">
    <w:name w:val="Yprocsubsubsubpara-f"/>
    <w:basedOn w:val="Yprocsubsubsubpara-e"/>
    <w:rsid w:val="002562B8"/>
    <w:rPr>
      <w:lang w:val="fr-CA"/>
    </w:rPr>
  </w:style>
  <w:style w:type="paragraph" w:customStyle="1" w:styleId="YprocPnote-e">
    <w:name w:val="YprocPnote-e"/>
    <w:basedOn w:val="Pnote-e"/>
    <w:rsid w:val="002562B8"/>
    <w:pPr>
      <w:ind w:left="240"/>
    </w:pPr>
  </w:style>
  <w:style w:type="paragraph" w:customStyle="1" w:styleId="YprocPnote-f">
    <w:name w:val="YprocPnote-f"/>
    <w:basedOn w:val="YprocPnote-e"/>
    <w:rsid w:val="002562B8"/>
    <w:rPr>
      <w:lang w:val="fr-CA"/>
    </w:rPr>
  </w:style>
  <w:style w:type="character" w:customStyle="1" w:styleId="StatuteName">
    <w:name w:val="StatuteName"/>
    <w:rsid w:val="002562B8"/>
    <w:rPr>
      <w:rFonts w:ascii="Times New Roman" w:hAnsi="Times New Roman"/>
      <w:smallCaps/>
      <w:sz w:val="26"/>
    </w:rPr>
  </w:style>
  <w:style w:type="character" w:customStyle="1" w:styleId="StatuteChap">
    <w:name w:val="StatuteChap"/>
    <w:rsid w:val="002562B8"/>
    <w:rPr>
      <w:rFonts w:ascii="Times New Roman" w:hAnsi="Times New Roman"/>
      <w:sz w:val="26"/>
    </w:rPr>
  </w:style>
  <w:style w:type="paragraph" w:customStyle="1" w:styleId="StatuteHeader">
    <w:name w:val="StatuteHeader"/>
    <w:rsid w:val="002562B8"/>
    <w:pPr>
      <w:tabs>
        <w:tab w:val="center" w:pos="5040"/>
        <w:tab w:val="right" w:pos="10080"/>
      </w:tabs>
      <w:spacing w:after="0" w:line="240" w:lineRule="auto"/>
    </w:pPr>
    <w:rPr>
      <w:rFonts w:ascii="Times New Roman" w:eastAsia="Times New Roman" w:hAnsi="Times New Roman" w:cs="Times New Roman"/>
      <w:sz w:val="26"/>
      <w:szCs w:val="24"/>
      <w:lang w:val="en-GB" w:eastAsia="en-CA"/>
    </w:rPr>
  </w:style>
  <w:style w:type="character" w:customStyle="1" w:styleId="StatutePageNum">
    <w:name w:val="StatutePageNum"/>
    <w:rsid w:val="002562B8"/>
    <w:rPr>
      <w:rFonts w:ascii="Times New Roman" w:hAnsi="Times New Roman"/>
      <w:sz w:val="26"/>
      <w:lang w:val="en-GB"/>
    </w:rPr>
  </w:style>
  <w:style w:type="paragraph" w:customStyle="1" w:styleId="Notice">
    <w:name w:val="Notice"/>
    <w:basedOn w:val="minnote-e"/>
    <w:rsid w:val="002562B8"/>
    <w:rPr>
      <w:i w:val="0"/>
      <w:color w:val="FF0000"/>
    </w:rPr>
  </w:style>
  <w:style w:type="paragraph" w:customStyle="1" w:styleId="procparagraph-e">
    <w:name w:val="procparagraph-e"/>
    <w:basedOn w:val="paragraph-e"/>
    <w:rsid w:val="002562B8"/>
    <w:pPr>
      <w:shd w:val="clear" w:color="auto" w:fill="D9D9D9"/>
      <w:spacing w:line="180" w:lineRule="exact"/>
    </w:pPr>
    <w:rPr>
      <w:b/>
      <w:sz w:val="16"/>
    </w:rPr>
  </w:style>
  <w:style w:type="paragraph" w:customStyle="1" w:styleId="procparagraph-f">
    <w:name w:val="procparagraph-f"/>
    <w:basedOn w:val="procparagraph-e"/>
    <w:rsid w:val="002562B8"/>
    <w:rPr>
      <w:lang w:val="fr-CA"/>
    </w:rPr>
  </w:style>
  <w:style w:type="paragraph" w:customStyle="1" w:styleId="procclause-e">
    <w:name w:val="procclause-e"/>
    <w:basedOn w:val="clause-e"/>
    <w:rsid w:val="002562B8"/>
    <w:pPr>
      <w:shd w:val="clear" w:color="auto" w:fill="D9D9D9"/>
      <w:spacing w:line="180" w:lineRule="exact"/>
    </w:pPr>
    <w:rPr>
      <w:b/>
      <w:sz w:val="16"/>
    </w:rPr>
  </w:style>
  <w:style w:type="paragraph" w:customStyle="1" w:styleId="procclause-f">
    <w:name w:val="procclause-f"/>
    <w:basedOn w:val="procclause-e"/>
    <w:rsid w:val="002562B8"/>
    <w:rPr>
      <w:lang w:val="fr-CA"/>
    </w:rPr>
  </w:style>
  <w:style w:type="paragraph" w:customStyle="1" w:styleId="TOCid-e">
    <w:name w:val="TOCid-e"/>
    <w:basedOn w:val="table-e"/>
    <w:rsid w:val="002562B8"/>
    <w:rPr>
      <w:color w:val="0000FF"/>
      <w:u w:val="single" w:color="0000FF"/>
    </w:rPr>
  </w:style>
  <w:style w:type="paragraph" w:customStyle="1" w:styleId="TOCid-f">
    <w:name w:val="TOCid-f"/>
    <w:basedOn w:val="TOCid-e"/>
    <w:rsid w:val="002562B8"/>
    <w:rPr>
      <w:lang w:val="fr-CA"/>
    </w:rPr>
  </w:style>
  <w:style w:type="paragraph" w:customStyle="1" w:styleId="TOCheadCenter-e">
    <w:name w:val="TOCheadCenter-e"/>
    <w:basedOn w:val="table-e"/>
    <w:rsid w:val="002562B8"/>
    <w:pPr>
      <w:jc w:val="center"/>
    </w:pPr>
    <w:rPr>
      <w:smallCaps/>
      <w:color w:val="0000FF"/>
      <w:u w:val="single" w:color="0000FF"/>
    </w:rPr>
  </w:style>
  <w:style w:type="paragraph" w:customStyle="1" w:styleId="TOCheadCenter-f">
    <w:name w:val="TOCheadCenter-f"/>
    <w:basedOn w:val="TOCheadCenter-e"/>
    <w:rsid w:val="002562B8"/>
    <w:rPr>
      <w:lang w:val="fr-CA"/>
    </w:rPr>
  </w:style>
  <w:style w:type="paragraph" w:customStyle="1" w:styleId="TOCtable-e">
    <w:name w:val="TOCtable-e"/>
    <w:basedOn w:val="table-e"/>
    <w:rsid w:val="002562B8"/>
    <w:rPr>
      <w:color w:val="0000FF"/>
      <w:u w:val="single" w:color="0000FF"/>
    </w:rPr>
  </w:style>
  <w:style w:type="paragraph" w:customStyle="1" w:styleId="TOCtable-f">
    <w:name w:val="TOCtable-f"/>
    <w:basedOn w:val="TOCtable-e"/>
    <w:rsid w:val="002562B8"/>
    <w:rPr>
      <w:lang w:val="fr-CA"/>
    </w:rPr>
  </w:style>
  <w:style w:type="paragraph" w:customStyle="1" w:styleId="TOCschedCenter-e">
    <w:name w:val="TOCschedCenter-e"/>
    <w:basedOn w:val="TOCpartCenter-e"/>
    <w:rsid w:val="002562B8"/>
    <w:rPr>
      <w:b w:val="0"/>
    </w:rPr>
  </w:style>
  <w:style w:type="paragraph" w:customStyle="1" w:styleId="TOCpartCenter-e">
    <w:name w:val="TOCpartCenter-e"/>
    <w:basedOn w:val="table-e"/>
    <w:rsid w:val="002562B8"/>
    <w:pPr>
      <w:jc w:val="center"/>
    </w:pPr>
    <w:rPr>
      <w:b/>
    </w:rPr>
  </w:style>
  <w:style w:type="paragraph" w:customStyle="1" w:styleId="TOCschedCenter-f">
    <w:name w:val="TOCschedCenter-f"/>
    <w:basedOn w:val="TOCschedCenter-e"/>
    <w:rsid w:val="002562B8"/>
    <w:rPr>
      <w:lang w:val="fr-CA"/>
    </w:rPr>
  </w:style>
  <w:style w:type="paragraph" w:customStyle="1" w:styleId="TOCpartCenter-f">
    <w:name w:val="TOCpartCenter-f"/>
    <w:basedOn w:val="TOCpartCenter-e"/>
    <w:rsid w:val="002562B8"/>
    <w:rPr>
      <w:lang w:val="fr-CA"/>
    </w:rPr>
  </w:style>
  <w:style w:type="paragraph" w:customStyle="1" w:styleId="issue-f">
    <w:name w:val="issue-f"/>
    <w:basedOn w:val="issue-e"/>
    <w:rsid w:val="002562B8"/>
    <w:rPr>
      <w:lang w:val="fr-CA"/>
    </w:rPr>
  </w:style>
  <w:style w:type="paragraph" w:customStyle="1" w:styleId="issue-e">
    <w:name w:val="issue-e"/>
    <w:rsid w:val="002562B8"/>
    <w:pPr>
      <w:tabs>
        <w:tab w:val="left" w:pos="0"/>
      </w:tabs>
      <w:spacing w:before="71" w:after="717" w:line="190" w:lineRule="exact"/>
    </w:pPr>
    <w:rPr>
      <w:rFonts w:ascii="Times New Roman" w:eastAsia="Times New Roman" w:hAnsi="Times New Roman" w:cs="Times New Roman"/>
      <w:snapToGrid w:val="0"/>
      <w:sz w:val="26"/>
      <w:szCs w:val="20"/>
      <w:lang w:val="en-GB" w:eastAsia="en-US"/>
    </w:rPr>
  </w:style>
  <w:style w:type="paragraph" w:customStyle="1" w:styleId="transsection-e">
    <w:name w:val="transsection-e"/>
    <w:basedOn w:val="Psection-e"/>
    <w:rsid w:val="002562B8"/>
  </w:style>
  <w:style w:type="paragraph" w:customStyle="1" w:styleId="transsection-f">
    <w:name w:val="transsection-f"/>
    <w:basedOn w:val="Psection-f"/>
    <w:rsid w:val="002562B8"/>
  </w:style>
  <w:style w:type="paragraph" w:customStyle="1" w:styleId="transsubsection-e">
    <w:name w:val="transsubsection-e"/>
    <w:basedOn w:val="Psubsection-e"/>
    <w:rsid w:val="002562B8"/>
  </w:style>
  <w:style w:type="paragraph" w:customStyle="1" w:styleId="transsubsection-f">
    <w:name w:val="transsubsection-f"/>
    <w:basedOn w:val="Psubsection-f"/>
    <w:rsid w:val="002562B8"/>
  </w:style>
  <w:style w:type="paragraph" w:customStyle="1" w:styleId="Yprocpartnum-e">
    <w:name w:val="Yprocpartnum-e"/>
    <w:basedOn w:val="Ypartnum-e"/>
    <w:rsid w:val="002562B8"/>
  </w:style>
  <w:style w:type="paragraph" w:customStyle="1" w:styleId="Yprocpartnum-f">
    <w:name w:val="Yprocpartnum-f"/>
    <w:basedOn w:val="Yprocpartnum-e"/>
    <w:rsid w:val="002562B8"/>
    <w:rPr>
      <w:lang w:val="fr-CA"/>
    </w:rPr>
  </w:style>
  <w:style w:type="paragraph" w:customStyle="1" w:styleId="NoticeAmend">
    <w:name w:val="NoticeAmend"/>
    <w:basedOn w:val="Notice"/>
    <w:rsid w:val="002562B8"/>
    <w:pPr>
      <w:tabs>
        <w:tab w:val="clear" w:pos="1440"/>
        <w:tab w:val="clear" w:pos="2880"/>
        <w:tab w:val="clear" w:pos="4320"/>
        <w:tab w:val="left" w:pos="8640"/>
      </w:tabs>
      <w:ind w:left="3552"/>
    </w:pPr>
  </w:style>
  <w:style w:type="paragraph" w:customStyle="1" w:styleId="SeeSource">
    <w:name w:val="SeeSource"/>
    <w:basedOn w:val="Notice"/>
    <w:rsid w:val="002562B8"/>
  </w:style>
  <w:style w:type="paragraph" w:customStyle="1" w:styleId="NoticeDisclaimer">
    <w:name w:val="NoticeDisclaimer"/>
    <w:basedOn w:val="Notice"/>
    <w:rsid w:val="002562B8"/>
  </w:style>
  <w:style w:type="paragraph" w:customStyle="1" w:styleId="Standard-e">
    <w:name w:val="Standard-e"/>
    <w:basedOn w:val="section-e"/>
    <w:rsid w:val="002562B8"/>
  </w:style>
  <w:style w:type="paragraph" w:customStyle="1" w:styleId="Standard-f">
    <w:name w:val="Standard-f"/>
    <w:basedOn w:val="section-f"/>
    <w:rsid w:val="002562B8"/>
  </w:style>
  <w:style w:type="paragraph" w:customStyle="1" w:styleId="Ppartnum-e">
    <w:name w:val="Ppartnum-e"/>
    <w:basedOn w:val="partnum-e"/>
    <w:rsid w:val="002562B8"/>
  </w:style>
  <w:style w:type="paragraph" w:customStyle="1" w:styleId="Ppartnum-f">
    <w:name w:val="Ppartnum-f"/>
    <w:basedOn w:val="Ppartnum-e"/>
    <w:rsid w:val="002562B8"/>
    <w:rPr>
      <w:lang w:val="fr-CA"/>
    </w:rPr>
  </w:style>
  <w:style w:type="paragraph" w:customStyle="1" w:styleId="act-e">
    <w:name w:val="act-e"/>
    <w:rsid w:val="002562B8"/>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2562B8"/>
    <w:rPr>
      <w:lang w:val="fr-CA"/>
    </w:rPr>
  </w:style>
  <w:style w:type="paragraph" w:customStyle="1" w:styleId="Yheadingx-e">
    <w:name w:val="Yheadingx-e"/>
    <w:basedOn w:val="headingx-e"/>
    <w:rsid w:val="002562B8"/>
    <w:pPr>
      <w:shd w:val="clear" w:color="auto" w:fill="D9D9D9"/>
    </w:pPr>
  </w:style>
  <w:style w:type="paragraph" w:customStyle="1" w:styleId="Yschedule-e">
    <w:name w:val="Yschedule-e"/>
    <w:basedOn w:val="schedule-e"/>
    <w:rsid w:val="002562B8"/>
    <w:pPr>
      <w:shd w:val="clear" w:color="auto" w:fill="D9D9D9"/>
    </w:pPr>
  </w:style>
  <w:style w:type="paragraph" w:customStyle="1" w:styleId="Yschedule-f">
    <w:name w:val="Yschedule-f"/>
    <w:basedOn w:val="Yschedule-e"/>
    <w:rsid w:val="002562B8"/>
    <w:rPr>
      <w:lang w:val="fr-CA"/>
    </w:rPr>
  </w:style>
  <w:style w:type="paragraph" w:customStyle="1" w:styleId="act-f">
    <w:name w:val="act-f"/>
    <w:basedOn w:val="act-e"/>
    <w:rsid w:val="002562B8"/>
    <w:rPr>
      <w:lang w:val="fr-CA"/>
    </w:rPr>
  </w:style>
  <w:style w:type="paragraph" w:customStyle="1" w:styleId="amendednote-e">
    <w:name w:val="amendednote-e"/>
    <w:rsid w:val="002562B8"/>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2562B8"/>
    <w:rPr>
      <w:lang w:val="fr-CA"/>
    </w:rPr>
  </w:style>
  <w:style w:type="paragraph" w:customStyle="1" w:styleId="commiss-e">
    <w:name w:val="commiss-e"/>
    <w:rsid w:val="002562B8"/>
    <w:pPr>
      <w:tabs>
        <w:tab w:val="left" w:pos="0"/>
      </w:tabs>
      <w:spacing w:after="478" w:line="190" w:lineRule="exact"/>
      <w:jc w:val="right"/>
    </w:pPr>
    <w:rPr>
      <w:rFonts w:ascii="Times New Roman" w:eastAsia="Times New Roman" w:hAnsi="Times New Roman" w:cs="Times New Roman"/>
      <w:smallCaps/>
      <w:snapToGrid w:val="0"/>
      <w:sz w:val="26"/>
      <w:szCs w:val="20"/>
      <w:lang w:val="en-GB" w:eastAsia="en-US"/>
    </w:rPr>
  </w:style>
  <w:style w:type="paragraph" w:customStyle="1" w:styleId="form-e">
    <w:name w:val="form-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2562B8"/>
    <w:rPr>
      <w:lang w:val="fr-CA"/>
    </w:rPr>
  </w:style>
  <w:style w:type="paragraph" w:customStyle="1" w:styleId="regnumber-e">
    <w:name w:val="regnumber-e"/>
    <w:rsid w:val="002562B8"/>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2562B8"/>
    <w:rPr>
      <w:lang w:val="fr-CA"/>
    </w:rPr>
  </w:style>
  <w:style w:type="paragraph" w:customStyle="1" w:styleId="regtitle-e">
    <w:name w:val="regtitle-e"/>
    <w:rsid w:val="002562B8"/>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2562B8"/>
    <w:rPr>
      <w:lang w:val="fr-CA"/>
    </w:rPr>
  </w:style>
  <w:style w:type="paragraph" w:customStyle="1" w:styleId="ruleb-e">
    <w:name w:val="ruleb-e"/>
    <w:rsid w:val="002562B8"/>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2562B8"/>
    <w:rPr>
      <w:lang w:val="fr-CA"/>
    </w:rPr>
  </w:style>
  <w:style w:type="paragraph" w:customStyle="1" w:styleId="rulec-e">
    <w:name w:val="rulec-e"/>
    <w:rsid w:val="002562B8"/>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2562B8"/>
    <w:rPr>
      <w:lang w:val="fr-CA"/>
    </w:rPr>
  </w:style>
  <w:style w:type="paragraph" w:customStyle="1" w:styleId="rulei-e">
    <w:name w:val="rulei-e"/>
    <w:rsid w:val="002562B8"/>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2562B8"/>
    <w:rPr>
      <w:lang w:val="fr-CA"/>
    </w:rPr>
  </w:style>
  <w:style w:type="paragraph" w:customStyle="1" w:styleId="rulel-e">
    <w:name w:val="rulel-e"/>
    <w:rsid w:val="002562B8"/>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2562B8"/>
    <w:rPr>
      <w:lang w:val="fr-CA"/>
    </w:rPr>
  </w:style>
  <w:style w:type="paragraph" w:customStyle="1" w:styleId="signature-e">
    <w:name w:val="signature-e"/>
    <w:rsid w:val="002562B8"/>
    <w:pPr>
      <w:tabs>
        <w:tab w:val="left" w:pos="0"/>
      </w:tabs>
      <w:spacing w:line="200" w:lineRule="atLeast"/>
      <w:jc w:val="right"/>
    </w:pPr>
    <w:rPr>
      <w:rFonts w:ascii="Times New Roman" w:eastAsia="Times New Roman" w:hAnsi="Times New Roman" w:cs="Times New Roman"/>
      <w:smallCaps/>
      <w:snapToGrid w:val="0"/>
      <w:sz w:val="26"/>
      <w:szCs w:val="20"/>
      <w:lang w:val="en-GB" w:eastAsia="en-US"/>
    </w:rPr>
  </w:style>
  <w:style w:type="paragraph" w:customStyle="1" w:styleId="signtit-e">
    <w:name w:val="signtit-e"/>
    <w:rsid w:val="002562B8"/>
    <w:pPr>
      <w:tabs>
        <w:tab w:val="left" w:pos="0"/>
      </w:tabs>
      <w:spacing w:after="239" w:line="190" w:lineRule="exact"/>
      <w:jc w:val="right"/>
    </w:pPr>
    <w:rPr>
      <w:rFonts w:ascii="Times New Roman" w:eastAsia="Times New Roman" w:hAnsi="Times New Roman" w:cs="Times New Roman"/>
      <w:i/>
      <w:snapToGrid w:val="0"/>
      <w:sz w:val="26"/>
      <w:szCs w:val="20"/>
      <w:lang w:val="en-GB" w:eastAsia="en-US"/>
    </w:rPr>
  </w:style>
  <w:style w:type="paragraph" w:customStyle="1" w:styleId="subject-e">
    <w:name w:val="subject-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2562B8"/>
    <w:rPr>
      <w:lang w:val="fr-CA"/>
    </w:rPr>
  </w:style>
  <w:style w:type="paragraph" w:customStyle="1" w:styleId="tocpartnum-e">
    <w:name w:val="tocpartnum-e"/>
    <w:rsid w:val="002562B8"/>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2562B8"/>
    <w:pPr>
      <w:shd w:val="clear" w:color="auto" w:fill="D9D9D9"/>
    </w:pPr>
  </w:style>
  <w:style w:type="paragraph" w:customStyle="1" w:styleId="version-e">
    <w:name w:val="version-e"/>
    <w:rsid w:val="002562B8"/>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2562B8"/>
    <w:rPr>
      <w:lang w:val="fr-CA"/>
    </w:rPr>
  </w:style>
  <w:style w:type="paragraph" w:customStyle="1" w:styleId="ActTitle-e">
    <w:name w:val="ActTitle-e"/>
    <w:rsid w:val="002562B8"/>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562B8"/>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ActTitle-f">
    <w:name w:val="ActTitle-f"/>
    <w:basedOn w:val="ActTitle-e"/>
    <w:rsid w:val="002562B8"/>
    <w:rPr>
      <w:lang w:val="fr-CA"/>
    </w:rPr>
  </w:style>
  <w:style w:type="paragraph" w:customStyle="1" w:styleId="regaction-f">
    <w:name w:val="regaction-f"/>
    <w:basedOn w:val="regaction-e"/>
    <w:rsid w:val="002562B8"/>
    <w:rPr>
      <w:lang w:val="fr-CA"/>
    </w:rPr>
  </w:style>
  <w:style w:type="paragraph" w:customStyle="1" w:styleId="dated-e">
    <w:name w:val="dated-e"/>
    <w:rsid w:val="002562B8"/>
    <w:pPr>
      <w:tabs>
        <w:tab w:val="left" w:pos="0"/>
      </w:tabs>
      <w:spacing w:before="289" w:after="239" w:line="190" w:lineRule="exact"/>
    </w:pPr>
    <w:rPr>
      <w:rFonts w:ascii="Times New Roman" w:eastAsia="Times New Roman" w:hAnsi="Times New Roman" w:cs="Times New Roman"/>
      <w:snapToGrid w:val="0"/>
      <w:sz w:val="26"/>
      <w:szCs w:val="20"/>
      <w:lang w:val="en-GB" w:eastAsia="en-US"/>
    </w:rPr>
  </w:style>
  <w:style w:type="paragraph" w:customStyle="1" w:styleId="dated-f">
    <w:name w:val="dated-f"/>
    <w:basedOn w:val="dated-e"/>
    <w:rsid w:val="002562B8"/>
    <w:rPr>
      <w:lang w:val="fr-CA"/>
    </w:rPr>
  </w:style>
  <w:style w:type="paragraph" w:customStyle="1" w:styleId="madeappfiled-f">
    <w:name w:val="made/app/filed-f"/>
    <w:basedOn w:val="madeappfiled-e"/>
    <w:rsid w:val="002562B8"/>
    <w:rPr>
      <w:lang w:val="fr-CA"/>
    </w:rPr>
  </w:style>
  <w:style w:type="paragraph" w:customStyle="1" w:styleId="madeappfiled-e">
    <w:name w:val="made/app/filed-e"/>
    <w:rsid w:val="002562B8"/>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2562B8"/>
    <w:rPr>
      <w:rFonts w:ascii="Times New (W1)" w:hAnsi="Times New (W1)"/>
      <w:b w:val="0"/>
    </w:rPr>
  </w:style>
  <w:style w:type="paragraph" w:customStyle="1" w:styleId="regtitleold-f">
    <w:name w:val="regtitleold-f"/>
    <w:basedOn w:val="regtitleold-e"/>
    <w:rsid w:val="002562B8"/>
    <w:rPr>
      <w:lang w:val="fr-CA"/>
    </w:rPr>
  </w:style>
  <w:style w:type="paragraph" w:customStyle="1" w:styleId="signature-f">
    <w:name w:val="signature-f"/>
    <w:basedOn w:val="signature-e"/>
    <w:rsid w:val="002562B8"/>
    <w:rPr>
      <w:lang w:val="fr-CA"/>
    </w:rPr>
  </w:style>
  <w:style w:type="paragraph" w:customStyle="1" w:styleId="signtit-f">
    <w:name w:val="signtit-f"/>
    <w:basedOn w:val="signtit-e"/>
    <w:rsid w:val="002562B8"/>
    <w:rPr>
      <w:lang w:val="fr-CA"/>
    </w:rPr>
  </w:style>
  <w:style w:type="paragraph" w:customStyle="1" w:styleId="commiss-f">
    <w:name w:val="commiss-f"/>
    <w:basedOn w:val="commiss-e"/>
    <w:rsid w:val="002562B8"/>
    <w:rPr>
      <w:lang w:val="fr-CA"/>
    </w:rPr>
  </w:style>
  <w:style w:type="paragraph" w:customStyle="1" w:styleId="Yact-e">
    <w:name w:val="Yact-e"/>
    <w:basedOn w:val="act-e"/>
    <w:rsid w:val="002562B8"/>
    <w:pPr>
      <w:shd w:val="clear" w:color="auto" w:fill="D9D9D9"/>
    </w:pPr>
  </w:style>
  <w:style w:type="paragraph" w:customStyle="1" w:styleId="Yact-f">
    <w:name w:val="Yact-f"/>
    <w:basedOn w:val="Yact-e"/>
    <w:rsid w:val="002562B8"/>
    <w:rPr>
      <w:lang w:val="fr-CA"/>
    </w:rPr>
  </w:style>
  <w:style w:type="paragraph" w:customStyle="1" w:styleId="Yform-e">
    <w:name w:val="Yform-e"/>
    <w:basedOn w:val="form-e"/>
    <w:rsid w:val="002562B8"/>
    <w:pPr>
      <w:shd w:val="clear" w:color="auto" w:fill="D9D9D9"/>
    </w:pPr>
  </w:style>
  <w:style w:type="paragraph" w:customStyle="1" w:styleId="Yform-f">
    <w:name w:val="Yform-f"/>
    <w:basedOn w:val="Yform-e"/>
    <w:rsid w:val="002562B8"/>
    <w:rPr>
      <w:lang w:val="fr-CA"/>
    </w:rPr>
  </w:style>
  <w:style w:type="paragraph" w:customStyle="1" w:styleId="note-f">
    <w:name w:val="note-f"/>
    <w:rsid w:val="002562B8"/>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2562B8"/>
    <w:rPr>
      <w:lang w:val="fr-CA"/>
    </w:rPr>
  </w:style>
  <w:style w:type="paragraph" w:customStyle="1" w:styleId="Yruleb-e">
    <w:name w:val="Yruleb-e"/>
    <w:basedOn w:val="ruleb-e"/>
    <w:rsid w:val="002562B8"/>
    <w:pPr>
      <w:shd w:val="clear" w:color="auto" w:fill="D9D9D9"/>
    </w:pPr>
  </w:style>
  <w:style w:type="paragraph" w:customStyle="1" w:styleId="Yruleb-f">
    <w:name w:val="Yruleb-f"/>
    <w:basedOn w:val="Yruleb-e"/>
    <w:rsid w:val="002562B8"/>
    <w:rPr>
      <w:lang w:val="fr-CA"/>
    </w:rPr>
  </w:style>
  <w:style w:type="paragraph" w:customStyle="1" w:styleId="Yrulel-e">
    <w:name w:val="Yrulel-e"/>
    <w:basedOn w:val="rulel-e"/>
    <w:rsid w:val="002562B8"/>
    <w:pPr>
      <w:shd w:val="clear" w:color="auto" w:fill="D9D9D9"/>
    </w:pPr>
  </w:style>
  <w:style w:type="paragraph" w:customStyle="1" w:styleId="Yrulel-f">
    <w:name w:val="Yrulel-f"/>
    <w:basedOn w:val="Yrulel-e"/>
    <w:rsid w:val="002562B8"/>
    <w:rPr>
      <w:lang w:val="fr-CA"/>
    </w:rPr>
  </w:style>
  <w:style w:type="paragraph" w:customStyle="1" w:styleId="Yrulec-e">
    <w:name w:val="Yrulec-e"/>
    <w:basedOn w:val="rulec-e"/>
    <w:rsid w:val="002562B8"/>
    <w:pPr>
      <w:shd w:val="clear" w:color="auto" w:fill="D9D9D9"/>
    </w:pPr>
  </w:style>
  <w:style w:type="paragraph" w:customStyle="1" w:styleId="Yrulec-f">
    <w:name w:val="Yrulec-f"/>
    <w:basedOn w:val="Yrulec-e"/>
    <w:rsid w:val="002562B8"/>
    <w:rPr>
      <w:lang w:val="fr-CA"/>
    </w:rPr>
  </w:style>
  <w:style w:type="paragraph" w:customStyle="1" w:styleId="Yrulei-e">
    <w:name w:val="Yrulei-e"/>
    <w:basedOn w:val="rulei-e"/>
    <w:rsid w:val="002562B8"/>
    <w:pPr>
      <w:shd w:val="clear" w:color="auto" w:fill="D9D9D9"/>
    </w:pPr>
  </w:style>
  <w:style w:type="paragraph" w:customStyle="1" w:styleId="Yrulei-f">
    <w:name w:val="Yrulei-f"/>
    <w:basedOn w:val="Yrulei-e"/>
    <w:rsid w:val="002562B8"/>
    <w:rPr>
      <w:lang w:val="fr-CA"/>
    </w:rPr>
  </w:style>
  <w:style w:type="paragraph" w:customStyle="1" w:styleId="Ysubject-e">
    <w:name w:val="Ysubject-e"/>
    <w:basedOn w:val="subject-e"/>
    <w:rsid w:val="002562B8"/>
    <w:pPr>
      <w:shd w:val="clear" w:color="auto" w:fill="D9D9D9"/>
    </w:pPr>
  </w:style>
  <w:style w:type="paragraph" w:customStyle="1" w:styleId="Ysubject-f">
    <w:name w:val="Ysubject-f"/>
    <w:basedOn w:val="Ysubject-e"/>
    <w:rsid w:val="002562B8"/>
    <w:rPr>
      <w:lang w:val="fr-CA"/>
    </w:rPr>
  </w:style>
  <w:style w:type="paragraph" w:customStyle="1" w:styleId="Yheadnote-e">
    <w:name w:val="Yheadnote-e"/>
    <w:basedOn w:val="headnote-e"/>
    <w:rsid w:val="002562B8"/>
    <w:pPr>
      <w:shd w:val="clear" w:color="auto" w:fill="D9D9D9"/>
    </w:pPr>
  </w:style>
  <w:style w:type="paragraph" w:customStyle="1" w:styleId="Yheadnote-f">
    <w:name w:val="Yheadnote-f"/>
    <w:basedOn w:val="Yheadnote-e"/>
    <w:rsid w:val="002562B8"/>
    <w:rPr>
      <w:lang w:val="fr-CA"/>
    </w:rPr>
  </w:style>
  <w:style w:type="paragraph" w:customStyle="1" w:styleId="TOChead-f">
    <w:name w:val="TOChead-f"/>
    <w:basedOn w:val="TOChead-e"/>
    <w:rsid w:val="002562B8"/>
    <w:rPr>
      <w:lang w:val="fr-CA"/>
    </w:rPr>
  </w:style>
  <w:style w:type="paragraph" w:customStyle="1" w:styleId="TOChead-e">
    <w:name w:val="TOChead-e"/>
    <w:basedOn w:val="table-e"/>
    <w:rsid w:val="002562B8"/>
    <w:rPr>
      <w:color w:val="0000FF"/>
      <w:u w:val="single" w:color="0000FF"/>
    </w:rPr>
  </w:style>
  <w:style w:type="character" w:customStyle="1" w:styleId="ovbold">
    <w:name w:val="ovbold"/>
    <w:rsid w:val="002562B8"/>
    <w:rPr>
      <w:b/>
    </w:rPr>
  </w:style>
  <w:style w:type="character" w:customStyle="1" w:styleId="ovitalic">
    <w:name w:val="ovitalic"/>
    <w:rsid w:val="002562B8"/>
    <w:rPr>
      <w:i/>
    </w:rPr>
  </w:style>
  <w:style w:type="character" w:customStyle="1" w:styleId="ovsmallcap">
    <w:name w:val="ovsmallcap"/>
    <w:rsid w:val="002562B8"/>
    <w:rPr>
      <w:smallCaps/>
    </w:rPr>
  </w:style>
  <w:style w:type="character" w:customStyle="1" w:styleId="ovregular">
    <w:name w:val="ovregular"/>
    <w:rsid w:val="002562B8"/>
    <w:rPr>
      <w:b/>
    </w:rPr>
  </w:style>
  <w:style w:type="character" w:customStyle="1" w:styleId="ovitalicbold">
    <w:name w:val="ovitalicbold"/>
    <w:rsid w:val="002562B8"/>
    <w:rPr>
      <w:b/>
      <w:i/>
    </w:rPr>
  </w:style>
  <w:style w:type="paragraph" w:customStyle="1" w:styleId="tablelevel1-e">
    <w:name w:val="tablelevel1-e"/>
    <w:basedOn w:val="table-e"/>
    <w:rsid w:val="002562B8"/>
    <w:pPr>
      <w:tabs>
        <w:tab w:val="right" w:pos="240"/>
        <w:tab w:val="left" w:pos="360"/>
      </w:tabs>
      <w:spacing w:line="190" w:lineRule="exact"/>
      <w:ind w:left="360" w:hanging="360"/>
    </w:pPr>
  </w:style>
  <w:style w:type="paragraph" w:customStyle="1" w:styleId="tablelevel1-f">
    <w:name w:val="tablelevel1-f"/>
    <w:basedOn w:val="tablelevel1-e"/>
    <w:rsid w:val="002562B8"/>
    <w:rPr>
      <w:lang w:val="fr-CA"/>
    </w:rPr>
  </w:style>
  <w:style w:type="paragraph" w:customStyle="1" w:styleId="tablelevel2-e">
    <w:name w:val="tablelevel2-e"/>
    <w:basedOn w:val="table-e"/>
    <w:rsid w:val="002562B8"/>
    <w:pPr>
      <w:tabs>
        <w:tab w:val="right" w:pos="480"/>
        <w:tab w:val="left" w:pos="600"/>
      </w:tabs>
      <w:spacing w:line="190" w:lineRule="exact"/>
      <w:ind w:left="600" w:hanging="600"/>
    </w:pPr>
  </w:style>
  <w:style w:type="paragraph" w:customStyle="1" w:styleId="tablelevel2-f">
    <w:name w:val="tablelevel2-f"/>
    <w:basedOn w:val="tablelevel2-e"/>
    <w:rsid w:val="002562B8"/>
    <w:rPr>
      <w:lang w:val="fr-CA"/>
    </w:rPr>
  </w:style>
  <w:style w:type="paragraph" w:customStyle="1" w:styleId="tablelevel3-e">
    <w:name w:val="tablelevel3-e"/>
    <w:basedOn w:val="table-e"/>
    <w:rsid w:val="002562B8"/>
    <w:pPr>
      <w:tabs>
        <w:tab w:val="right" w:pos="720"/>
        <w:tab w:val="left" w:pos="840"/>
      </w:tabs>
      <w:spacing w:line="190" w:lineRule="exact"/>
      <w:ind w:left="840" w:hanging="840"/>
    </w:pPr>
  </w:style>
  <w:style w:type="paragraph" w:customStyle="1" w:styleId="tablelevel3-f">
    <w:name w:val="tablelevel3-f"/>
    <w:basedOn w:val="tablelevel3-e"/>
    <w:rsid w:val="002562B8"/>
    <w:rPr>
      <w:lang w:val="fr-CA"/>
    </w:rPr>
  </w:style>
  <w:style w:type="paragraph" w:customStyle="1" w:styleId="tablelevel4-e">
    <w:name w:val="tablelevel4-e"/>
    <w:basedOn w:val="table-e"/>
    <w:rsid w:val="002562B8"/>
    <w:pPr>
      <w:tabs>
        <w:tab w:val="right" w:pos="960"/>
        <w:tab w:val="left" w:pos="1080"/>
      </w:tabs>
      <w:spacing w:line="190" w:lineRule="exact"/>
      <w:ind w:left="1080" w:hanging="1080"/>
    </w:pPr>
  </w:style>
  <w:style w:type="paragraph" w:customStyle="1" w:styleId="tablelevel4-f">
    <w:name w:val="tablelevel4-f"/>
    <w:basedOn w:val="tablelevel4-e"/>
    <w:rsid w:val="002562B8"/>
    <w:rPr>
      <w:lang w:val="fr-CA"/>
    </w:rPr>
  </w:style>
  <w:style w:type="paragraph" w:customStyle="1" w:styleId="tablelevel1x-e">
    <w:name w:val="tablelevel1x-e"/>
    <w:basedOn w:val="table-e"/>
    <w:rsid w:val="002562B8"/>
    <w:pPr>
      <w:spacing w:line="190" w:lineRule="exact"/>
      <w:ind w:left="360"/>
    </w:pPr>
  </w:style>
  <w:style w:type="paragraph" w:customStyle="1" w:styleId="tablelevel1x-f">
    <w:name w:val="tablelevel1x-f"/>
    <w:basedOn w:val="tablelevel1x-e"/>
    <w:rsid w:val="002562B8"/>
    <w:rPr>
      <w:lang w:val="fr-CA"/>
    </w:rPr>
  </w:style>
  <w:style w:type="paragraph" w:customStyle="1" w:styleId="tablelevel2x-e">
    <w:name w:val="tablelevel2x-e"/>
    <w:basedOn w:val="table-e"/>
    <w:rsid w:val="002562B8"/>
    <w:pPr>
      <w:spacing w:line="190" w:lineRule="exact"/>
      <w:ind w:left="600"/>
    </w:pPr>
  </w:style>
  <w:style w:type="paragraph" w:customStyle="1" w:styleId="tablelevel2x-f">
    <w:name w:val="tablelevel2x-f"/>
    <w:basedOn w:val="tablelevel2x-e"/>
    <w:rsid w:val="002562B8"/>
    <w:rPr>
      <w:lang w:val="fr-CA"/>
    </w:rPr>
  </w:style>
  <w:style w:type="paragraph" w:customStyle="1" w:styleId="tablelevel3x-e">
    <w:name w:val="tablelevel3x-e"/>
    <w:basedOn w:val="table-e"/>
    <w:rsid w:val="002562B8"/>
    <w:pPr>
      <w:spacing w:line="190" w:lineRule="exact"/>
      <w:ind w:left="840"/>
    </w:pPr>
  </w:style>
  <w:style w:type="paragraph" w:customStyle="1" w:styleId="tablelevel3x-f">
    <w:name w:val="tablelevel3x-f"/>
    <w:basedOn w:val="tablelevel3x-e"/>
    <w:rsid w:val="002562B8"/>
    <w:rPr>
      <w:lang w:val="fr-CA"/>
    </w:rPr>
  </w:style>
  <w:style w:type="paragraph" w:customStyle="1" w:styleId="Ytablelevel1-e">
    <w:name w:val="Ytablelevel1-e"/>
    <w:basedOn w:val="tablelevel1-e"/>
    <w:rsid w:val="002562B8"/>
    <w:pPr>
      <w:shd w:val="clear" w:color="auto" w:fill="D9D9D9"/>
    </w:pPr>
  </w:style>
  <w:style w:type="paragraph" w:customStyle="1" w:styleId="equationind1-f">
    <w:name w:val="equationind1-f"/>
    <w:basedOn w:val="equationind1-e"/>
    <w:rsid w:val="002562B8"/>
    <w:rPr>
      <w:lang w:val="fr-CA"/>
    </w:rPr>
  </w:style>
  <w:style w:type="paragraph" w:customStyle="1" w:styleId="equationind1-e">
    <w:name w:val="equationind1-e"/>
    <w:basedOn w:val="paragraph-e"/>
    <w:rsid w:val="002562B8"/>
  </w:style>
  <w:style w:type="paragraph" w:customStyle="1" w:styleId="equationind2-e">
    <w:name w:val="equationind2-e"/>
    <w:basedOn w:val="subpara-e"/>
    <w:rsid w:val="002562B8"/>
  </w:style>
  <w:style w:type="paragraph" w:customStyle="1" w:styleId="equationind2-f">
    <w:name w:val="equationind2-f"/>
    <w:basedOn w:val="equationind2-e"/>
    <w:rsid w:val="002562B8"/>
    <w:rPr>
      <w:lang w:val="fr-CA"/>
    </w:rPr>
  </w:style>
  <w:style w:type="paragraph" w:customStyle="1" w:styleId="equationind3-e">
    <w:name w:val="equationind3-e"/>
    <w:basedOn w:val="subsubpara-e"/>
    <w:rsid w:val="002562B8"/>
  </w:style>
  <w:style w:type="paragraph" w:customStyle="1" w:styleId="equationind3-f">
    <w:name w:val="equationind3-f"/>
    <w:basedOn w:val="equationind3-e"/>
    <w:rsid w:val="002562B8"/>
    <w:rPr>
      <w:lang w:val="fr-CA"/>
    </w:rPr>
  </w:style>
  <w:style w:type="paragraph" w:customStyle="1" w:styleId="equationind4-e">
    <w:name w:val="equationind4-e"/>
    <w:basedOn w:val="subsubsubpara-e"/>
    <w:rsid w:val="002562B8"/>
  </w:style>
  <w:style w:type="paragraph" w:customStyle="1" w:styleId="equationind4-f">
    <w:name w:val="equationind4-f"/>
    <w:basedOn w:val="equationind4-e"/>
    <w:rsid w:val="002562B8"/>
    <w:rPr>
      <w:lang w:val="fr-CA"/>
    </w:rPr>
  </w:style>
  <w:style w:type="paragraph" w:customStyle="1" w:styleId="tablelevel4x-e">
    <w:name w:val="tablelevel4x-e"/>
    <w:basedOn w:val="table-e"/>
    <w:rsid w:val="002562B8"/>
    <w:pPr>
      <w:spacing w:line="190" w:lineRule="exact"/>
      <w:ind w:left="1080"/>
    </w:pPr>
  </w:style>
  <w:style w:type="paragraph" w:customStyle="1" w:styleId="tablelevel4x-f">
    <w:name w:val="tablelevel4x-f"/>
    <w:basedOn w:val="tablelevel4x-e"/>
    <w:rsid w:val="002562B8"/>
    <w:rPr>
      <w:lang w:val="fr-CA"/>
    </w:rPr>
  </w:style>
  <w:style w:type="paragraph" w:customStyle="1" w:styleId="headnoteind-e">
    <w:name w:val="headnoteind-e"/>
    <w:basedOn w:val="headnote-e"/>
    <w:rsid w:val="002562B8"/>
    <w:pPr>
      <w:ind w:left="245"/>
    </w:pPr>
  </w:style>
  <w:style w:type="paragraph" w:customStyle="1" w:styleId="headnoteind-f">
    <w:name w:val="headnoteind-f"/>
    <w:basedOn w:val="headnoteind-e"/>
    <w:rsid w:val="002562B8"/>
    <w:rPr>
      <w:lang w:val="fr-CA"/>
    </w:rPr>
  </w:style>
  <w:style w:type="paragraph" w:customStyle="1" w:styleId="footnoteLeft-e">
    <w:name w:val="footnoteLeft-e"/>
    <w:basedOn w:val="footnote-e"/>
    <w:rsid w:val="002562B8"/>
    <w:pPr>
      <w:jc w:val="left"/>
    </w:pPr>
  </w:style>
  <w:style w:type="paragraph" w:customStyle="1" w:styleId="footnoteLeft-f">
    <w:name w:val="footnoteLeft-f"/>
    <w:basedOn w:val="Normal"/>
    <w:rsid w:val="002562B8"/>
  </w:style>
  <w:style w:type="paragraph" w:customStyle="1" w:styleId="TOCpartLeft-e">
    <w:name w:val="TOCpartLeft-e"/>
    <w:basedOn w:val="table-e"/>
    <w:rsid w:val="002562B8"/>
    <w:rPr>
      <w:b/>
    </w:rPr>
  </w:style>
  <w:style w:type="paragraph" w:customStyle="1" w:styleId="TOCpartLeft-f">
    <w:name w:val="TOCpartLeft-f"/>
    <w:basedOn w:val="TOCpartLeft-e"/>
    <w:rsid w:val="002562B8"/>
    <w:rPr>
      <w:lang w:val="fr-CA"/>
    </w:rPr>
  </w:style>
  <w:style w:type="character" w:customStyle="1" w:styleId="UnderBlue">
    <w:name w:val="UnderBlue"/>
    <w:rsid w:val="002562B8"/>
    <w:rPr>
      <w:color w:val="0000FF"/>
      <w:u w:val="single" w:color="0000FF"/>
    </w:rPr>
  </w:style>
  <w:style w:type="paragraph" w:customStyle="1" w:styleId="TOCschedLeft-e">
    <w:name w:val="TOCschedLeft-e"/>
    <w:basedOn w:val="TOCpartLeft-e"/>
    <w:rsid w:val="002562B8"/>
    <w:rPr>
      <w:b w:val="0"/>
    </w:rPr>
  </w:style>
  <w:style w:type="paragraph" w:customStyle="1" w:styleId="TOCschedLeft-f">
    <w:name w:val="TOCschedLeft-f"/>
    <w:basedOn w:val="TOCschedLeft-e"/>
    <w:rsid w:val="002562B8"/>
    <w:rPr>
      <w:lang w:val="fr-CA"/>
    </w:rPr>
  </w:style>
  <w:style w:type="paragraph" w:customStyle="1" w:styleId="TOCheadLeft-e">
    <w:name w:val="TOCheadLeft-e"/>
    <w:basedOn w:val="TOCheadCenter-e"/>
    <w:rsid w:val="002562B8"/>
    <w:pPr>
      <w:jc w:val="left"/>
    </w:pPr>
  </w:style>
  <w:style w:type="paragraph" w:customStyle="1" w:styleId="TOCheadLeft-f">
    <w:name w:val="TOCheadLeft-f"/>
    <w:basedOn w:val="TOCheadLeft-e"/>
    <w:rsid w:val="002562B8"/>
    <w:rPr>
      <w:lang w:val="fr-CA"/>
    </w:rPr>
  </w:style>
  <w:style w:type="paragraph" w:customStyle="1" w:styleId="Yfootnote-e">
    <w:name w:val="Yfootnote-e"/>
    <w:basedOn w:val="footnote-e"/>
    <w:rsid w:val="002562B8"/>
    <w:pPr>
      <w:shd w:val="clear" w:color="auto" w:fill="D9D9D9"/>
    </w:pPr>
  </w:style>
  <w:style w:type="paragraph" w:customStyle="1" w:styleId="Yfootnote-f">
    <w:name w:val="Yfootnote-f"/>
    <w:basedOn w:val="footnote-f"/>
    <w:rsid w:val="002562B8"/>
    <w:pPr>
      <w:shd w:val="clear" w:color="auto" w:fill="D9D9D9"/>
    </w:pPr>
  </w:style>
  <w:style w:type="paragraph" w:customStyle="1" w:styleId="Yfootnoteleft-e">
    <w:name w:val="Yfootnoteleft-e"/>
    <w:basedOn w:val="footnoteLeft-e"/>
    <w:rsid w:val="002562B8"/>
    <w:pPr>
      <w:shd w:val="clear" w:color="auto" w:fill="D9D9D9"/>
    </w:pPr>
  </w:style>
  <w:style w:type="paragraph" w:customStyle="1" w:styleId="Yfootnoteleft-f">
    <w:name w:val="Yfootnoteleft-f"/>
    <w:basedOn w:val="footnoteLeft-f"/>
    <w:rsid w:val="002562B8"/>
    <w:pPr>
      <w:shd w:val="clear" w:color="auto" w:fill="D9D9D9"/>
    </w:pPr>
  </w:style>
  <w:style w:type="paragraph" w:customStyle="1" w:styleId="TOCpart-f">
    <w:name w:val="TOCpart-f"/>
    <w:basedOn w:val="TOCpart-e"/>
    <w:rsid w:val="002562B8"/>
    <w:rPr>
      <w:lang w:val="fr-CA"/>
    </w:rPr>
  </w:style>
  <w:style w:type="paragraph" w:customStyle="1" w:styleId="TOCpart-e">
    <w:name w:val="TOCpart-e"/>
    <w:basedOn w:val="table-e"/>
    <w:rsid w:val="002562B8"/>
    <w:rPr>
      <w:b/>
      <w:color w:val="0000FF"/>
      <w:u w:val="single" w:color="0000FF"/>
    </w:rPr>
  </w:style>
  <w:style w:type="paragraph" w:customStyle="1" w:styleId="TOCsched-f">
    <w:name w:val="TOCsched-f"/>
    <w:basedOn w:val="TOCsched-e"/>
    <w:rsid w:val="002562B8"/>
    <w:rPr>
      <w:lang w:val="fr-CA"/>
    </w:rPr>
  </w:style>
  <w:style w:type="paragraph" w:customStyle="1" w:styleId="TOCsched-e">
    <w:name w:val="TOCsched-e"/>
    <w:basedOn w:val="table-e"/>
    <w:rsid w:val="002562B8"/>
    <w:rPr>
      <w:color w:val="0000FF"/>
      <w:u w:val="single" w:color="0000FF"/>
    </w:rPr>
  </w:style>
  <w:style w:type="paragraph" w:customStyle="1" w:styleId="tocpartnum-f">
    <w:name w:val="tocpartnum-f"/>
    <w:basedOn w:val="tocpartnum-e"/>
    <w:rsid w:val="002562B8"/>
    <w:rPr>
      <w:lang w:val="fr-CA"/>
    </w:rPr>
  </w:style>
  <w:style w:type="paragraph" w:customStyle="1" w:styleId="partnumRevoked-f">
    <w:name w:val="partnumRevoked-f"/>
    <w:basedOn w:val="partnumRevoked-e"/>
    <w:rsid w:val="002562B8"/>
    <w:rPr>
      <w:lang w:val="fr-CA"/>
    </w:rPr>
  </w:style>
  <w:style w:type="character" w:customStyle="1" w:styleId="ovallcaps">
    <w:name w:val="ovallcaps"/>
    <w:rsid w:val="002562B8"/>
    <w:rPr>
      <w:caps/>
    </w:rPr>
  </w:style>
  <w:style w:type="character" w:customStyle="1" w:styleId="ovboldallcaps">
    <w:name w:val="ovboldallcaps"/>
    <w:rsid w:val="002562B8"/>
    <w:rPr>
      <w:b/>
      <w:caps/>
    </w:rPr>
  </w:style>
  <w:style w:type="paragraph" w:customStyle="1" w:styleId="scheduleRevoked-e">
    <w:name w:val="scheduleRevoked-e"/>
    <w:basedOn w:val="schedule-e"/>
    <w:rsid w:val="002562B8"/>
    <w:rPr>
      <w:caps w:val="0"/>
    </w:rPr>
  </w:style>
  <w:style w:type="paragraph" w:customStyle="1" w:styleId="scheduleRevoked-f">
    <w:name w:val="scheduleRevoked-f"/>
    <w:basedOn w:val="scheduleRevoked-e"/>
    <w:rsid w:val="002562B8"/>
    <w:rPr>
      <w:lang w:val="fr-CA"/>
    </w:rPr>
  </w:style>
  <w:style w:type="paragraph" w:customStyle="1" w:styleId="formRevoked-e">
    <w:name w:val="formRevoked-e"/>
    <w:basedOn w:val="form-e"/>
    <w:rsid w:val="002562B8"/>
    <w:rPr>
      <w:caps w:val="0"/>
    </w:rPr>
  </w:style>
  <w:style w:type="paragraph" w:customStyle="1" w:styleId="formRevoked-f">
    <w:name w:val="formRevoked-f"/>
    <w:basedOn w:val="formRevoked-e"/>
    <w:rsid w:val="002562B8"/>
    <w:rPr>
      <w:lang w:val="fr-CA"/>
    </w:rPr>
  </w:style>
  <w:style w:type="paragraph" w:customStyle="1" w:styleId="OLCheader">
    <w:name w:val="OLCheader"/>
    <w:rsid w:val="002562B8"/>
    <w:pPr>
      <w:widowControl w:val="0"/>
      <w:tabs>
        <w:tab w:val="center" w:pos="5160"/>
        <w:tab w:val="right" w:pos="10080"/>
      </w:tabs>
      <w:spacing w:after="0" w:line="160" w:lineRule="exact"/>
    </w:pPr>
    <w:rPr>
      <w:rFonts w:ascii="Times New Roman" w:eastAsia="Times New Roman" w:hAnsi="Times New Roman" w:cs="Times New Roman"/>
      <w:sz w:val="26"/>
      <w:szCs w:val="20"/>
      <w:lang w:eastAsia="en-US"/>
    </w:rPr>
  </w:style>
  <w:style w:type="paragraph" w:customStyle="1" w:styleId="OLCfooter">
    <w:name w:val="OLCfooter"/>
    <w:rsid w:val="002562B8"/>
    <w:pPr>
      <w:widowControl w:val="0"/>
      <w:tabs>
        <w:tab w:val="center" w:pos="5160"/>
        <w:tab w:val="right" w:pos="10080"/>
      </w:tabs>
      <w:spacing w:before="70" w:after="0" w:line="240" w:lineRule="auto"/>
      <w:jc w:val="center"/>
    </w:pPr>
    <w:rPr>
      <w:rFonts w:ascii="Times New Roman" w:eastAsia="Times New Roman" w:hAnsi="Times New Roman" w:cs="Times New Roman"/>
      <w:sz w:val="26"/>
      <w:szCs w:val="20"/>
      <w:lang w:eastAsia="en-US"/>
    </w:rPr>
  </w:style>
  <w:style w:type="paragraph" w:customStyle="1" w:styleId="Ytablelevel1-f">
    <w:name w:val="Ytablelevel1-f"/>
    <w:basedOn w:val="Ytablelevel1-e"/>
    <w:rsid w:val="002562B8"/>
    <w:rPr>
      <w:lang w:val="fr-CA"/>
    </w:rPr>
  </w:style>
  <w:style w:type="paragraph" w:customStyle="1" w:styleId="Ytablelevel1x-e">
    <w:name w:val="Ytablelevel1x-e"/>
    <w:basedOn w:val="tablelevel1x-e"/>
    <w:rsid w:val="002562B8"/>
    <w:pPr>
      <w:shd w:val="clear" w:color="auto" w:fill="D9D9D9"/>
    </w:pPr>
  </w:style>
  <w:style w:type="paragraph" w:customStyle="1" w:styleId="Ytablelevel1x-f">
    <w:name w:val="Ytablelevel1x-f"/>
    <w:basedOn w:val="Ytablelevel1x-e"/>
    <w:rsid w:val="002562B8"/>
    <w:rPr>
      <w:lang w:val="fr-CA"/>
    </w:rPr>
  </w:style>
  <w:style w:type="paragraph" w:customStyle="1" w:styleId="Ytablelevel2-e">
    <w:name w:val="Ytablelevel2-e"/>
    <w:basedOn w:val="tablelevel2-e"/>
    <w:rsid w:val="002562B8"/>
    <w:pPr>
      <w:shd w:val="clear" w:color="auto" w:fill="D9D9D9"/>
    </w:pPr>
  </w:style>
  <w:style w:type="paragraph" w:customStyle="1" w:styleId="Ytablelevel2-f">
    <w:name w:val="Ytablelevel2-f"/>
    <w:basedOn w:val="Ytablelevel2-e"/>
    <w:rsid w:val="002562B8"/>
    <w:rPr>
      <w:lang w:val="fr-CA"/>
    </w:rPr>
  </w:style>
  <w:style w:type="paragraph" w:customStyle="1" w:styleId="Ytablelevel2x-e">
    <w:name w:val="Ytablelevel2x-e"/>
    <w:basedOn w:val="tablelevel2x-e"/>
    <w:rsid w:val="002562B8"/>
    <w:pPr>
      <w:shd w:val="clear" w:color="auto" w:fill="D9D9D9"/>
    </w:pPr>
  </w:style>
  <w:style w:type="paragraph" w:customStyle="1" w:styleId="Ytablelevel2x-f">
    <w:name w:val="Ytablelevel2x-f"/>
    <w:basedOn w:val="Ytablelevel2x-e"/>
    <w:rsid w:val="002562B8"/>
    <w:rPr>
      <w:lang w:val="fr-CA"/>
    </w:rPr>
  </w:style>
  <w:style w:type="paragraph" w:customStyle="1" w:styleId="Ytablelevel3-e">
    <w:name w:val="Ytablelevel3-e"/>
    <w:basedOn w:val="tablelevel3-e"/>
    <w:rsid w:val="002562B8"/>
    <w:pPr>
      <w:shd w:val="clear" w:color="auto" w:fill="D9D9D9"/>
    </w:pPr>
  </w:style>
  <w:style w:type="paragraph" w:customStyle="1" w:styleId="Ytablelevel3-f">
    <w:name w:val="Ytablelevel3-f"/>
    <w:basedOn w:val="Ytablelevel3-e"/>
    <w:rsid w:val="002562B8"/>
    <w:rPr>
      <w:lang w:val="fr-CA"/>
    </w:rPr>
  </w:style>
  <w:style w:type="paragraph" w:customStyle="1" w:styleId="Ytablelevel3x-e">
    <w:name w:val="Ytablelevel3x-e"/>
    <w:basedOn w:val="tablelevel3x-e"/>
    <w:rsid w:val="002562B8"/>
    <w:pPr>
      <w:shd w:val="clear" w:color="auto" w:fill="D9D9D9"/>
    </w:pPr>
  </w:style>
  <w:style w:type="paragraph" w:customStyle="1" w:styleId="Ytablelevel3x-f">
    <w:name w:val="Ytablelevel3x-f"/>
    <w:basedOn w:val="Ytablelevel3x-e"/>
    <w:rsid w:val="002562B8"/>
    <w:rPr>
      <w:lang w:val="fr-CA"/>
    </w:rPr>
  </w:style>
  <w:style w:type="paragraph" w:customStyle="1" w:styleId="Ytablelevel4-e">
    <w:name w:val="Ytablelevel4-e"/>
    <w:basedOn w:val="tablelevel4-e"/>
    <w:rsid w:val="002562B8"/>
    <w:pPr>
      <w:shd w:val="clear" w:color="auto" w:fill="D9D9D9"/>
    </w:pPr>
  </w:style>
  <w:style w:type="paragraph" w:customStyle="1" w:styleId="Ytablelevel4-f">
    <w:name w:val="Ytablelevel4-f"/>
    <w:basedOn w:val="Ytablelevel4-e"/>
    <w:rsid w:val="002562B8"/>
    <w:rPr>
      <w:lang w:val="fr-CA"/>
    </w:rPr>
  </w:style>
  <w:style w:type="paragraph" w:customStyle="1" w:styleId="Ytablelevel4x-e">
    <w:name w:val="Ytablelevel4x-e"/>
    <w:basedOn w:val="tablelevel4x-e"/>
    <w:rsid w:val="002562B8"/>
    <w:pPr>
      <w:shd w:val="clear" w:color="auto" w:fill="D9D9D9"/>
    </w:pPr>
  </w:style>
  <w:style w:type="paragraph" w:customStyle="1" w:styleId="Ytablelevel4x-f">
    <w:name w:val="Ytablelevel4x-f"/>
    <w:basedOn w:val="Ytablelevel4x-e"/>
    <w:rsid w:val="002562B8"/>
    <w:rPr>
      <w:lang w:val="fr-CA"/>
    </w:rPr>
  </w:style>
  <w:style w:type="paragraph" w:customStyle="1" w:styleId="parawindt2-f">
    <w:name w:val="parawindt2-f"/>
    <w:basedOn w:val="parawindt2-e"/>
    <w:rsid w:val="002562B8"/>
    <w:rPr>
      <w:lang w:val="fr-CA"/>
    </w:rPr>
  </w:style>
  <w:style w:type="paragraph" w:customStyle="1" w:styleId="sdefsubclause-e">
    <w:name w:val="sdefsubclause-e"/>
    <w:basedOn w:val="Ssubclause-e"/>
    <w:rsid w:val="002562B8"/>
  </w:style>
  <w:style w:type="paragraph" w:customStyle="1" w:styleId="sdefsubclause-f">
    <w:name w:val="sdefsubclause-f"/>
    <w:basedOn w:val="sdefsubclause-e"/>
    <w:rsid w:val="002562B8"/>
    <w:rPr>
      <w:lang w:val="fr-CA"/>
    </w:rPr>
  </w:style>
  <w:style w:type="paragraph" w:customStyle="1" w:styleId="Ysdefsubclause-e">
    <w:name w:val="Ysdefsubclause-e"/>
    <w:basedOn w:val="sdefsubclause-e"/>
    <w:rsid w:val="002562B8"/>
    <w:pPr>
      <w:shd w:val="clear" w:color="auto" w:fill="D9D9D9"/>
    </w:pPr>
  </w:style>
  <w:style w:type="paragraph" w:customStyle="1" w:styleId="Ysdefsubclause-f">
    <w:name w:val="Ysdefsubclause-f"/>
    <w:basedOn w:val="Ysdefsubclause-e"/>
    <w:rsid w:val="002562B8"/>
    <w:rPr>
      <w:lang w:val="fr-CA"/>
    </w:rPr>
  </w:style>
  <w:style w:type="paragraph" w:customStyle="1" w:styleId="parawindt3-e">
    <w:name w:val="parawindt3-e"/>
    <w:basedOn w:val="parawindt-e"/>
    <w:rsid w:val="002562B8"/>
    <w:pPr>
      <w:ind w:left="1678"/>
    </w:pPr>
  </w:style>
  <w:style w:type="paragraph" w:customStyle="1" w:styleId="parawindt3-f">
    <w:name w:val="parawindt3-f"/>
    <w:basedOn w:val="parawindt3-e"/>
    <w:rsid w:val="002562B8"/>
    <w:rPr>
      <w:lang w:val="fr-CA"/>
    </w:rPr>
  </w:style>
  <w:style w:type="paragraph" w:customStyle="1" w:styleId="heading1x-e">
    <w:name w:val="heading1x-e"/>
    <w:basedOn w:val="heading1-e"/>
    <w:rsid w:val="002562B8"/>
  </w:style>
  <w:style w:type="paragraph" w:customStyle="1" w:styleId="heading1x-f">
    <w:name w:val="heading1x-f"/>
    <w:basedOn w:val="heading1-f"/>
    <w:rsid w:val="002562B8"/>
  </w:style>
  <w:style w:type="paragraph" w:customStyle="1" w:styleId="partnumRepeal-f">
    <w:name w:val="partnumRepeal-f"/>
    <w:basedOn w:val="partnumRevoked-f"/>
    <w:rsid w:val="002562B8"/>
    <w:pPr>
      <w:suppressAutoHyphens/>
      <w:spacing w:before="150" w:after="0" w:line="209" w:lineRule="exact"/>
    </w:pPr>
    <w:rPr>
      <w:sz w:val="19"/>
    </w:rPr>
  </w:style>
  <w:style w:type="paragraph" w:customStyle="1" w:styleId="scheduleRepeal-e">
    <w:name w:val="scheduleRepeal-e"/>
    <w:basedOn w:val="scheduleRevoked-e"/>
    <w:rsid w:val="002562B8"/>
    <w:pPr>
      <w:keepNext/>
      <w:keepLines/>
      <w:suppressAutoHyphens/>
      <w:spacing w:before="150" w:after="60" w:line="209" w:lineRule="exact"/>
    </w:pPr>
    <w:rPr>
      <w:sz w:val="20"/>
    </w:rPr>
  </w:style>
  <w:style w:type="paragraph" w:customStyle="1" w:styleId="scheduleRepeal-f">
    <w:name w:val="scheduleRepeal-f"/>
    <w:basedOn w:val="scheduleRevoked-f"/>
    <w:rsid w:val="002562B8"/>
    <w:pPr>
      <w:keepNext/>
      <w:keepLines/>
      <w:suppressAutoHyphens/>
      <w:spacing w:before="150" w:after="60" w:line="209" w:lineRule="exact"/>
    </w:pPr>
    <w:rPr>
      <w:sz w:val="20"/>
    </w:rPr>
  </w:style>
  <w:style w:type="paragraph" w:customStyle="1" w:styleId="formRepeal-e">
    <w:name w:val="formRepeal-e"/>
    <w:basedOn w:val="formRevoked-e"/>
    <w:rsid w:val="002562B8"/>
    <w:pPr>
      <w:keepNext/>
      <w:suppressAutoHyphens/>
      <w:spacing w:before="140" w:after="0" w:line="190" w:lineRule="exact"/>
    </w:pPr>
    <w:rPr>
      <w:sz w:val="20"/>
    </w:rPr>
  </w:style>
  <w:style w:type="paragraph" w:customStyle="1" w:styleId="formRepeal-f">
    <w:name w:val="formRepeal-f"/>
    <w:basedOn w:val="formRevoked-f"/>
    <w:rsid w:val="002562B8"/>
    <w:pPr>
      <w:keepNext/>
      <w:suppressAutoHyphens/>
      <w:spacing w:before="140" w:after="0" w:line="190" w:lineRule="exact"/>
    </w:pPr>
    <w:rPr>
      <w:sz w:val="20"/>
    </w:rPr>
  </w:style>
  <w:style w:type="paragraph" w:customStyle="1" w:styleId="tableheadingRepeal-e">
    <w:name w:val="tableheadingRepeal-e"/>
    <w:basedOn w:val="tableheading-e"/>
    <w:rsid w:val="002562B8"/>
    <w:pPr>
      <w:suppressAutoHyphens/>
      <w:spacing w:after="139" w:line="300" w:lineRule="exact"/>
    </w:pPr>
    <w:rPr>
      <w:sz w:val="20"/>
    </w:rPr>
  </w:style>
  <w:style w:type="paragraph" w:customStyle="1" w:styleId="tableheadingRepeal-f">
    <w:name w:val="tableheadingRepeal-f"/>
    <w:basedOn w:val="tableheading-f"/>
    <w:rsid w:val="002562B8"/>
    <w:pPr>
      <w:suppressAutoHyphens/>
      <w:spacing w:after="139" w:line="300" w:lineRule="exact"/>
    </w:pPr>
    <w:rPr>
      <w:sz w:val="20"/>
    </w:rPr>
  </w:style>
  <w:style w:type="paragraph" w:customStyle="1" w:styleId="subsubsubsubclause-e">
    <w:name w:val="subsubsubsubclause-e"/>
    <w:basedOn w:val="clause-e"/>
    <w:rsid w:val="002562B8"/>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2562B8"/>
    <w:rPr>
      <w:lang w:val="fr-CA"/>
    </w:rPr>
  </w:style>
  <w:style w:type="paragraph" w:customStyle="1" w:styleId="ConsolidationPeriod-e">
    <w:name w:val="ConsolidationPeriod-e"/>
    <w:rsid w:val="002562B8"/>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2562B8"/>
  </w:style>
  <w:style w:type="paragraph" w:customStyle="1" w:styleId="Yequationind1-e">
    <w:name w:val="Yequationind1-e"/>
    <w:basedOn w:val="equationind1-e"/>
    <w:rsid w:val="002562B8"/>
    <w:pPr>
      <w:shd w:val="clear" w:color="auto" w:fill="D9D9D9"/>
    </w:pPr>
  </w:style>
  <w:style w:type="paragraph" w:customStyle="1" w:styleId="Yequationind1-f">
    <w:name w:val="Yequationind1-f"/>
    <w:basedOn w:val="equationind1-f"/>
    <w:rsid w:val="002562B8"/>
    <w:pPr>
      <w:shd w:val="clear" w:color="auto" w:fill="D9D9D9"/>
    </w:pPr>
  </w:style>
  <w:style w:type="paragraph" w:customStyle="1" w:styleId="Yequationind2-e">
    <w:name w:val="Yequationind2-e"/>
    <w:basedOn w:val="equationind2-e"/>
    <w:rsid w:val="002562B8"/>
    <w:pPr>
      <w:shd w:val="clear" w:color="auto" w:fill="D9D9D9"/>
    </w:pPr>
  </w:style>
  <w:style w:type="paragraph" w:customStyle="1" w:styleId="Yequationind2-f">
    <w:name w:val="Yequationind2-f"/>
    <w:basedOn w:val="equationind2-f"/>
    <w:rsid w:val="002562B8"/>
    <w:pPr>
      <w:shd w:val="clear" w:color="auto" w:fill="D9D9D9"/>
    </w:pPr>
  </w:style>
  <w:style w:type="paragraph" w:customStyle="1" w:styleId="Yequationind3-e">
    <w:name w:val="Yequationind3-e"/>
    <w:basedOn w:val="equationind3-e"/>
    <w:rsid w:val="002562B8"/>
    <w:pPr>
      <w:shd w:val="clear" w:color="auto" w:fill="D9D9D9"/>
    </w:pPr>
  </w:style>
  <w:style w:type="paragraph" w:customStyle="1" w:styleId="Yequationind3-f">
    <w:name w:val="Yequationind3-f"/>
    <w:basedOn w:val="equationind3-f"/>
    <w:rsid w:val="002562B8"/>
    <w:pPr>
      <w:shd w:val="clear" w:color="auto" w:fill="D9D9D9"/>
    </w:pPr>
  </w:style>
  <w:style w:type="paragraph" w:customStyle="1" w:styleId="Yequationind4-e">
    <w:name w:val="Yequationind4-e"/>
    <w:basedOn w:val="equationind4-e"/>
    <w:rsid w:val="002562B8"/>
    <w:pPr>
      <w:shd w:val="clear" w:color="auto" w:fill="D9D9D9"/>
    </w:pPr>
  </w:style>
  <w:style w:type="paragraph" w:customStyle="1" w:styleId="Yequationind4-f">
    <w:name w:val="Yequationind4-f"/>
    <w:basedOn w:val="equationind4-f"/>
    <w:rsid w:val="002562B8"/>
    <w:pPr>
      <w:shd w:val="clear" w:color="auto" w:fill="D9D9D9"/>
    </w:pPr>
  </w:style>
  <w:style w:type="paragraph" w:customStyle="1" w:styleId="xnumsub-f">
    <w:name w:val="xnumsub-f"/>
    <w:basedOn w:val="xnumsub-e"/>
    <w:rsid w:val="002562B8"/>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2562B8"/>
    <w:pPr>
      <w:ind w:left="958" w:right="839" w:hanging="958"/>
    </w:pPr>
  </w:style>
  <w:style w:type="paragraph" w:customStyle="1" w:styleId="Yheading1x-e">
    <w:name w:val="Yheading1x-e"/>
    <w:basedOn w:val="heading1x-e"/>
    <w:rsid w:val="002562B8"/>
    <w:pPr>
      <w:shd w:val="clear" w:color="auto" w:fill="D9D9D9"/>
    </w:pPr>
  </w:style>
  <w:style w:type="paragraph" w:customStyle="1" w:styleId="Yheading1x-f">
    <w:name w:val="Yheading1x-f"/>
    <w:basedOn w:val="Yheading1x-e"/>
    <w:rsid w:val="002562B8"/>
    <w:rPr>
      <w:lang w:val="fr-CA"/>
    </w:rPr>
  </w:style>
  <w:style w:type="paragraph" w:customStyle="1" w:styleId="Yprocheadnote-e">
    <w:name w:val="Yprocheadnote-e"/>
    <w:basedOn w:val="Yheadnote-e"/>
    <w:rsid w:val="002562B8"/>
    <w:pPr>
      <w:ind w:left="240"/>
    </w:pPr>
  </w:style>
  <w:style w:type="paragraph" w:customStyle="1" w:styleId="Yprocheadnote-f">
    <w:name w:val="Yprocheadnote-f"/>
    <w:basedOn w:val="Yheadnote-f"/>
    <w:rsid w:val="002562B8"/>
    <w:pPr>
      <w:ind w:left="240"/>
    </w:pPr>
  </w:style>
  <w:style w:type="paragraph" w:customStyle="1" w:styleId="tableitalic-e">
    <w:name w:val="tableitalic-e"/>
    <w:basedOn w:val="table-e"/>
    <w:rsid w:val="002562B8"/>
    <w:rPr>
      <w:i/>
    </w:rPr>
  </w:style>
  <w:style w:type="paragraph" w:customStyle="1" w:styleId="tableitalic-f">
    <w:name w:val="tableitalic-f"/>
    <w:basedOn w:val="table-f"/>
    <w:rsid w:val="002562B8"/>
    <w:rPr>
      <w:i/>
    </w:rPr>
  </w:style>
  <w:style w:type="paragraph" w:customStyle="1" w:styleId="Ytableitalic-e">
    <w:name w:val="Ytableitalic-e"/>
    <w:basedOn w:val="tableitalic-e"/>
    <w:rsid w:val="002562B8"/>
    <w:pPr>
      <w:shd w:val="clear" w:color="auto" w:fill="D9D9D9"/>
    </w:pPr>
  </w:style>
  <w:style w:type="paragraph" w:customStyle="1" w:styleId="Ytableitalic-f">
    <w:name w:val="Ytableitalic-f"/>
    <w:basedOn w:val="tableitalic-f"/>
    <w:rsid w:val="002562B8"/>
    <w:pPr>
      <w:shd w:val="clear" w:color="auto" w:fill="D9D9D9"/>
    </w:pPr>
  </w:style>
  <w:style w:type="paragraph" w:customStyle="1" w:styleId="tablebold-e">
    <w:name w:val="tablebold-e"/>
    <w:basedOn w:val="table-e"/>
    <w:rsid w:val="002562B8"/>
    <w:rPr>
      <w:b/>
    </w:rPr>
  </w:style>
  <w:style w:type="paragraph" w:customStyle="1" w:styleId="tablebold-f">
    <w:name w:val="tablebold-f"/>
    <w:basedOn w:val="table-f"/>
    <w:rsid w:val="002562B8"/>
    <w:rPr>
      <w:b/>
    </w:rPr>
  </w:style>
  <w:style w:type="paragraph" w:customStyle="1" w:styleId="Ytablebold-e">
    <w:name w:val="Ytablebold-e"/>
    <w:basedOn w:val="Ytable-e"/>
    <w:rsid w:val="002562B8"/>
    <w:rPr>
      <w:b/>
    </w:rPr>
  </w:style>
  <w:style w:type="paragraph" w:customStyle="1" w:styleId="Ytablebold-f">
    <w:name w:val="Ytablebold-f"/>
    <w:basedOn w:val="Ytable-f"/>
    <w:rsid w:val="002562B8"/>
    <w:rPr>
      <w:b/>
    </w:rPr>
  </w:style>
  <w:style w:type="paragraph" w:customStyle="1" w:styleId="bhnote-e">
    <w:name w:val="bhnote-e"/>
    <w:basedOn w:val="note-e"/>
    <w:rsid w:val="002562B8"/>
    <w:pPr>
      <w:spacing w:line="260" w:lineRule="exact"/>
    </w:pPr>
  </w:style>
  <w:style w:type="paragraph" w:customStyle="1" w:styleId="bhnote-f">
    <w:name w:val="bhnote-f"/>
    <w:basedOn w:val="note-f"/>
    <w:rsid w:val="002562B8"/>
    <w:pPr>
      <w:spacing w:line="260" w:lineRule="atLeast"/>
    </w:pPr>
  </w:style>
  <w:style w:type="paragraph" w:customStyle="1" w:styleId="defsubsubsubclause-e">
    <w:name w:val="defsubsubsubclause-e"/>
    <w:basedOn w:val="subsubsubclause-e"/>
    <w:rsid w:val="002562B8"/>
  </w:style>
  <w:style w:type="paragraph" w:customStyle="1" w:styleId="defsubsubsubclause-f">
    <w:name w:val="defsubsubsubclause-f"/>
    <w:basedOn w:val="subsubsubclause-f"/>
    <w:rsid w:val="002562B8"/>
  </w:style>
  <w:style w:type="paragraph" w:customStyle="1" w:styleId="Ydefsubsubsubclause-e">
    <w:name w:val="Ydefsubsubsubclause-e"/>
    <w:basedOn w:val="Ysubsubsubclause-e"/>
    <w:rsid w:val="002562B8"/>
  </w:style>
  <w:style w:type="paragraph" w:customStyle="1" w:styleId="Ydefsubsubsubclause-f">
    <w:name w:val="Ydefsubsubsubclause-f"/>
    <w:basedOn w:val="Ysubsubsubclause-f"/>
    <w:rsid w:val="002562B8"/>
  </w:style>
  <w:style w:type="paragraph" w:customStyle="1" w:styleId="Yprocdefsubsubsubclause-e">
    <w:name w:val="Yprocdefsubsubsubclause-e"/>
    <w:basedOn w:val="Yprocsubsubsubclause-e"/>
    <w:rsid w:val="002562B8"/>
  </w:style>
  <w:style w:type="paragraph" w:customStyle="1" w:styleId="Yprocdefsubsubsubclause-f">
    <w:name w:val="Yprocdefsubsubsubclause-f"/>
    <w:basedOn w:val="Yprocsubsubsubclause-f"/>
    <w:rsid w:val="002562B8"/>
  </w:style>
  <w:style w:type="paragraph" w:customStyle="1" w:styleId="Yprocheading1-e">
    <w:name w:val="Yprocheading1-e"/>
    <w:basedOn w:val="Yheading1-e"/>
    <w:rsid w:val="002562B8"/>
    <w:pPr>
      <w:ind w:left="240"/>
    </w:pPr>
  </w:style>
  <w:style w:type="paragraph" w:customStyle="1" w:styleId="Yprocheading1-f">
    <w:name w:val="Yprocheading1-f"/>
    <w:basedOn w:val="Yprocheading1-e"/>
    <w:rsid w:val="002562B8"/>
    <w:rPr>
      <w:lang w:val="fr-CA"/>
    </w:rPr>
  </w:style>
  <w:style w:type="paragraph" w:customStyle="1" w:styleId="tableitaliclevel1x-e">
    <w:name w:val="tableitaliclevel1x-e"/>
    <w:basedOn w:val="tablelevel1x-e"/>
    <w:rsid w:val="002562B8"/>
    <w:rPr>
      <w:i/>
    </w:rPr>
  </w:style>
  <w:style w:type="paragraph" w:customStyle="1" w:styleId="tableitaliclevel1x-f">
    <w:name w:val="tableitaliclevel1x-f"/>
    <w:basedOn w:val="tablelevel1x-f"/>
    <w:rsid w:val="002562B8"/>
    <w:rPr>
      <w:i/>
    </w:rPr>
  </w:style>
  <w:style w:type="paragraph" w:customStyle="1" w:styleId="tablebolditalic-e">
    <w:name w:val="tablebolditalic-e"/>
    <w:basedOn w:val="tableitalic-e"/>
    <w:rsid w:val="002562B8"/>
    <w:rPr>
      <w:b/>
    </w:rPr>
  </w:style>
  <w:style w:type="paragraph" w:customStyle="1" w:styleId="tablebolditalic-f">
    <w:name w:val="tablebolditalic-f"/>
    <w:basedOn w:val="tableitalic-f"/>
    <w:rsid w:val="002562B8"/>
    <w:rPr>
      <w:b/>
    </w:rPr>
  </w:style>
  <w:style w:type="paragraph" w:customStyle="1" w:styleId="headnoteitalic-e">
    <w:name w:val="headnoteitalic-e"/>
    <w:basedOn w:val="headnote-e"/>
    <w:rsid w:val="002562B8"/>
    <w:rPr>
      <w:i/>
    </w:rPr>
  </w:style>
  <w:style w:type="paragraph" w:customStyle="1" w:styleId="headnoteitalic-f">
    <w:name w:val="headnoteitalic-f"/>
    <w:basedOn w:val="headnote-f"/>
    <w:rsid w:val="002562B8"/>
    <w:rPr>
      <w:i/>
    </w:rPr>
  </w:style>
  <w:style w:type="paragraph" w:customStyle="1" w:styleId="xheadnote-e">
    <w:name w:val="xheadnote-e"/>
    <w:basedOn w:val="xleftpara-e"/>
    <w:rsid w:val="002562B8"/>
    <w:rPr>
      <w:b/>
    </w:rPr>
  </w:style>
  <w:style w:type="paragraph" w:customStyle="1" w:styleId="xheadnote-f">
    <w:name w:val="xheadnote-f"/>
    <w:basedOn w:val="xleftpara-f"/>
    <w:rsid w:val="002562B8"/>
    <w:rPr>
      <w:b/>
    </w:rPr>
  </w:style>
  <w:style w:type="paragraph" w:customStyle="1" w:styleId="Pschedule-e">
    <w:name w:val="Pschedule-e"/>
    <w:basedOn w:val="schedule-e"/>
    <w:rsid w:val="002562B8"/>
    <w:rPr>
      <w:b/>
    </w:rPr>
  </w:style>
  <w:style w:type="paragraph" w:customStyle="1" w:styleId="Pschedule-f">
    <w:name w:val="Pschedule-f"/>
    <w:basedOn w:val="schedule-f"/>
    <w:rsid w:val="002562B8"/>
    <w:rPr>
      <w:b/>
    </w:rPr>
  </w:style>
  <w:style w:type="paragraph" w:customStyle="1" w:styleId="rsignature-e">
    <w:name w:val="rsignature-e"/>
    <w:basedOn w:val="signature-e"/>
    <w:rsid w:val="002562B8"/>
  </w:style>
  <w:style w:type="paragraph" w:customStyle="1" w:styleId="rsignature-f">
    <w:name w:val="rsignature-f"/>
    <w:basedOn w:val="signature-e"/>
    <w:rsid w:val="002562B8"/>
    <w:rPr>
      <w:lang w:val="fr-CA"/>
    </w:rPr>
  </w:style>
  <w:style w:type="paragraph" w:customStyle="1" w:styleId="lsignature-e">
    <w:name w:val="lsignature-e"/>
    <w:basedOn w:val="signature-e"/>
    <w:rsid w:val="002562B8"/>
    <w:pPr>
      <w:jc w:val="left"/>
    </w:pPr>
  </w:style>
  <w:style w:type="paragraph" w:customStyle="1" w:styleId="lsignature-f">
    <w:name w:val="lsignature-f"/>
    <w:basedOn w:val="signature-f"/>
    <w:rsid w:val="002562B8"/>
    <w:pPr>
      <w:jc w:val="left"/>
    </w:pPr>
  </w:style>
  <w:style w:type="paragraph" w:customStyle="1" w:styleId="rsigntit-e">
    <w:name w:val="rsigntit-e"/>
    <w:basedOn w:val="signtit-e"/>
    <w:rsid w:val="002562B8"/>
  </w:style>
  <w:style w:type="paragraph" w:customStyle="1" w:styleId="rsigntit-f">
    <w:name w:val="rsigntit-f"/>
    <w:basedOn w:val="signtit-e"/>
    <w:rsid w:val="002562B8"/>
    <w:rPr>
      <w:lang w:val="fr-CA"/>
    </w:rPr>
  </w:style>
  <w:style w:type="paragraph" w:customStyle="1" w:styleId="lsigntit-e">
    <w:name w:val="lsigntit-e"/>
    <w:basedOn w:val="signtit-e"/>
    <w:rsid w:val="002562B8"/>
    <w:pPr>
      <w:jc w:val="left"/>
    </w:pPr>
  </w:style>
  <w:style w:type="paragraph" w:customStyle="1" w:styleId="lsigntit-f">
    <w:name w:val="lsigntit-f"/>
    <w:basedOn w:val="signtit-f"/>
    <w:rsid w:val="002562B8"/>
    <w:pPr>
      <w:jc w:val="left"/>
    </w:pPr>
  </w:style>
  <w:style w:type="paragraph" w:customStyle="1" w:styleId="certify-e">
    <w:name w:val="certify-e"/>
    <w:basedOn w:val="dated-e"/>
    <w:rsid w:val="002562B8"/>
  </w:style>
  <w:style w:type="paragraph" w:customStyle="1" w:styleId="certify-f">
    <w:name w:val="certify-f"/>
    <w:basedOn w:val="dated-f"/>
    <w:rsid w:val="002562B8"/>
  </w:style>
  <w:style w:type="paragraph" w:customStyle="1" w:styleId="YPheading3-e">
    <w:name w:val="YPheading3-e"/>
    <w:basedOn w:val="Pheading3-e"/>
    <w:rsid w:val="002562B8"/>
    <w:pPr>
      <w:shd w:val="clear" w:color="auto" w:fill="D9D9D9"/>
    </w:pPr>
  </w:style>
  <w:style w:type="paragraph" w:customStyle="1" w:styleId="YPheading3-f">
    <w:name w:val="YPheading3-f"/>
    <w:basedOn w:val="Pheading3-f"/>
    <w:rsid w:val="002562B8"/>
    <w:pPr>
      <w:shd w:val="clear" w:color="auto" w:fill="D9D9D9"/>
    </w:pPr>
  </w:style>
  <w:style w:type="paragraph" w:customStyle="1" w:styleId="Yproctablelevel1x-e">
    <w:name w:val="Yproctablelevel1x-e"/>
    <w:basedOn w:val="Ytablelevel1x-e"/>
    <w:rsid w:val="002562B8"/>
    <w:pPr>
      <w:ind w:left="240"/>
    </w:pPr>
  </w:style>
  <w:style w:type="paragraph" w:customStyle="1" w:styleId="Yproctablelevel1x-f">
    <w:name w:val="Yproctablelevel1x-f"/>
    <w:basedOn w:val="Ytablelevel1x-f"/>
    <w:rsid w:val="002562B8"/>
    <w:pPr>
      <w:ind w:left="240"/>
    </w:pPr>
  </w:style>
  <w:style w:type="paragraph" w:customStyle="1" w:styleId="Yproctableboldlevel1x-e">
    <w:name w:val="Yproctableboldlevel1x-e"/>
    <w:basedOn w:val="Yproctablelevel1x-e"/>
    <w:rsid w:val="002562B8"/>
    <w:rPr>
      <w:b/>
    </w:rPr>
  </w:style>
  <w:style w:type="paragraph" w:customStyle="1" w:styleId="Yproctableboldlevel1x-f">
    <w:name w:val="Yproctableboldlevel1x-f"/>
    <w:basedOn w:val="Yproctablelevel1x-f"/>
    <w:rsid w:val="002562B8"/>
    <w:rPr>
      <w:b/>
    </w:rPr>
  </w:style>
  <w:style w:type="paragraph" w:customStyle="1" w:styleId="ConsolidationPeriod-f">
    <w:name w:val="ConsolidationPeriod-f"/>
    <w:basedOn w:val="ConsolidationPeriod-e"/>
    <w:rsid w:val="002562B8"/>
    <w:rPr>
      <w:lang w:val="fr-CA"/>
    </w:rPr>
  </w:style>
  <w:style w:type="paragraph" w:customStyle="1" w:styleId="Notice-e">
    <w:name w:val="Notice-e"/>
    <w:rsid w:val="002562B8"/>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2562B8"/>
    <w:pPr>
      <w:spacing w:before="80"/>
      <w:ind w:left="720"/>
    </w:pPr>
  </w:style>
  <w:style w:type="paragraph" w:customStyle="1" w:styleId="NoticeAmend1-f">
    <w:name w:val="NoticeAmend1-f"/>
    <w:basedOn w:val="NoticeAmend1-e"/>
    <w:rsid w:val="002562B8"/>
    <w:rPr>
      <w:lang w:val="fr-CA"/>
    </w:rPr>
  </w:style>
  <w:style w:type="paragraph" w:customStyle="1" w:styleId="NoticeAmend2-e">
    <w:name w:val="NoticeAmend2-e"/>
    <w:basedOn w:val="Notice-e"/>
    <w:rsid w:val="002562B8"/>
    <w:pPr>
      <w:spacing w:before="40" w:line="180" w:lineRule="exact"/>
      <w:ind w:left="1440"/>
      <w:jc w:val="left"/>
    </w:pPr>
  </w:style>
  <w:style w:type="paragraph" w:customStyle="1" w:styleId="NoticeAmend2-f">
    <w:name w:val="NoticeAmend2-f"/>
    <w:basedOn w:val="NoticeAmend2-e"/>
    <w:rsid w:val="002562B8"/>
    <w:rPr>
      <w:lang w:val="fr-CA"/>
    </w:rPr>
  </w:style>
  <w:style w:type="paragraph" w:customStyle="1" w:styleId="NoticeAmend3-e">
    <w:name w:val="NoticeAmend3-e"/>
    <w:basedOn w:val="NoticeAmend1-e"/>
    <w:rsid w:val="002562B8"/>
    <w:pPr>
      <w:spacing w:before="40"/>
    </w:pPr>
  </w:style>
  <w:style w:type="paragraph" w:customStyle="1" w:styleId="NoticeAmend3-f">
    <w:name w:val="NoticeAmend3-f"/>
    <w:basedOn w:val="NoticeAmend3-e"/>
    <w:rsid w:val="002562B8"/>
    <w:rPr>
      <w:lang w:val="fr-CA"/>
    </w:rPr>
  </w:style>
  <w:style w:type="paragraph" w:customStyle="1" w:styleId="Notice-f">
    <w:name w:val="Notice-f"/>
    <w:basedOn w:val="Notice-e"/>
    <w:rsid w:val="002562B8"/>
    <w:rPr>
      <w:lang w:val="fr-CA"/>
    </w:rPr>
  </w:style>
  <w:style w:type="paragraph" w:customStyle="1" w:styleId="NoticeProc1-e">
    <w:name w:val="NoticeProc1-e"/>
    <w:basedOn w:val="Notice-e"/>
    <w:rsid w:val="002562B8"/>
    <w:pPr>
      <w:spacing w:before="120" w:line="180" w:lineRule="exact"/>
      <w:ind w:left="720"/>
      <w:jc w:val="left"/>
    </w:pPr>
  </w:style>
  <w:style w:type="paragraph" w:customStyle="1" w:styleId="NoticeProc1-f">
    <w:name w:val="NoticeProc1-f"/>
    <w:basedOn w:val="NoticeProc1-e"/>
    <w:rsid w:val="002562B8"/>
    <w:rPr>
      <w:lang w:val="fr-CA"/>
    </w:rPr>
  </w:style>
  <w:style w:type="paragraph" w:customStyle="1" w:styleId="Yparawindt2-e">
    <w:name w:val="Yparawindt2-e"/>
    <w:basedOn w:val="parawindt2-e"/>
    <w:rsid w:val="002562B8"/>
    <w:pPr>
      <w:shd w:val="clear" w:color="auto" w:fill="D9D9D9"/>
    </w:pPr>
  </w:style>
  <w:style w:type="paragraph" w:customStyle="1" w:styleId="Yparawindt2-f">
    <w:name w:val="Yparawindt2-f"/>
    <w:basedOn w:val="parawindt2-f"/>
    <w:rsid w:val="002562B8"/>
    <w:pPr>
      <w:shd w:val="clear" w:color="auto" w:fill="D9D9D9"/>
    </w:pPr>
  </w:style>
  <w:style w:type="paragraph" w:customStyle="1" w:styleId="Yparawindt3-e">
    <w:name w:val="Yparawindt3-e"/>
    <w:basedOn w:val="parawindt3-e"/>
    <w:rsid w:val="002562B8"/>
    <w:pPr>
      <w:shd w:val="clear" w:color="auto" w:fill="D9D9D9"/>
    </w:pPr>
  </w:style>
  <w:style w:type="paragraph" w:customStyle="1" w:styleId="Yparawindt3-f">
    <w:name w:val="Yparawindt3-f"/>
    <w:basedOn w:val="parawindt3-f"/>
    <w:rsid w:val="002562B8"/>
    <w:pPr>
      <w:shd w:val="clear" w:color="auto" w:fill="D9D9D9"/>
    </w:pPr>
  </w:style>
  <w:style w:type="paragraph" w:customStyle="1" w:styleId="heading2x-e">
    <w:name w:val="heading2x-e"/>
    <w:basedOn w:val="heading2-e"/>
    <w:rsid w:val="002562B8"/>
  </w:style>
  <w:style w:type="paragraph" w:customStyle="1" w:styleId="heading2x-f">
    <w:name w:val="heading2x-f"/>
    <w:basedOn w:val="heading2-f"/>
    <w:rsid w:val="002562B8"/>
  </w:style>
  <w:style w:type="paragraph" w:customStyle="1" w:styleId="heading3x-e">
    <w:name w:val="heading3x-e"/>
    <w:basedOn w:val="heading3-e"/>
    <w:rsid w:val="002562B8"/>
  </w:style>
  <w:style w:type="paragraph" w:customStyle="1" w:styleId="heading3x-f">
    <w:name w:val="heading3x-f"/>
    <w:basedOn w:val="heading3-f"/>
    <w:rsid w:val="002562B8"/>
  </w:style>
  <w:style w:type="paragraph" w:customStyle="1" w:styleId="Yprocparanoindt-e">
    <w:name w:val="Yprocparanoindt-e"/>
    <w:basedOn w:val="paranoindt-e"/>
    <w:rsid w:val="002562B8"/>
    <w:pPr>
      <w:shd w:val="clear" w:color="auto" w:fill="D9D9D9"/>
      <w:ind w:left="245"/>
    </w:pPr>
  </w:style>
  <w:style w:type="paragraph" w:customStyle="1" w:styleId="Yprocparanoindt-f">
    <w:name w:val="Yprocparanoindt-f"/>
    <w:basedOn w:val="Yprocparanoindt-e"/>
    <w:rsid w:val="002562B8"/>
    <w:rPr>
      <w:lang w:val="fr-CA"/>
    </w:rPr>
  </w:style>
  <w:style w:type="paragraph" w:customStyle="1" w:styleId="pnoteclause-e">
    <w:name w:val="pnoteclause-e"/>
    <w:basedOn w:val="Yprocclause-e"/>
    <w:rsid w:val="002562B8"/>
  </w:style>
  <w:style w:type="paragraph" w:customStyle="1" w:styleId="pnoteclause-f">
    <w:name w:val="pnoteclause-f"/>
    <w:basedOn w:val="Yprocclause-f"/>
    <w:rsid w:val="002562B8"/>
  </w:style>
  <w:style w:type="paragraph" w:customStyle="1" w:styleId="DraftNote">
    <w:name w:val="DraftNote"/>
    <w:basedOn w:val="note-e"/>
    <w:rsid w:val="002562B8"/>
    <w:rPr>
      <w:rFonts w:ascii="Times New (W1)" w:hAnsi="Times New (W1)"/>
      <w:b/>
      <w:i/>
    </w:rPr>
  </w:style>
  <w:style w:type="paragraph" w:styleId="Header">
    <w:name w:val="header"/>
    <w:basedOn w:val="Normal"/>
    <w:link w:val="HeaderChar"/>
    <w:uiPriority w:val="99"/>
    <w:unhideWhenUsed/>
    <w:rsid w:val="00EB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41"/>
    <w:rPr>
      <w:rFonts w:eastAsiaTheme="minorHAnsi"/>
      <w:sz w:val="24"/>
      <w:lang w:eastAsia="en-US"/>
    </w:rPr>
  </w:style>
  <w:style w:type="paragraph" w:customStyle="1" w:styleId="OLCright">
    <w:name w:val="OLCright"/>
    <w:qFormat/>
    <w:rsid w:val="007A7070"/>
    <w:pPr>
      <w:spacing w:after="0" w:line="240" w:lineRule="auto"/>
      <w:jc w:val="right"/>
    </w:pPr>
    <w:rPr>
      <w:rFonts w:ascii="Times New Roman" w:eastAsia="Times New Roman" w:hAnsi="Times New Roman" w:cs="Times New Roman"/>
      <w:b/>
      <w:sz w:val="26"/>
      <w:szCs w:val="20"/>
      <w:lang w:val="en-GB" w:eastAsia="en-US"/>
    </w:rPr>
  </w:style>
  <w:style w:type="paragraph" w:customStyle="1" w:styleId="OLCCenter">
    <w:name w:val="OLCCenter"/>
    <w:qFormat/>
    <w:rsid w:val="00E50410"/>
    <w:pPr>
      <w:tabs>
        <w:tab w:val="right" w:pos="9360"/>
      </w:tabs>
      <w:spacing w:after="0" w:line="240" w:lineRule="auto"/>
    </w:pPr>
    <w:rPr>
      <w:rFonts w:ascii="Times New Roman" w:eastAsia="Times New Roman" w:hAnsi="Times New Roman" w:cs="Times New Roman"/>
      <w:b/>
      <w:sz w:val="26"/>
      <w:szCs w:val="20"/>
      <w:lang w:val="en-GB" w:eastAsia="en-US"/>
    </w:rPr>
  </w:style>
  <w:style w:type="paragraph" w:customStyle="1" w:styleId="OLCLeft">
    <w:name w:val="OLCLeft"/>
    <w:qFormat/>
    <w:rsid w:val="00E50410"/>
    <w:pPr>
      <w:spacing w:after="0" w:line="240" w:lineRule="auto"/>
    </w:pPr>
    <w:rPr>
      <w:rFonts w:ascii="Times New Roman" w:eastAsia="Times New Roman" w:hAnsi="Times New Roman" w:cs="Times New Roman"/>
      <w:sz w:val="26"/>
      <w:szCs w:val="20"/>
      <w:lang w:val="en-GB" w:eastAsia="en-US"/>
    </w:rPr>
  </w:style>
  <w:style w:type="character" w:customStyle="1" w:styleId="English">
    <w:name w:val="English"/>
    <w:rsid w:val="002562B8"/>
    <w:rPr>
      <w:lang w:val="en-CA"/>
    </w:rPr>
  </w:style>
  <w:style w:type="character" w:customStyle="1" w:styleId="French">
    <w:name w:val="French"/>
    <w:rsid w:val="002562B8"/>
    <w:rPr>
      <w:lang w:val="fr-CA"/>
    </w:rPr>
  </w:style>
  <w:style w:type="paragraph" w:customStyle="1" w:styleId="yparagraph-e0">
    <w:name w:val="yparagraph-e"/>
    <w:basedOn w:val="Normal"/>
    <w:rsid w:val="007104B9"/>
    <w:pPr>
      <w:spacing w:before="100" w:beforeAutospacing="1" w:after="100" w:afterAutospacing="1"/>
    </w:pPr>
    <w:rPr>
      <w:szCs w:val="24"/>
    </w:rPr>
  </w:style>
  <w:style w:type="paragraph" w:customStyle="1" w:styleId="ysubpara-e0">
    <w:name w:val="ysubpara-e"/>
    <w:basedOn w:val="Normal"/>
    <w:rsid w:val="007104B9"/>
    <w:pPr>
      <w:spacing w:before="100" w:beforeAutospacing="1" w:after="100" w:afterAutospacing="1"/>
    </w:pPr>
    <w:rPr>
      <w:szCs w:val="24"/>
    </w:rPr>
  </w:style>
  <w:style w:type="character" w:customStyle="1" w:styleId="Heading4Char">
    <w:name w:val="Heading 4 Char"/>
    <w:basedOn w:val="DefaultParagraphFont"/>
    <w:link w:val="Heading4"/>
    <w:uiPriority w:val="9"/>
    <w:rsid w:val="00EB4841"/>
    <w:rPr>
      <w:rFonts w:asciiTheme="majorHAnsi" w:eastAsiaTheme="majorEastAsia" w:hAnsiTheme="majorHAnsi" w:cstheme="majorBidi"/>
      <w:b/>
      <w:bCs/>
      <w:iCs/>
      <w:sz w:val="26"/>
      <w:lang w:eastAsia="en-US"/>
    </w:rPr>
  </w:style>
  <w:style w:type="paragraph" w:customStyle="1" w:styleId="section">
    <w:name w:val="section"/>
    <w:basedOn w:val="Normal"/>
    <w:rsid w:val="00A972FB"/>
    <w:pPr>
      <w:spacing w:before="100" w:beforeAutospacing="1" w:after="100" w:afterAutospacing="1"/>
    </w:pPr>
    <w:rPr>
      <w:szCs w:val="24"/>
    </w:rPr>
  </w:style>
  <w:style w:type="character" w:customStyle="1" w:styleId="apple-converted-space">
    <w:name w:val="apple-converted-space"/>
    <w:basedOn w:val="DefaultParagraphFont"/>
    <w:rsid w:val="00A972FB"/>
  </w:style>
  <w:style w:type="paragraph" w:customStyle="1" w:styleId="subsection">
    <w:name w:val="subsection"/>
    <w:basedOn w:val="Normal"/>
    <w:rsid w:val="00A972FB"/>
    <w:pPr>
      <w:spacing w:before="100" w:beforeAutospacing="1" w:after="100" w:afterAutospacing="1"/>
    </w:pPr>
    <w:rPr>
      <w:szCs w:val="24"/>
    </w:rPr>
  </w:style>
  <w:style w:type="paragraph" w:customStyle="1" w:styleId="paragraph">
    <w:name w:val="paragraph"/>
    <w:basedOn w:val="Normal"/>
    <w:rsid w:val="00A972FB"/>
    <w:pPr>
      <w:spacing w:before="100" w:beforeAutospacing="1" w:after="100" w:afterAutospacing="1"/>
    </w:pPr>
    <w:rPr>
      <w:szCs w:val="24"/>
    </w:rPr>
  </w:style>
  <w:style w:type="paragraph" w:customStyle="1" w:styleId="subclause">
    <w:name w:val="subclause"/>
    <w:basedOn w:val="Normal"/>
    <w:rsid w:val="00A972FB"/>
    <w:pPr>
      <w:spacing w:before="100" w:beforeAutospacing="1" w:after="100" w:afterAutospacing="1"/>
    </w:pPr>
    <w:rPr>
      <w:szCs w:val="24"/>
    </w:rPr>
  </w:style>
  <w:style w:type="paragraph" w:customStyle="1" w:styleId="footnoteleft">
    <w:name w:val="footnoteleft"/>
    <w:basedOn w:val="Normal"/>
    <w:rsid w:val="00A972FB"/>
    <w:pPr>
      <w:spacing w:before="100" w:beforeAutospacing="1" w:after="100" w:afterAutospacing="1"/>
    </w:pPr>
    <w:rPr>
      <w:szCs w:val="24"/>
    </w:rPr>
  </w:style>
  <w:style w:type="paragraph" w:customStyle="1" w:styleId="definition">
    <w:name w:val="definition"/>
    <w:basedOn w:val="Normal"/>
    <w:rsid w:val="00A972FB"/>
    <w:pPr>
      <w:spacing w:before="100" w:beforeAutospacing="1" w:after="100" w:afterAutospacing="1"/>
    </w:pPr>
    <w:rPr>
      <w:szCs w:val="24"/>
    </w:rPr>
  </w:style>
  <w:style w:type="paragraph" w:customStyle="1" w:styleId="pnote">
    <w:name w:val="pnote"/>
    <w:basedOn w:val="Normal"/>
    <w:rsid w:val="00A972FB"/>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4C48DE"/>
    <w:rPr>
      <w:sz w:val="20"/>
    </w:rPr>
  </w:style>
  <w:style w:type="character" w:customStyle="1" w:styleId="FootnoteTextChar">
    <w:name w:val="Footnote Text Char"/>
    <w:basedOn w:val="DefaultParagraphFont"/>
    <w:link w:val="FootnoteText"/>
    <w:uiPriority w:val="99"/>
    <w:semiHidden/>
    <w:rsid w:val="004C48DE"/>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4C48DE"/>
    <w:rPr>
      <w:vertAlign w:val="superscript"/>
    </w:rPr>
  </w:style>
  <w:style w:type="paragraph" w:styleId="BalloonText">
    <w:name w:val="Balloon Text"/>
    <w:basedOn w:val="Normal"/>
    <w:link w:val="BalloonTextChar"/>
    <w:uiPriority w:val="99"/>
    <w:semiHidden/>
    <w:unhideWhenUsed/>
    <w:rsid w:val="00EB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41"/>
    <w:rPr>
      <w:rFonts w:ascii="Tahoma" w:eastAsiaTheme="minorHAnsi" w:hAnsi="Tahoma" w:cs="Tahoma"/>
      <w:sz w:val="16"/>
      <w:szCs w:val="16"/>
      <w:lang w:eastAsia="en-US"/>
    </w:rPr>
  </w:style>
  <w:style w:type="paragraph" w:customStyle="1" w:styleId="tableheadingrev-e">
    <w:name w:val="tableheadingrev-e"/>
    <w:basedOn w:val="tableheading-e"/>
    <w:rsid w:val="00DA653F"/>
    <w:rPr>
      <w:caps w:val="0"/>
    </w:rPr>
  </w:style>
  <w:style w:type="paragraph" w:customStyle="1" w:styleId="tableheadingrev-f">
    <w:name w:val="tableheadingrev-f"/>
    <w:basedOn w:val="tableheadingrev-e"/>
    <w:rsid w:val="00DA653F"/>
    <w:rPr>
      <w:lang w:val="fr-CA"/>
    </w:rPr>
  </w:style>
  <w:style w:type="paragraph" w:customStyle="1" w:styleId="Yregtitle-e">
    <w:name w:val="Yregtitle-e"/>
    <w:basedOn w:val="regtitle-e"/>
    <w:rsid w:val="00DA653F"/>
    <w:pPr>
      <w:shd w:val="clear" w:color="auto" w:fill="D9D9D9"/>
    </w:pPr>
  </w:style>
  <w:style w:type="paragraph" w:customStyle="1" w:styleId="Yregtitle-f">
    <w:name w:val="Yregtitle-f"/>
    <w:basedOn w:val="Yregtitle-e"/>
    <w:rsid w:val="00DA653F"/>
    <w:rPr>
      <w:lang w:val="fr-CA"/>
    </w:rPr>
  </w:style>
  <w:style w:type="paragraph" w:customStyle="1" w:styleId="YTOCpartLeft-e">
    <w:name w:val="YTOCpartLeft-e"/>
    <w:basedOn w:val="TOCpartLeft-e"/>
    <w:rsid w:val="00DA653F"/>
    <w:pPr>
      <w:shd w:val="clear" w:color="auto" w:fill="D9D9D9"/>
    </w:pPr>
  </w:style>
  <w:style w:type="paragraph" w:customStyle="1" w:styleId="YTOCpartLeft-f">
    <w:name w:val="YTOCpartLeft-f"/>
    <w:basedOn w:val="YTOCpartLeft-e"/>
    <w:rsid w:val="00DA653F"/>
    <w:rPr>
      <w:lang w:val="fr-CA"/>
    </w:rPr>
  </w:style>
  <w:style w:type="paragraph" w:customStyle="1" w:styleId="YTOCid-e">
    <w:name w:val="YTOCid-e"/>
    <w:basedOn w:val="TOCid-e"/>
    <w:rsid w:val="00DA653F"/>
    <w:pPr>
      <w:shd w:val="clear" w:color="auto" w:fill="D9D9D9"/>
    </w:pPr>
  </w:style>
  <w:style w:type="paragraph" w:customStyle="1" w:styleId="YTOCid-f">
    <w:name w:val="YTOCid-f"/>
    <w:basedOn w:val="YTOCid-e"/>
    <w:rsid w:val="00DA653F"/>
    <w:rPr>
      <w:lang w:val="fr-CA"/>
    </w:rPr>
  </w:style>
  <w:style w:type="paragraph" w:customStyle="1" w:styleId="YTOCSched-e">
    <w:name w:val="YTOCSched-e"/>
    <w:basedOn w:val="TOCsched-e"/>
    <w:rsid w:val="00DA653F"/>
    <w:pPr>
      <w:shd w:val="clear" w:color="auto" w:fill="D9D9D9"/>
    </w:pPr>
  </w:style>
  <w:style w:type="paragraph" w:customStyle="1" w:styleId="YTOCSched-f">
    <w:name w:val="YTOCSched-f"/>
    <w:basedOn w:val="YTOCSched-e"/>
    <w:rsid w:val="00DA653F"/>
    <w:rPr>
      <w:lang w:val="fr-CA"/>
    </w:rPr>
  </w:style>
  <w:style w:type="paragraph" w:customStyle="1" w:styleId="YTOCTable-e">
    <w:name w:val="YTOCTable-e"/>
    <w:basedOn w:val="TOCtable-e"/>
    <w:rsid w:val="00DA653F"/>
    <w:pPr>
      <w:shd w:val="clear" w:color="auto" w:fill="D9D9D9"/>
    </w:pPr>
  </w:style>
  <w:style w:type="paragraph" w:customStyle="1" w:styleId="YTOCTable-f">
    <w:name w:val="YTOCTable-f"/>
    <w:basedOn w:val="YTOCTable-e"/>
    <w:rsid w:val="00DA653F"/>
    <w:rPr>
      <w:lang w:val="fr-CA"/>
    </w:rPr>
  </w:style>
  <w:style w:type="paragraph" w:customStyle="1" w:styleId="YTOCheadLeft-e">
    <w:name w:val="YTOCheadLeft-e"/>
    <w:basedOn w:val="TOCheadLeft-e"/>
    <w:rsid w:val="00DA653F"/>
    <w:pPr>
      <w:shd w:val="clear" w:color="auto" w:fill="D9D9D9"/>
    </w:pPr>
  </w:style>
  <w:style w:type="paragraph" w:customStyle="1" w:styleId="YTOCheadLeft-f">
    <w:name w:val="YTOCheadLeft-f"/>
    <w:basedOn w:val="YTOCheadLeft-e"/>
    <w:rsid w:val="00DA653F"/>
    <w:rPr>
      <w:lang w:val="fr-CA"/>
    </w:rPr>
  </w:style>
  <w:style w:type="paragraph" w:customStyle="1" w:styleId="YTOCPartCenter-e">
    <w:name w:val="YTOCPartCenter-e"/>
    <w:basedOn w:val="TOCpartCenter-e"/>
    <w:rsid w:val="00DA653F"/>
    <w:pPr>
      <w:shd w:val="clear" w:color="auto" w:fill="D9D9D9"/>
    </w:pPr>
  </w:style>
  <w:style w:type="paragraph" w:customStyle="1" w:styleId="YTOCPartCenter-f">
    <w:name w:val="YTOCPartCenter-f"/>
    <w:basedOn w:val="YTOCPartCenter-e"/>
    <w:rsid w:val="00DA653F"/>
    <w:rPr>
      <w:lang w:val="fr-CA"/>
    </w:rPr>
  </w:style>
  <w:style w:type="paragraph" w:customStyle="1" w:styleId="YTOCHeadCenter-e">
    <w:name w:val="YTOCHeadCenter-e"/>
    <w:basedOn w:val="TOCheadCenter-e"/>
    <w:rsid w:val="00DA653F"/>
    <w:pPr>
      <w:shd w:val="clear" w:color="auto" w:fill="D9D9D9"/>
    </w:pPr>
  </w:style>
  <w:style w:type="paragraph" w:customStyle="1" w:styleId="YTOCHeadCenter-f">
    <w:name w:val="YTOCHeadCenter-f"/>
    <w:basedOn w:val="YTOCHeadCenter-e"/>
    <w:rsid w:val="00DA653F"/>
    <w:rPr>
      <w:lang w:val="fr-CA"/>
    </w:rPr>
  </w:style>
  <w:style w:type="paragraph" w:customStyle="1" w:styleId="YTOCHead-e">
    <w:name w:val="YTOCHead-e"/>
    <w:basedOn w:val="TOChead-e"/>
    <w:rsid w:val="00DA653F"/>
    <w:pPr>
      <w:shd w:val="clear" w:color="auto" w:fill="D9D9D9"/>
    </w:pPr>
  </w:style>
  <w:style w:type="paragraph" w:customStyle="1" w:styleId="YTOCHead-f">
    <w:name w:val="YTOCHead-f"/>
    <w:basedOn w:val="YTOCHead-e"/>
    <w:rsid w:val="00DA653F"/>
    <w:rPr>
      <w:lang w:val="fr-CA"/>
    </w:rPr>
  </w:style>
  <w:style w:type="paragraph" w:customStyle="1" w:styleId="TOCForm-e">
    <w:name w:val="TOCForm-e"/>
    <w:basedOn w:val="TOChead-e"/>
    <w:rsid w:val="00DA653F"/>
  </w:style>
  <w:style w:type="paragraph" w:customStyle="1" w:styleId="TOCForm-f">
    <w:name w:val="TOCForm-f"/>
    <w:basedOn w:val="TOCForm-e"/>
    <w:rsid w:val="00DA653F"/>
    <w:rPr>
      <w:lang w:val="fr-FR"/>
    </w:rPr>
  </w:style>
  <w:style w:type="paragraph" w:customStyle="1" w:styleId="YTOCForm-e">
    <w:name w:val="YTOCForm-e"/>
    <w:basedOn w:val="TOCForm-e"/>
    <w:rsid w:val="00DA653F"/>
    <w:pPr>
      <w:shd w:val="clear" w:color="auto" w:fill="D9D9D9"/>
    </w:pPr>
  </w:style>
  <w:style w:type="paragraph" w:customStyle="1" w:styleId="YTOCForm-f">
    <w:name w:val="YTOCForm-f"/>
    <w:basedOn w:val="YTOCForm-e"/>
    <w:rsid w:val="00DA653F"/>
    <w:rPr>
      <w:lang w:val="fr-CA"/>
    </w:rPr>
  </w:style>
  <w:style w:type="character" w:customStyle="1" w:styleId="Heading1Char">
    <w:name w:val="Heading 1 Char"/>
    <w:basedOn w:val="DefaultParagraphFont"/>
    <w:link w:val="Heading1"/>
    <w:uiPriority w:val="9"/>
    <w:rsid w:val="00EB4841"/>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EB4841"/>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EB4841"/>
    <w:rPr>
      <w:rFonts w:asciiTheme="majorHAnsi" w:eastAsiaTheme="majorEastAsia" w:hAnsiTheme="majorHAnsi" w:cstheme="majorBidi"/>
      <w:b/>
      <w:bCs/>
      <w:sz w:val="28"/>
      <w:lang w:eastAsia="en-US"/>
    </w:rPr>
  </w:style>
  <w:style w:type="character" w:customStyle="1" w:styleId="Heading5Char">
    <w:name w:val="Heading 5 Char"/>
    <w:basedOn w:val="DefaultParagraphFont"/>
    <w:link w:val="Heading5"/>
    <w:uiPriority w:val="9"/>
    <w:rsid w:val="00EB4841"/>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EB4841"/>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EB4841"/>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EB4841"/>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EB4841"/>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EB4841"/>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EB4841"/>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EB4841"/>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EB4841"/>
    <w:rPr>
      <w:rFonts w:asciiTheme="majorHAnsi" w:eastAsiaTheme="majorEastAsia" w:hAnsiTheme="majorHAnsi" w:cstheme="majorBidi"/>
      <w:b/>
      <w:i/>
      <w:iCs/>
      <w:spacing w:val="13"/>
      <w:sz w:val="32"/>
      <w:szCs w:val="24"/>
      <w:lang w:eastAsia="en-US"/>
    </w:rPr>
  </w:style>
  <w:style w:type="character" w:styleId="Emphasis">
    <w:name w:val="Emphasis"/>
    <w:uiPriority w:val="20"/>
    <w:rsid w:val="00EB4841"/>
    <w:rPr>
      <w:b/>
      <w:bCs/>
      <w:i/>
      <w:iCs/>
      <w:spacing w:val="10"/>
      <w:bdr w:val="none" w:sz="0" w:space="0" w:color="auto"/>
      <w:shd w:val="clear" w:color="auto" w:fill="auto"/>
    </w:rPr>
  </w:style>
  <w:style w:type="paragraph" w:styleId="NoSpacing">
    <w:name w:val="No Spacing"/>
    <w:uiPriority w:val="1"/>
    <w:rsid w:val="00EB4841"/>
    <w:pPr>
      <w:spacing w:after="0" w:line="240" w:lineRule="auto"/>
    </w:pPr>
    <w:rPr>
      <w:rFonts w:eastAsiaTheme="minorHAnsi"/>
      <w:sz w:val="24"/>
      <w:lang w:eastAsia="en-US"/>
    </w:rPr>
  </w:style>
  <w:style w:type="paragraph" w:styleId="ListParagraph">
    <w:name w:val="List Paragraph"/>
    <w:basedOn w:val="Normal"/>
    <w:uiPriority w:val="34"/>
    <w:rsid w:val="00EB4841"/>
    <w:pPr>
      <w:ind w:left="720"/>
      <w:contextualSpacing/>
    </w:pPr>
  </w:style>
  <w:style w:type="paragraph" w:styleId="Quote">
    <w:name w:val="Quote"/>
    <w:basedOn w:val="Normal"/>
    <w:next w:val="Normal"/>
    <w:link w:val="QuoteChar"/>
    <w:uiPriority w:val="29"/>
    <w:rsid w:val="00EB4841"/>
    <w:pPr>
      <w:spacing w:before="200" w:after="0"/>
      <w:ind w:left="360" w:right="360"/>
    </w:pPr>
    <w:rPr>
      <w:i/>
      <w:iCs/>
    </w:rPr>
  </w:style>
  <w:style w:type="character" w:customStyle="1" w:styleId="QuoteChar">
    <w:name w:val="Quote Char"/>
    <w:basedOn w:val="DefaultParagraphFont"/>
    <w:link w:val="Quote"/>
    <w:uiPriority w:val="29"/>
    <w:rsid w:val="00EB4841"/>
    <w:rPr>
      <w:rFonts w:eastAsiaTheme="minorHAnsi"/>
      <w:i/>
      <w:iCs/>
      <w:sz w:val="24"/>
      <w:lang w:eastAsia="en-US"/>
    </w:rPr>
  </w:style>
  <w:style w:type="paragraph" w:styleId="IntenseQuote">
    <w:name w:val="Intense Quote"/>
    <w:basedOn w:val="Normal"/>
    <w:next w:val="Normal"/>
    <w:link w:val="IntenseQuoteChar"/>
    <w:uiPriority w:val="30"/>
    <w:rsid w:val="00EB48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841"/>
    <w:rPr>
      <w:rFonts w:eastAsiaTheme="minorHAnsi"/>
      <w:b/>
      <w:bCs/>
      <w:i/>
      <w:iCs/>
      <w:sz w:val="24"/>
      <w:lang w:eastAsia="en-US"/>
    </w:rPr>
  </w:style>
  <w:style w:type="character" w:styleId="SubtleEmphasis">
    <w:name w:val="Subtle Emphasis"/>
    <w:uiPriority w:val="19"/>
    <w:rsid w:val="00EB4841"/>
    <w:rPr>
      <w:i/>
      <w:iCs/>
    </w:rPr>
  </w:style>
  <w:style w:type="character" w:styleId="IntenseEmphasis">
    <w:name w:val="Intense Emphasis"/>
    <w:uiPriority w:val="21"/>
    <w:rsid w:val="00EB4841"/>
    <w:rPr>
      <w:b/>
      <w:bCs/>
    </w:rPr>
  </w:style>
  <w:style w:type="character" w:styleId="SubtleReference">
    <w:name w:val="Subtle Reference"/>
    <w:uiPriority w:val="31"/>
    <w:rsid w:val="00EB4841"/>
    <w:rPr>
      <w:smallCaps/>
    </w:rPr>
  </w:style>
  <w:style w:type="character" w:styleId="IntenseReference">
    <w:name w:val="Intense Reference"/>
    <w:uiPriority w:val="32"/>
    <w:rsid w:val="00EB4841"/>
    <w:rPr>
      <w:smallCaps/>
      <w:spacing w:val="5"/>
      <w:u w:val="single"/>
    </w:rPr>
  </w:style>
  <w:style w:type="character" w:styleId="BookTitle">
    <w:name w:val="Book Title"/>
    <w:uiPriority w:val="33"/>
    <w:rsid w:val="00EB4841"/>
    <w:rPr>
      <w:i/>
      <w:iCs/>
      <w:smallCaps/>
      <w:spacing w:val="5"/>
    </w:rPr>
  </w:style>
  <w:style w:type="paragraph" w:styleId="TOCHeading">
    <w:name w:val="TOC Heading"/>
    <w:basedOn w:val="Heading1"/>
    <w:next w:val="Normal"/>
    <w:uiPriority w:val="39"/>
    <w:semiHidden/>
    <w:unhideWhenUsed/>
    <w:qFormat/>
    <w:rsid w:val="00EB484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A2"/>
    <w:rPr>
      <w:rFonts w:eastAsiaTheme="minorHAnsi"/>
      <w:lang w:eastAsia="en-US"/>
    </w:rPr>
  </w:style>
  <w:style w:type="paragraph" w:styleId="Heading1">
    <w:name w:val="heading 1"/>
    <w:basedOn w:val="Normal"/>
    <w:next w:val="Normal"/>
    <w:link w:val="Heading1Char"/>
    <w:uiPriority w:val="9"/>
    <w:qFormat/>
    <w:rsid w:val="00EB4841"/>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EB4841"/>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EB4841"/>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EB4841"/>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EB4841"/>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EB48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8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8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8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BA40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0A2"/>
  </w:style>
  <w:style w:type="paragraph" w:customStyle="1" w:styleId="assent-e">
    <w:name w:val="assent-e"/>
    <w:rsid w:val="002562B8"/>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2562B8"/>
    <w:rPr>
      <w:lang w:val="fr-CA"/>
    </w:rPr>
  </w:style>
  <w:style w:type="paragraph" w:customStyle="1" w:styleId="chapter-e">
    <w:name w:val="chapter-e"/>
    <w:rsid w:val="002562B8"/>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2562B8"/>
    <w:rPr>
      <w:lang w:val="fr-CA"/>
    </w:rPr>
  </w:style>
  <w:style w:type="paragraph" w:customStyle="1" w:styleId="clause-e">
    <w:name w:val="clause-e"/>
    <w:rsid w:val="002562B8"/>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2562B8"/>
    <w:rPr>
      <w:lang w:val="fr-CA"/>
    </w:rPr>
  </w:style>
  <w:style w:type="paragraph" w:customStyle="1" w:styleId="defclause-e">
    <w:name w:val="defclause-e"/>
    <w:basedOn w:val="clause-e"/>
    <w:rsid w:val="002562B8"/>
  </w:style>
  <w:style w:type="paragraph" w:customStyle="1" w:styleId="defclause-f">
    <w:name w:val="defclause-f"/>
    <w:basedOn w:val="clause-e"/>
    <w:rsid w:val="002562B8"/>
    <w:rPr>
      <w:lang w:val="fr-CA"/>
    </w:rPr>
  </w:style>
  <w:style w:type="paragraph" w:customStyle="1" w:styleId="definition-e">
    <w:name w:val="definition-e"/>
    <w:rsid w:val="002562B8"/>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2562B8"/>
    <w:rPr>
      <w:lang w:val="fr-CA"/>
    </w:rPr>
  </w:style>
  <w:style w:type="paragraph" w:customStyle="1" w:styleId="defparagraph-e">
    <w:name w:val="defparagraph-e"/>
    <w:basedOn w:val="paragraph-e"/>
    <w:rsid w:val="002562B8"/>
  </w:style>
  <w:style w:type="paragraph" w:customStyle="1" w:styleId="paragraph-e">
    <w:name w:val="paragraph-e"/>
    <w:rsid w:val="002562B8"/>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2562B8"/>
    <w:rPr>
      <w:lang w:val="fr-CA"/>
    </w:rPr>
  </w:style>
  <w:style w:type="paragraph" w:customStyle="1" w:styleId="defsubclause-e">
    <w:name w:val="defsubclause-e"/>
    <w:basedOn w:val="subclause-e"/>
    <w:rsid w:val="002562B8"/>
  </w:style>
  <w:style w:type="paragraph" w:customStyle="1" w:styleId="subclause-e">
    <w:name w:val="subclause-e"/>
    <w:rsid w:val="002562B8"/>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2562B8"/>
    <w:rPr>
      <w:lang w:val="fr-CA"/>
    </w:rPr>
  </w:style>
  <w:style w:type="paragraph" w:customStyle="1" w:styleId="defsubpara-e">
    <w:name w:val="defsubpara-e"/>
    <w:basedOn w:val="subpara-e"/>
    <w:rsid w:val="002562B8"/>
  </w:style>
  <w:style w:type="paragraph" w:customStyle="1" w:styleId="subpara-e">
    <w:name w:val="subpara-e"/>
    <w:rsid w:val="002562B8"/>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2562B8"/>
    <w:rPr>
      <w:lang w:val="fr-CA"/>
    </w:rPr>
  </w:style>
  <w:style w:type="paragraph" w:customStyle="1" w:styleId="defsubsubclause-e">
    <w:name w:val="defsubsubclause-e"/>
    <w:basedOn w:val="subsubclause-e"/>
    <w:rsid w:val="002562B8"/>
  </w:style>
  <w:style w:type="paragraph" w:customStyle="1" w:styleId="subsubclause-e">
    <w:name w:val="subsubclause-e"/>
    <w:rsid w:val="002562B8"/>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2562B8"/>
    <w:rPr>
      <w:lang w:val="fr-CA"/>
    </w:rPr>
  </w:style>
  <w:style w:type="paragraph" w:customStyle="1" w:styleId="defsubsubpara-e">
    <w:name w:val="defsubsubpara-e"/>
    <w:basedOn w:val="subsubpara-e"/>
    <w:rsid w:val="002562B8"/>
  </w:style>
  <w:style w:type="paragraph" w:customStyle="1" w:styleId="subsubpara-e">
    <w:name w:val="subsubpara-e"/>
    <w:rsid w:val="002562B8"/>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2562B8"/>
    <w:rPr>
      <w:lang w:val="fr-CA"/>
    </w:rPr>
  </w:style>
  <w:style w:type="paragraph" w:customStyle="1" w:styleId="ellipsis-e">
    <w:name w:val="ellipsis-e"/>
    <w:rsid w:val="002562B8"/>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2562B8"/>
    <w:rPr>
      <w:lang w:val="fr-CA"/>
    </w:rPr>
  </w:style>
  <w:style w:type="paragraph" w:customStyle="1" w:styleId="EndTumble-e">
    <w:name w:val="End Tumble-e"/>
    <w:rsid w:val="002562B8"/>
    <w:pPr>
      <w:tabs>
        <w:tab w:val="left" w:pos="0"/>
      </w:tabs>
      <w:suppressAutoHyphens/>
      <w:spacing w:before="120" w:after="0" w:line="200" w:lineRule="exact"/>
      <w:jc w:val="both"/>
    </w:pPr>
    <w:rPr>
      <w:rFonts w:ascii="Times New Roman" w:eastAsia="Times New Roman" w:hAnsi="Times New Roman" w:cs="Times New Roman"/>
      <w:snapToGrid w:val="0"/>
      <w:sz w:val="26"/>
      <w:szCs w:val="20"/>
      <w:lang w:val="en-GB" w:eastAsia="en-US"/>
    </w:rPr>
  </w:style>
  <w:style w:type="paragraph" w:customStyle="1" w:styleId="EndTumble-f">
    <w:name w:val="End Tumble-f"/>
    <w:basedOn w:val="EndTumble-e"/>
    <w:rsid w:val="002562B8"/>
    <w:rPr>
      <w:lang w:val="fr-CA"/>
    </w:rPr>
  </w:style>
  <w:style w:type="paragraph" w:customStyle="1" w:styleId="equation-e">
    <w:name w:val="equation-e"/>
    <w:rsid w:val="002562B8"/>
    <w:pPr>
      <w:suppressAutoHyphens/>
      <w:spacing w:before="111" w:after="0" w:line="240" w:lineRule="auto"/>
      <w:jc w:val="center"/>
    </w:pPr>
    <w:rPr>
      <w:rFonts w:ascii="Times New Roman" w:eastAsia="Times New Roman" w:hAnsi="Times New Roman" w:cs="Times New Roman"/>
      <w:snapToGrid w:val="0"/>
      <w:sz w:val="26"/>
      <w:szCs w:val="20"/>
      <w:lang w:val="en-GB" w:eastAsia="en-CA"/>
    </w:rPr>
  </w:style>
  <w:style w:type="paragraph" w:customStyle="1" w:styleId="equation-f">
    <w:name w:val="equation-f"/>
    <w:basedOn w:val="equation-e"/>
    <w:rsid w:val="002562B8"/>
    <w:rPr>
      <w:lang w:val="fr-CA"/>
    </w:rPr>
  </w:style>
  <w:style w:type="paragraph" w:customStyle="1" w:styleId="firstdef-e">
    <w:name w:val="firstdef-e"/>
    <w:basedOn w:val="definition-e"/>
    <w:rsid w:val="002562B8"/>
  </w:style>
  <w:style w:type="paragraph" w:customStyle="1" w:styleId="firstdef-f">
    <w:name w:val="firstdef-f"/>
    <w:basedOn w:val="definition-e"/>
    <w:rsid w:val="002562B8"/>
    <w:rPr>
      <w:lang w:val="fr-CA"/>
    </w:rPr>
  </w:style>
  <w:style w:type="paragraph" w:customStyle="1" w:styleId="footnote-e">
    <w:name w:val="footnote-e"/>
    <w:rsid w:val="002562B8"/>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2562B8"/>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2562B8"/>
    <w:rPr>
      <w:lang w:val="fr-CA"/>
    </w:rPr>
  </w:style>
  <w:style w:type="paragraph" w:customStyle="1" w:styleId="heading2-e">
    <w:name w:val="heading2-e"/>
    <w:rsid w:val="002562B8"/>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2562B8"/>
    <w:rPr>
      <w:lang w:val="fr-CA"/>
    </w:rPr>
  </w:style>
  <w:style w:type="paragraph" w:customStyle="1" w:styleId="heading3-e">
    <w:name w:val="heading3-e"/>
    <w:rsid w:val="002562B8"/>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2562B8"/>
    <w:rPr>
      <w:lang w:val="fr-CA"/>
    </w:rPr>
  </w:style>
  <w:style w:type="paragraph" w:customStyle="1" w:styleId="headingx-e">
    <w:name w:val="headingx-e"/>
    <w:rsid w:val="002562B8"/>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2562B8"/>
    <w:rPr>
      <w:lang w:val="fr-CA"/>
    </w:rPr>
  </w:style>
  <w:style w:type="paragraph" w:customStyle="1" w:styleId="insert-e">
    <w:name w:val="insert-e"/>
    <w:rsid w:val="002562B8"/>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2562B8"/>
    <w:rPr>
      <w:lang w:val="fr-CA"/>
    </w:rPr>
  </w:style>
  <w:style w:type="paragraph" w:customStyle="1" w:styleId="line-e">
    <w:name w:val="line-e"/>
    <w:rsid w:val="002562B8"/>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2562B8"/>
    <w:rPr>
      <w:lang w:val="fr-CA"/>
    </w:rPr>
  </w:style>
  <w:style w:type="paragraph" w:customStyle="1" w:styleId="longtitle-e">
    <w:name w:val="longtitle-e"/>
    <w:rsid w:val="002562B8"/>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2562B8"/>
    <w:rPr>
      <w:lang w:val="fr-CA"/>
    </w:rPr>
  </w:style>
  <w:style w:type="paragraph" w:customStyle="1" w:styleId="minnote-e">
    <w:name w:val="minnote-e"/>
    <w:rsid w:val="002562B8"/>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2562B8"/>
    <w:rPr>
      <w:lang w:val="fr-CA"/>
    </w:rPr>
  </w:style>
  <w:style w:type="paragraph" w:customStyle="1" w:styleId="number-e">
    <w:name w:val="number-e"/>
    <w:rsid w:val="002562B8"/>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2562B8"/>
    <w:rPr>
      <w:lang w:val="fr-CA"/>
    </w:rPr>
  </w:style>
  <w:style w:type="paragraph" w:customStyle="1" w:styleId="paragraph-f">
    <w:name w:val="paragraph-f"/>
    <w:basedOn w:val="paragraph-e"/>
    <w:rsid w:val="002562B8"/>
    <w:rPr>
      <w:lang w:val="fr-CA"/>
    </w:rPr>
  </w:style>
  <w:style w:type="paragraph" w:customStyle="1" w:styleId="paranoindt-e">
    <w:name w:val="paranoindt-e"/>
    <w:rsid w:val="002562B8"/>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2562B8"/>
    <w:rPr>
      <w:lang w:val="fr-CA"/>
    </w:rPr>
  </w:style>
  <w:style w:type="paragraph" w:customStyle="1" w:styleId="parawindt-e">
    <w:name w:val="parawindt-e"/>
    <w:rsid w:val="002562B8"/>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2562B8"/>
    <w:rPr>
      <w:lang w:val="fr-CA"/>
    </w:rPr>
  </w:style>
  <w:style w:type="paragraph" w:customStyle="1" w:styleId="parawtab-e">
    <w:name w:val="parawtab-e"/>
    <w:rsid w:val="002562B8"/>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2562B8"/>
    <w:rPr>
      <w:lang w:val="fr-CA"/>
    </w:rPr>
  </w:style>
  <w:style w:type="paragraph" w:customStyle="1" w:styleId="partnum-e">
    <w:name w:val="partnum-e"/>
    <w:rsid w:val="002562B8"/>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2562B8"/>
    <w:rPr>
      <w:lang w:val="fr-CA"/>
    </w:rPr>
  </w:style>
  <w:style w:type="paragraph" w:customStyle="1" w:styleId="Pclause-e">
    <w:name w:val="Pclause-e"/>
    <w:basedOn w:val="clause-e"/>
    <w:rsid w:val="002562B8"/>
    <w:rPr>
      <w:b/>
    </w:rPr>
  </w:style>
  <w:style w:type="paragraph" w:customStyle="1" w:styleId="Pclause-f">
    <w:name w:val="Pclause-f"/>
    <w:basedOn w:val="Pclause-e"/>
    <w:rsid w:val="002562B8"/>
    <w:rPr>
      <w:lang w:val="fr-CA"/>
    </w:rPr>
  </w:style>
  <w:style w:type="paragraph" w:customStyle="1" w:styleId="Pheading1-e">
    <w:name w:val="Pheading1-e"/>
    <w:basedOn w:val="heading1-e"/>
    <w:rsid w:val="002562B8"/>
    <w:rPr>
      <w:b/>
    </w:rPr>
  </w:style>
  <w:style w:type="paragraph" w:customStyle="1" w:styleId="Pheading1-f">
    <w:name w:val="Pheading1-f"/>
    <w:basedOn w:val="Pheading1-e"/>
    <w:rsid w:val="002562B8"/>
    <w:rPr>
      <w:lang w:val="fr-CA"/>
    </w:rPr>
  </w:style>
  <w:style w:type="paragraph" w:customStyle="1" w:styleId="Pheading2-e">
    <w:name w:val="Pheading2-e"/>
    <w:basedOn w:val="heading2-e"/>
    <w:rsid w:val="002562B8"/>
    <w:rPr>
      <w:b/>
    </w:rPr>
  </w:style>
  <w:style w:type="paragraph" w:customStyle="1" w:styleId="Pheading2-f">
    <w:name w:val="Pheading2-f"/>
    <w:basedOn w:val="Pheading2-e"/>
    <w:rsid w:val="002562B8"/>
    <w:rPr>
      <w:lang w:val="fr-CA"/>
    </w:rPr>
  </w:style>
  <w:style w:type="paragraph" w:customStyle="1" w:styleId="Pheading3-e">
    <w:name w:val="Pheading3-e"/>
    <w:basedOn w:val="heading3-e"/>
    <w:rsid w:val="002562B8"/>
    <w:rPr>
      <w:b/>
    </w:rPr>
  </w:style>
  <w:style w:type="paragraph" w:customStyle="1" w:styleId="Pheading3-f">
    <w:name w:val="Pheading3-f"/>
    <w:basedOn w:val="Pheading3-e"/>
    <w:rsid w:val="002562B8"/>
    <w:rPr>
      <w:lang w:val="fr-CA"/>
    </w:rPr>
  </w:style>
  <w:style w:type="paragraph" w:customStyle="1" w:styleId="Pheadingx-e">
    <w:name w:val="Pheadingx-e"/>
    <w:basedOn w:val="headingx-e"/>
    <w:rsid w:val="002562B8"/>
    <w:rPr>
      <w:b/>
    </w:rPr>
  </w:style>
  <w:style w:type="paragraph" w:customStyle="1" w:styleId="Pheadingx-f">
    <w:name w:val="Pheadingx-f"/>
    <w:basedOn w:val="Pheadingx-e"/>
    <w:rsid w:val="002562B8"/>
    <w:rPr>
      <w:lang w:val="fr-CA"/>
    </w:rPr>
  </w:style>
  <w:style w:type="paragraph" w:customStyle="1" w:styleId="Pnote-e">
    <w:name w:val="Pnote-e"/>
    <w:rsid w:val="002562B8"/>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2562B8"/>
    <w:rPr>
      <w:lang w:val="fr-CA"/>
    </w:rPr>
  </w:style>
  <w:style w:type="paragraph" w:customStyle="1" w:styleId="Pparagraph-e">
    <w:name w:val="Pparagraph-e"/>
    <w:basedOn w:val="paragraph-e"/>
    <w:rsid w:val="002562B8"/>
    <w:rPr>
      <w:b/>
    </w:rPr>
  </w:style>
  <w:style w:type="paragraph" w:customStyle="1" w:styleId="Pparagraph-f">
    <w:name w:val="Pparagraph-f"/>
    <w:basedOn w:val="Pparagraph-e"/>
    <w:rsid w:val="002562B8"/>
    <w:rPr>
      <w:lang w:val="fr-CA"/>
    </w:rPr>
  </w:style>
  <w:style w:type="paragraph" w:customStyle="1" w:styleId="preamble-e">
    <w:name w:val="preamble-e"/>
    <w:rsid w:val="002562B8"/>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2562B8"/>
    <w:rPr>
      <w:lang w:val="fr-CA"/>
    </w:rPr>
  </w:style>
  <w:style w:type="paragraph" w:customStyle="1" w:styleId="Psection-e">
    <w:name w:val="Psection-e"/>
    <w:basedOn w:val="section-e"/>
    <w:rsid w:val="002562B8"/>
    <w:rPr>
      <w:b/>
    </w:rPr>
  </w:style>
  <w:style w:type="paragraph" w:customStyle="1" w:styleId="section-e">
    <w:name w:val="section-e"/>
    <w:rsid w:val="002562B8"/>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2562B8"/>
    <w:rPr>
      <w:lang w:val="fr-CA"/>
    </w:rPr>
  </w:style>
  <w:style w:type="paragraph" w:customStyle="1" w:styleId="partnumRepeal-e">
    <w:name w:val="partnumRepeal-e"/>
    <w:basedOn w:val="partnumRevoked-e"/>
    <w:rsid w:val="002562B8"/>
    <w:pPr>
      <w:suppressAutoHyphens/>
      <w:spacing w:before="150" w:after="0" w:line="209" w:lineRule="exact"/>
    </w:pPr>
    <w:rPr>
      <w:sz w:val="19"/>
    </w:rPr>
  </w:style>
  <w:style w:type="paragraph" w:customStyle="1" w:styleId="partnumRevoked-e">
    <w:name w:val="partnumRevoked-e"/>
    <w:basedOn w:val="partnum-e"/>
    <w:rsid w:val="002562B8"/>
    <w:rPr>
      <w:b w:val="0"/>
      <w:caps w:val="0"/>
    </w:rPr>
  </w:style>
  <w:style w:type="paragraph" w:customStyle="1" w:styleId="Psubclause-e">
    <w:name w:val="Psubclause-e"/>
    <w:basedOn w:val="subclause-e"/>
    <w:rsid w:val="002562B8"/>
    <w:rPr>
      <w:b/>
    </w:rPr>
  </w:style>
  <w:style w:type="paragraph" w:customStyle="1" w:styleId="Psubclause-f">
    <w:name w:val="Psubclause-f"/>
    <w:basedOn w:val="Psubclause-e"/>
    <w:rsid w:val="002562B8"/>
    <w:rPr>
      <w:lang w:val="fr-CA"/>
    </w:rPr>
  </w:style>
  <w:style w:type="paragraph" w:customStyle="1" w:styleId="Psubpara-e">
    <w:name w:val="Psubpara-e"/>
    <w:basedOn w:val="subpara-e"/>
    <w:rsid w:val="002562B8"/>
    <w:rPr>
      <w:b/>
    </w:rPr>
  </w:style>
  <w:style w:type="paragraph" w:customStyle="1" w:styleId="Psubpara-f">
    <w:name w:val="Psubpara-f"/>
    <w:basedOn w:val="Psubpara-e"/>
    <w:rsid w:val="002562B8"/>
    <w:rPr>
      <w:lang w:val="fr-CA"/>
    </w:rPr>
  </w:style>
  <w:style w:type="paragraph" w:customStyle="1" w:styleId="Psubsection-e">
    <w:name w:val="Psubsection-e"/>
    <w:basedOn w:val="subsection-e"/>
    <w:rsid w:val="002562B8"/>
    <w:rPr>
      <w:b/>
    </w:rPr>
  </w:style>
  <w:style w:type="paragraph" w:customStyle="1" w:styleId="subsection-e">
    <w:name w:val="subsection-e"/>
    <w:basedOn w:val="section-e"/>
    <w:rsid w:val="002562B8"/>
  </w:style>
  <w:style w:type="paragraph" w:customStyle="1" w:styleId="Psubsection-f">
    <w:name w:val="Psubsection-f"/>
    <w:basedOn w:val="Psubsection-e"/>
    <w:rsid w:val="002562B8"/>
    <w:rPr>
      <w:lang w:val="fr-CA"/>
    </w:rPr>
  </w:style>
  <w:style w:type="paragraph" w:customStyle="1" w:styleId="Psubsubclause-e">
    <w:name w:val="Psubsubclause-e"/>
    <w:basedOn w:val="subsubclause-e"/>
    <w:rsid w:val="002562B8"/>
    <w:rPr>
      <w:b/>
    </w:rPr>
  </w:style>
  <w:style w:type="paragraph" w:customStyle="1" w:styleId="Psubsubclause-f">
    <w:name w:val="Psubsubclause-f"/>
    <w:basedOn w:val="Psubsubclause-e"/>
    <w:rsid w:val="002562B8"/>
    <w:rPr>
      <w:lang w:val="fr-CA"/>
    </w:rPr>
  </w:style>
  <w:style w:type="paragraph" w:customStyle="1" w:styleId="Psubsubpara-e">
    <w:name w:val="Psubsubpara-e"/>
    <w:basedOn w:val="subsubpara-e"/>
    <w:rsid w:val="002562B8"/>
    <w:rPr>
      <w:b/>
    </w:rPr>
  </w:style>
  <w:style w:type="paragraph" w:customStyle="1" w:styleId="Psubsubpara-f">
    <w:name w:val="Psubsubpara-f"/>
    <w:basedOn w:val="Psubsubpara-e"/>
    <w:rsid w:val="002562B8"/>
    <w:rPr>
      <w:lang w:val="fr-CA"/>
    </w:rPr>
  </w:style>
  <w:style w:type="paragraph" w:customStyle="1" w:styleId="Psubsubsubclause-e">
    <w:name w:val="Psubsubsubclause-e"/>
    <w:basedOn w:val="subsubsubclause-e"/>
    <w:rsid w:val="002562B8"/>
    <w:rPr>
      <w:b/>
    </w:rPr>
  </w:style>
  <w:style w:type="paragraph" w:customStyle="1" w:styleId="subsubsubclause-e">
    <w:name w:val="subsubsubclause-e"/>
    <w:rsid w:val="002562B8"/>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2562B8"/>
    <w:rPr>
      <w:lang w:val="fr-CA"/>
    </w:rPr>
  </w:style>
  <w:style w:type="paragraph" w:customStyle="1" w:styleId="Psubsubsubpara-e">
    <w:name w:val="Psubsubsubpara-e"/>
    <w:basedOn w:val="subsubsubpara-e"/>
    <w:rsid w:val="002562B8"/>
    <w:rPr>
      <w:b/>
    </w:rPr>
  </w:style>
  <w:style w:type="paragraph" w:customStyle="1" w:styleId="subsubsubpara-e">
    <w:name w:val="subsubsubpara-e"/>
    <w:rsid w:val="002562B8"/>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2562B8"/>
    <w:rPr>
      <w:lang w:val="fr-CA"/>
    </w:rPr>
  </w:style>
  <w:style w:type="paragraph" w:customStyle="1" w:styleId="scanned-e">
    <w:name w:val="scanned-e"/>
    <w:rsid w:val="002562B8"/>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2562B8"/>
    <w:rPr>
      <w:lang w:val="fr-CA"/>
    </w:rPr>
  </w:style>
  <w:style w:type="paragraph" w:customStyle="1" w:styleId="schedule-e">
    <w:name w:val="schedule-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2562B8"/>
    <w:rPr>
      <w:lang w:val="fr-CA"/>
    </w:rPr>
  </w:style>
  <w:style w:type="paragraph" w:customStyle="1" w:styleId="Sclause-e">
    <w:name w:val="Sclause-e"/>
    <w:basedOn w:val="clause-e"/>
    <w:rsid w:val="002562B8"/>
    <w:pPr>
      <w:ind w:firstLine="0"/>
    </w:pPr>
  </w:style>
  <w:style w:type="paragraph" w:customStyle="1" w:styleId="Sclause-f">
    <w:name w:val="Sclause-f"/>
    <w:basedOn w:val="Sclause-e"/>
    <w:rsid w:val="002562B8"/>
    <w:rPr>
      <w:lang w:val="fr-CA"/>
    </w:rPr>
  </w:style>
  <w:style w:type="paragraph" w:customStyle="1" w:styleId="Sdefclause-e">
    <w:name w:val="Sdefclause-e"/>
    <w:basedOn w:val="clause-e"/>
    <w:rsid w:val="002562B8"/>
    <w:pPr>
      <w:tabs>
        <w:tab w:val="left" w:pos="0"/>
      </w:tabs>
      <w:ind w:firstLine="0"/>
    </w:pPr>
  </w:style>
  <w:style w:type="paragraph" w:customStyle="1" w:styleId="Sdefclause-f">
    <w:name w:val="Sdefclause-f"/>
    <w:basedOn w:val="Sdefclause-e"/>
    <w:rsid w:val="002562B8"/>
    <w:rPr>
      <w:lang w:val="fr-CA"/>
    </w:rPr>
  </w:style>
  <w:style w:type="paragraph" w:customStyle="1" w:styleId="Sdefinition-e">
    <w:name w:val="Sdefinition-e"/>
    <w:basedOn w:val="definition-e"/>
    <w:rsid w:val="002562B8"/>
    <w:pPr>
      <w:ind w:left="384" w:firstLine="0"/>
    </w:pPr>
  </w:style>
  <w:style w:type="paragraph" w:customStyle="1" w:styleId="Sdefinition-f">
    <w:name w:val="Sdefinition-f"/>
    <w:basedOn w:val="Sdefinition-e"/>
    <w:rsid w:val="002562B8"/>
    <w:rPr>
      <w:lang w:val="fr-CA"/>
    </w:rPr>
  </w:style>
  <w:style w:type="paragraph" w:customStyle="1" w:styleId="Sdefpara-e">
    <w:name w:val="Sdefpara-e"/>
    <w:basedOn w:val="paragraph-e"/>
    <w:rsid w:val="002562B8"/>
    <w:pPr>
      <w:tabs>
        <w:tab w:val="left" w:pos="0"/>
      </w:tabs>
      <w:ind w:firstLine="0"/>
    </w:pPr>
  </w:style>
  <w:style w:type="paragraph" w:customStyle="1" w:styleId="Sdefpara-f">
    <w:name w:val="Sdefpara-f"/>
    <w:basedOn w:val="Sdefpara-e"/>
    <w:rsid w:val="002562B8"/>
    <w:rPr>
      <w:lang w:val="fr-CA"/>
    </w:rPr>
  </w:style>
  <w:style w:type="paragraph" w:customStyle="1" w:styleId="section-f">
    <w:name w:val="section-f"/>
    <w:basedOn w:val="section-e"/>
    <w:rsid w:val="002562B8"/>
    <w:rPr>
      <w:lang w:val="fr-CA"/>
    </w:rPr>
  </w:style>
  <w:style w:type="paragraph" w:customStyle="1" w:styleId="shorttitle-f">
    <w:name w:val="shorttitle-f"/>
    <w:basedOn w:val="shorttitle-e"/>
    <w:rsid w:val="002562B8"/>
    <w:rPr>
      <w:lang w:val="fr-CA"/>
    </w:rPr>
  </w:style>
  <w:style w:type="paragraph" w:customStyle="1" w:styleId="shorttitle-e">
    <w:name w:val="shorttitle-e"/>
    <w:rsid w:val="002562B8"/>
    <w:pPr>
      <w:keepNext/>
      <w:tabs>
        <w:tab w:val="left" w:pos="0"/>
      </w:tabs>
      <w:spacing w:after="578" w:line="270" w:lineRule="exact"/>
      <w:jc w:val="center"/>
    </w:pPr>
    <w:rPr>
      <w:rFonts w:ascii="Times New Roman" w:eastAsia="Times New Roman" w:hAnsi="Times New Roman" w:cs="Times New Roman"/>
      <w:b/>
      <w:snapToGrid w:val="0"/>
      <w:sz w:val="26"/>
      <w:szCs w:val="20"/>
      <w:lang w:val="en-GB" w:eastAsia="en-CA"/>
    </w:rPr>
  </w:style>
  <w:style w:type="paragraph" w:customStyle="1" w:styleId="note-e">
    <w:name w:val="note-e"/>
    <w:rsid w:val="002562B8"/>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2562B8"/>
    <w:pPr>
      <w:ind w:left="1118"/>
    </w:pPr>
  </w:style>
  <w:style w:type="character" w:styleId="Strong">
    <w:name w:val="Strong"/>
    <w:uiPriority w:val="22"/>
    <w:rsid w:val="00EB4841"/>
    <w:rPr>
      <w:b/>
      <w:bCs/>
    </w:rPr>
  </w:style>
  <w:style w:type="paragraph" w:customStyle="1" w:styleId="Sparagraph-e">
    <w:name w:val="Sparagraph-e"/>
    <w:basedOn w:val="paragraph-e"/>
    <w:rsid w:val="002562B8"/>
    <w:pPr>
      <w:ind w:firstLine="0"/>
    </w:pPr>
  </w:style>
  <w:style w:type="paragraph" w:customStyle="1" w:styleId="Sparagraph-f">
    <w:name w:val="Sparagraph-f"/>
    <w:basedOn w:val="Sparagraph-e"/>
    <w:rsid w:val="002562B8"/>
    <w:rPr>
      <w:lang w:val="fr-CA"/>
    </w:rPr>
  </w:style>
  <w:style w:type="paragraph" w:customStyle="1" w:styleId="SPsection-e">
    <w:name w:val="SPsection-e"/>
    <w:basedOn w:val="section-e"/>
    <w:rsid w:val="002562B8"/>
    <w:rPr>
      <w:b/>
    </w:rPr>
  </w:style>
  <w:style w:type="paragraph" w:customStyle="1" w:styleId="SPsection-f">
    <w:name w:val="SPsection-f"/>
    <w:basedOn w:val="SPsection-e"/>
    <w:rsid w:val="002562B8"/>
    <w:rPr>
      <w:lang w:val="fr-CA"/>
    </w:rPr>
  </w:style>
  <w:style w:type="paragraph" w:customStyle="1" w:styleId="SPsubsection-e">
    <w:name w:val="SPsubsection-e"/>
    <w:basedOn w:val="subsection-e"/>
    <w:rsid w:val="002562B8"/>
    <w:rPr>
      <w:b/>
    </w:rPr>
  </w:style>
  <w:style w:type="paragraph" w:customStyle="1" w:styleId="SPsubsection-f">
    <w:name w:val="SPsubsection-f"/>
    <w:basedOn w:val="SPsubsection-e"/>
    <w:rsid w:val="002562B8"/>
    <w:rPr>
      <w:lang w:val="fr-CA"/>
    </w:rPr>
  </w:style>
  <w:style w:type="paragraph" w:customStyle="1" w:styleId="Ssection-e">
    <w:name w:val="Ssection-e"/>
    <w:basedOn w:val="section-e"/>
    <w:rsid w:val="002562B8"/>
  </w:style>
  <w:style w:type="paragraph" w:customStyle="1" w:styleId="Ssection-f">
    <w:name w:val="Ssection-f"/>
    <w:basedOn w:val="Ssection-e"/>
    <w:rsid w:val="002562B8"/>
    <w:rPr>
      <w:lang w:val="fr-CA"/>
    </w:rPr>
  </w:style>
  <w:style w:type="paragraph" w:customStyle="1" w:styleId="Ssubclause-e">
    <w:name w:val="Ssubclause-e"/>
    <w:basedOn w:val="subclause-e"/>
    <w:rsid w:val="002562B8"/>
    <w:pPr>
      <w:ind w:firstLine="0"/>
    </w:pPr>
  </w:style>
  <w:style w:type="paragraph" w:customStyle="1" w:styleId="Ssubclause-f">
    <w:name w:val="Ssubclause-f"/>
    <w:basedOn w:val="Ssubclause-e"/>
    <w:rsid w:val="002562B8"/>
    <w:rPr>
      <w:lang w:val="fr-CA"/>
    </w:rPr>
  </w:style>
  <w:style w:type="paragraph" w:customStyle="1" w:styleId="Ssubpara-e">
    <w:name w:val="Ssubpara-e"/>
    <w:basedOn w:val="subpara-e"/>
    <w:rsid w:val="002562B8"/>
    <w:pPr>
      <w:ind w:firstLine="0"/>
    </w:pPr>
  </w:style>
  <w:style w:type="paragraph" w:customStyle="1" w:styleId="Ssubpara-f">
    <w:name w:val="Ssubpara-f"/>
    <w:basedOn w:val="Ssubpara-e"/>
    <w:rsid w:val="002562B8"/>
    <w:rPr>
      <w:lang w:val="fr-CA"/>
    </w:rPr>
  </w:style>
  <w:style w:type="paragraph" w:customStyle="1" w:styleId="Ssubsection-e">
    <w:name w:val="Ssubsection-e"/>
    <w:basedOn w:val="subsection-e"/>
    <w:rsid w:val="002562B8"/>
  </w:style>
  <w:style w:type="paragraph" w:customStyle="1" w:styleId="Ssubsection-f">
    <w:name w:val="Ssubsection-f"/>
    <w:basedOn w:val="Ssubsection-e"/>
    <w:rsid w:val="002562B8"/>
    <w:rPr>
      <w:lang w:val="fr-CA"/>
    </w:rPr>
  </w:style>
  <w:style w:type="paragraph" w:customStyle="1" w:styleId="Ssubsubclause-e">
    <w:name w:val="Ssubsubclause-e"/>
    <w:basedOn w:val="subsubclause-e"/>
    <w:rsid w:val="002562B8"/>
    <w:pPr>
      <w:ind w:firstLine="0"/>
    </w:pPr>
  </w:style>
  <w:style w:type="paragraph" w:customStyle="1" w:styleId="Ssubsubclause-f">
    <w:name w:val="Ssubsubclause-f"/>
    <w:basedOn w:val="Ssubsubclause-e"/>
    <w:rsid w:val="002562B8"/>
    <w:rPr>
      <w:lang w:val="fr-CA"/>
    </w:rPr>
  </w:style>
  <w:style w:type="paragraph" w:customStyle="1" w:styleId="Ssubsubpara-e">
    <w:name w:val="Ssubsubpara-e"/>
    <w:basedOn w:val="subsubpara-e"/>
    <w:rsid w:val="002562B8"/>
    <w:pPr>
      <w:ind w:firstLine="0"/>
    </w:pPr>
  </w:style>
  <w:style w:type="paragraph" w:customStyle="1" w:styleId="Ssubsubpara-f">
    <w:name w:val="Ssubsubpara-f"/>
    <w:basedOn w:val="Ssubsubpara-e"/>
    <w:rsid w:val="002562B8"/>
    <w:rPr>
      <w:lang w:val="fr-CA"/>
    </w:rPr>
  </w:style>
  <w:style w:type="paragraph" w:customStyle="1" w:styleId="StartTumble-e">
    <w:name w:val="Start Tumble-e"/>
    <w:rsid w:val="002562B8"/>
    <w:pPr>
      <w:tabs>
        <w:tab w:val="left" w:pos="0"/>
      </w:tabs>
      <w:suppressAutoHyphens/>
      <w:spacing w:before="111" w:after="0" w:line="200" w:lineRule="exact"/>
      <w:jc w:val="both"/>
    </w:pPr>
    <w:rPr>
      <w:rFonts w:ascii="Times New Roman" w:eastAsia="Times New Roman" w:hAnsi="Times New Roman" w:cs="Times New Roman"/>
      <w:snapToGrid w:val="0"/>
      <w:sz w:val="26"/>
      <w:szCs w:val="20"/>
      <w:lang w:val="en-GB" w:eastAsia="en-US"/>
    </w:rPr>
  </w:style>
  <w:style w:type="paragraph" w:customStyle="1" w:styleId="StartTumble-f">
    <w:name w:val="Start Tumble-f"/>
    <w:basedOn w:val="StartTumble-e"/>
    <w:rsid w:val="002562B8"/>
    <w:rPr>
      <w:lang w:val="fr-CA"/>
    </w:rPr>
  </w:style>
  <w:style w:type="paragraph" w:customStyle="1" w:styleId="subclause-f">
    <w:name w:val="subclause-f"/>
    <w:basedOn w:val="subclause-e"/>
    <w:rsid w:val="002562B8"/>
    <w:rPr>
      <w:lang w:val="fr-CA"/>
    </w:rPr>
  </w:style>
  <w:style w:type="paragraph" w:customStyle="1" w:styleId="subpara-f">
    <w:name w:val="subpara-f"/>
    <w:basedOn w:val="subpara-e"/>
    <w:rsid w:val="002562B8"/>
    <w:rPr>
      <w:lang w:val="fr-CA"/>
    </w:rPr>
  </w:style>
  <w:style w:type="paragraph" w:customStyle="1" w:styleId="subsection-f">
    <w:name w:val="subsection-f"/>
    <w:basedOn w:val="subsection-e"/>
    <w:rsid w:val="002562B8"/>
    <w:rPr>
      <w:lang w:val="fr-CA"/>
    </w:rPr>
  </w:style>
  <w:style w:type="paragraph" w:customStyle="1" w:styleId="subsubclause-f">
    <w:name w:val="subsubclause-f"/>
    <w:basedOn w:val="subsubclause-e"/>
    <w:rsid w:val="002562B8"/>
    <w:rPr>
      <w:lang w:val="fr-CA"/>
    </w:rPr>
  </w:style>
  <w:style w:type="paragraph" w:customStyle="1" w:styleId="subsubpara-f">
    <w:name w:val="subsubpara-f"/>
    <w:basedOn w:val="subsubpara-e"/>
    <w:rsid w:val="002562B8"/>
    <w:rPr>
      <w:lang w:val="fr-CA"/>
    </w:rPr>
  </w:style>
  <w:style w:type="paragraph" w:customStyle="1" w:styleId="subsubsubclause-f">
    <w:name w:val="subsubsubclause-f"/>
    <w:basedOn w:val="subsubsubclause-e"/>
    <w:rsid w:val="002562B8"/>
    <w:rPr>
      <w:lang w:val="fr-CA"/>
    </w:rPr>
  </w:style>
  <w:style w:type="paragraph" w:customStyle="1" w:styleId="subsubsubpara-f">
    <w:name w:val="subsubsubpara-f"/>
    <w:basedOn w:val="subsubsubpara-e"/>
    <w:rsid w:val="002562B8"/>
    <w:rPr>
      <w:lang w:val="fr-CA"/>
    </w:rPr>
  </w:style>
  <w:style w:type="paragraph" w:customStyle="1" w:styleId="table-e">
    <w:name w:val="table-e"/>
    <w:rsid w:val="002562B8"/>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2562B8"/>
    <w:rPr>
      <w:lang w:val="fr-CA"/>
    </w:rPr>
  </w:style>
  <w:style w:type="paragraph" w:customStyle="1" w:styleId="toc-e">
    <w:name w:val="toc-e"/>
    <w:rsid w:val="002562B8"/>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2562B8"/>
    <w:rPr>
      <w:lang w:val="fr-CA"/>
    </w:rPr>
  </w:style>
  <w:style w:type="paragraph" w:customStyle="1" w:styleId="tochead1-e">
    <w:name w:val="tochead1-e"/>
    <w:rsid w:val="002562B8"/>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2562B8"/>
    <w:rPr>
      <w:lang w:val="fr-CA"/>
    </w:rPr>
  </w:style>
  <w:style w:type="paragraph" w:customStyle="1" w:styleId="Yellipsis-e">
    <w:name w:val="Yellipsis-e"/>
    <w:basedOn w:val="ellipsis-e"/>
    <w:rsid w:val="002562B8"/>
    <w:pPr>
      <w:shd w:val="clear" w:color="auto" w:fill="D9D9D9"/>
    </w:pPr>
  </w:style>
  <w:style w:type="paragraph" w:customStyle="1" w:styleId="xleftpara-e">
    <w:name w:val="xleftpara-e"/>
    <w:rsid w:val="002562B8"/>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2562B8"/>
    <w:rPr>
      <w:lang w:val="fr-CA"/>
    </w:rPr>
  </w:style>
  <w:style w:type="paragraph" w:customStyle="1" w:styleId="xnum-e">
    <w:name w:val="xnum-e"/>
    <w:rsid w:val="002562B8"/>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2562B8"/>
    <w:pPr>
      <w:tabs>
        <w:tab w:val="left" w:pos="559"/>
      </w:tabs>
    </w:pPr>
    <w:rPr>
      <w:lang w:val="fr-CA"/>
    </w:rPr>
  </w:style>
  <w:style w:type="paragraph" w:customStyle="1" w:styleId="xpara-e">
    <w:name w:val="xpara-e"/>
    <w:rsid w:val="002562B8"/>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2562B8"/>
    <w:rPr>
      <w:lang w:val="fr-CA"/>
    </w:rPr>
  </w:style>
  <w:style w:type="paragraph" w:customStyle="1" w:styleId="xpartnum-e">
    <w:name w:val="xpartnum-e"/>
    <w:rsid w:val="002562B8"/>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2562B8"/>
    <w:rPr>
      <w:lang w:val="fr-CA"/>
    </w:rPr>
  </w:style>
  <w:style w:type="paragraph" w:customStyle="1" w:styleId="xtitle-e">
    <w:name w:val="xtitle-e"/>
    <w:rsid w:val="002562B8"/>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2562B8"/>
    <w:rPr>
      <w:lang w:val="fr-CA"/>
    </w:rPr>
  </w:style>
  <w:style w:type="paragraph" w:customStyle="1" w:styleId="Yellipsis-f">
    <w:name w:val="Yellipsis-f"/>
    <w:basedOn w:val="Yellipsis-e"/>
    <w:rsid w:val="002562B8"/>
    <w:rPr>
      <w:lang w:val="fr-CA"/>
    </w:rPr>
  </w:style>
  <w:style w:type="paragraph" w:customStyle="1" w:styleId="Ypartheading-e">
    <w:name w:val="Ypartheading-e"/>
    <w:basedOn w:val="partheading-e"/>
    <w:rsid w:val="002562B8"/>
    <w:pPr>
      <w:shd w:val="clear" w:color="auto" w:fill="D9D9D9"/>
    </w:pPr>
  </w:style>
  <w:style w:type="paragraph" w:customStyle="1" w:styleId="partheading-e">
    <w:name w:val="partheading-e"/>
    <w:rsid w:val="002562B8"/>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2562B8"/>
    <w:pPr>
      <w:shd w:val="clear" w:color="auto" w:fill="D9D9D9"/>
    </w:pPr>
    <w:rPr>
      <w:lang w:val="fr-CA"/>
    </w:rPr>
  </w:style>
  <w:style w:type="paragraph" w:customStyle="1" w:styleId="partheading-f">
    <w:name w:val="partheading-f"/>
    <w:basedOn w:val="partheading-e"/>
    <w:rsid w:val="002562B8"/>
    <w:rPr>
      <w:lang w:val="fr-CA"/>
    </w:rPr>
  </w:style>
  <w:style w:type="paragraph" w:customStyle="1" w:styleId="YPheadingx-e">
    <w:name w:val="YPheadingx-e"/>
    <w:basedOn w:val="Pheadingx-e"/>
    <w:rsid w:val="002562B8"/>
    <w:pPr>
      <w:shd w:val="clear" w:color="auto" w:fill="D9D9D9"/>
    </w:pPr>
  </w:style>
  <w:style w:type="paragraph" w:customStyle="1" w:styleId="YPheadingx-f">
    <w:name w:val="YPheadingx-f"/>
    <w:basedOn w:val="YPheadingx-e"/>
    <w:rsid w:val="002562B8"/>
    <w:rPr>
      <w:lang w:val="fr-CA"/>
    </w:rPr>
  </w:style>
  <w:style w:type="paragraph" w:customStyle="1" w:styleId="Ytable-e">
    <w:name w:val="Ytable-e"/>
    <w:basedOn w:val="table-e"/>
    <w:rsid w:val="002562B8"/>
    <w:pPr>
      <w:shd w:val="clear" w:color="auto" w:fill="D9D9D9"/>
    </w:pPr>
  </w:style>
  <w:style w:type="paragraph" w:customStyle="1" w:styleId="Ytable-f">
    <w:name w:val="Ytable-f"/>
    <w:basedOn w:val="Ytable-e"/>
    <w:rsid w:val="002562B8"/>
    <w:rPr>
      <w:lang w:val="fr-CA"/>
    </w:rPr>
  </w:style>
  <w:style w:type="paragraph" w:customStyle="1" w:styleId="Ytoc-e">
    <w:name w:val="Ytoc-e"/>
    <w:basedOn w:val="toc-e"/>
    <w:rsid w:val="002562B8"/>
    <w:pPr>
      <w:shd w:val="clear" w:color="auto" w:fill="D9D9D9"/>
    </w:pPr>
  </w:style>
  <w:style w:type="paragraph" w:customStyle="1" w:styleId="Ytoc-f">
    <w:name w:val="Ytoc-f"/>
    <w:basedOn w:val="Ytoc-e"/>
    <w:rsid w:val="002562B8"/>
    <w:rPr>
      <w:lang w:val="fr-CA"/>
    </w:rPr>
  </w:style>
  <w:style w:type="paragraph" w:customStyle="1" w:styleId="footnote-f">
    <w:name w:val="footnote-f"/>
    <w:basedOn w:val="footnote-e"/>
    <w:rsid w:val="002562B8"/>
    <w:rPr>
      <w:lang w:val="fr-CA"/>
    </w:rPr>
  </w:style>
  <w:style w:type="character" w:styleId="PageNumber">
    <w:name w:val="page number"/>
    <w:basedOn w:val="DefaultParagraphFont"/>
    <w:rsid w:val="002562B8"/>
  </w:style>
  <w:style w:type="paragraph" w:styleId="Footer">
    <w:name w:val="footer"/>
    <w:basedOn w:val="Normal"/>
    <w:link w:val="FooterChar"/>
    <w:uiPriority w:val="99"/>
    <w:unhideWhenUsed/>
    <w:rsid w:val="00EB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41"/>
    <w:rPr>
      <w:rFonts w:eastAsiaTheme="minorHAnsi"/>
      <w:sz w:val="24"/>
      <w:lang w:eastAsia="en-US"/>
    </w:rPr>
  </w:style>
  <w:style w:type="paragraph" w:customStyle="1" w:styleId="PrAssent">
    <w:name w:val="PrAssent"/>
    <w:rsid w:val="002562B8"/>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2562B8"/>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2562B8"/>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2562B8"/>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2562B8"/>
    <w:rPr>
      <w:lang w:val="fr-CA"/>
    </w:rPr>
  </w:style>
  <w:style w:type="paragraph" w:customStyle="1" w:styleId="tableheading-f">
    <w:name w:val="tableheading-f"/>
    <w:basedOn w:val="tableheading-e"/>
    <w:rsid w:val="002562B8"/>
    <w:rPr>
      <w:lang w:val="fr-CA"/>
    </w:rPr>
  </w:style>
  <w:style w:type="paragraph" w:customStyle="1" w:styleId="Ypreamble-e">
    <w:name w:val="Ypreamble-e"/>
    <w:basedOn w:val="preamble-e"/>
    <w:rsid w:val="002562B8"/>
    <w:pPr>
      <w:shd w:val="clear" w:color="auto" w:fill="D9D9D9"/>
      <w:tabs>
        <w:tab w:val="left" w:pos="0"/>
      </w:tabs>
    </w:pPr>
  </w:style>
  <w:style w:type="paragraph" w:customStyle="1" w:styleId="Ypartnum-e">
    <w:name w:val="Ypartnum-e"/>
    <w:basedOn w:val="partnum-e"/>
    <w:rsid w:val="002562B8"/>
    <w:pPr>
      <w:shd w:val="clear" w:color="auto" w:fill="D9D9D9"/>
    </w:pPr>
  </w:style>
  <w:style w:type="paragraph" w:customStyle="1" w:styleId="Yheading1-e">
    <w:name w:val="Yheading1-e"/>
    <w:basedOn w:val="heading1-e"/>
    <w:rsid w:val="002562B8"/>
    <w:pPr>
      <w:shd w:val="clear" w:color="auto" w:fill="D9D9D9"/>
    </w:pPr>
  </w:style>
  <w:style w:type="paragraph" w:customStyle="1" w:styleId="Yheading2-e">
    <w:name w:val="Yheading2-e"/>
    <w:basedOn w:val="heading2-e"/>
    <w:rsid w:val="002562B8"/>
    <w:pPr>
      <w:shd w:val="clear" w:color="auto" w:fill="D9D9D9"/>
    </w:pPr>
  </w:style>
  <w:style w:type="paragraph" w:customStyle="1" w:styleId="Yheading3-e">
    <w:name w:val="Yheading3-e"/>
    <w:basedOn w:val="heading3-e"/>
    <w:rsid w:val="002562B8"/>
    <w:pPr>
      <w:shd w:val="clear" w:color="auto" w:fill="D9D9D9"/>
    </w:pPr>
  </w:style>
  <w:style w:type="paragraph" w:customStyle="1" w:styleId="Ytableheading-e">
    <w:name w:val="Ytableheading-e"/>
    <w:basedOn w:val="tableheading-e"/>
    <w:rsid w:val="002562B8"/>
    <w:pPr>
      <w:shd w:val="clear" w:color="auto" w:fill="D9D9D9"/>
    </w:pPr>
  </w:style>
  <w:style w:type="paragraph" w:customStyle="1" w:styleId="Yfirstdef-e">
    <w:name w:val="Yfirstdef-e"/>
    <w:basedOn w:val="firstdef-e"/>
    <w:rsid w:val="002562B8"/>
    <w:pPr>
      <w:shd w:val="clear" w:color="auto" w:fill="D9D9D9"/>
    </w:pPr>
  </w:style>
  <w:style w:type="paragraph" w:customStyle="1" w:styleId="Ydefinition-e">
    <w:name w:val="Ydefinition-e"/>
    <w:basedOn w:val="definition-e"/>
    <w:rsid w:val="002562B8"/>
    <w:pPr>
      <w:shd w:val="clear" w:color="auto" w:fill="D9D9D9"/>
    </w:pPr>
  </w:style>
  <w:style w:type="paragraph" w:customStyle="1" w:styleId="Ydefclause-e">
    <w:name w:val="Ydefclause-e"/>
    <w:basedOn w:val="defclause-e"/>
    <w:rsid w:val="002562B8"/>
    <w:pPr>
      <w:shd w:val="clear" w:color="auto" w:fill="D9D9D9"/>
    </w:pPr>
  </w:style>
  <w:style w:type="paragraph" w:customStyle="1" w:styleId="YSdefclause-e">
    <w:name w:val="YSdefclause-e"/>
    <w:basedOn w:val="Sdefclause-e"/>
    <w:rsid w:val="002562B8"/>
    <w:pPr>
      <w:shd w:val="clear" w:color="auto" w:fill="D9D9D9"/>
    </w:pPr>
  </w:style>
  <w:style w:type="paragraph" w:customStyle="1" w:styleId="Ydefsubclause-e">
    <w:name w:val="Ydefsubclause-e"/>
    <w:basedOn w:val="defsubclause-e"/>
    <w:rsid w:val="002562B8"/>
    <w:pPr>
      <w:shd w:val="clear" w:color="auto" w:fill="D9D9D9"/>
    </w:pPr>
  </w:style>
  <w:style w:type="paragraph" w:customStyle="1" w:styleId="Ydefsubsubclause-e">
    <w:name w:val="Ydefsubsubclause-e"/>
    <w:basedOn w:val="defsubsubclause-e"/>
    <w:rsid w:val="002562B8"/>
    <w:pPr>
      <w:shd w:val="clear" w:color="auto" w:fill="D9D9D9"/>
    </w:pPr>
  </w:style>
  <w:style w:type="paragraph" w:customStyle="1" w:styleId="Ydefparagraph-e">
    <w:name w:val="Ydefparagraph-e"/>
    <w:basedOn w:val="defparagraph-e"/>
    <w:rsid w:val="002562B8"/>
    <w:pPr>
      <w:shd w:val="clear" w:color="auto" w:fill="D9D9D9"/>
    </w:pPr>
  </w:style>
  <w:style w:type="paragraph" w:customStyle="1" w:styleId="YSdefpara-e">
    <w:name w:val="YSdefpara-e"/>
    <w:basedOn w:val="Sdefpara-e"/>
    <w:rsid w:val="002562B8"/>
    <w:pPr>
      <w:shd w:val="clear" w:color="auto" w:fill="D9D9D9"/>
    </w:pPr>
  </w:style>
  <w:style w:type="paragraph" w:customStyle="1" w:styleId="Ydefsubpara-e">
    <w:name w:val="Ydefsubpara-e"/>
    <w:basedOn w:val="defsubpara-e"/>
    <w:rsid w:val="002562B8"/>
    <w:pPr>
      <w:shd w:val="clear" w:color="auto" w:fill="D9D9D9"/>
    </w:pPr>
  </w:style>
  <w:style w:type="paragraph" w:customStyle="1" w:styleId="Ydefsubsubpara-e">
    <w:name w:val="Ydefsubsubpara-e"/>
    <w:basedOn w:val="defsubsubpara-e"/>
    <w:rsid w:val="002562B8"/>
    <w:pPr>
      <w:shd w:val="clear" w:color="auto" w:fill="D9D9D9"/>
    </w:pPr>
  </w:style>
  <w:style w:type="paragraph" w:customStyle="1" w:styleId="Ysection-e">
    <w:name w:val="Ysection-e"/>
    <w:basedOn w:val="section-e"/>
    <w:rsid w:val="002562B8"/>
    <w:pPr>
      <w:shd w:val="clear" w:color="auto" w:fill="D9D9D9"/>
    </w:pPr>
  </w:style>
  <w:style w:type="paragraph" w:customStyle="1" w:styleId="YSsection-e">
    <w:name w:val="YSsection-e"/>
    <w:basedOn w:val="Ssection-e"/>
    <w:rsid w:val="002562B8"/>
    <w:pPr>
      <w:shd w:val="clear" w:color="auto" w:fill="D9D9D9"/>
    </w:pPr>
  </w:style>
  <w:style w:type="paragraph" w:customStyle="1" w:styleId="Ysubsection-e">
    <w:name w:val="Ysubsection-e"/>
    <w:basedOn w:val="subsection-e"/>
    <w:rsid w:val="002562B8"/>
    <w:pPr>
      <w:shd w:val="clear" w:color="auto" w:fill="D9D9D9"/>
    </w:pPr>
  </w:style>
  <w:style w:type="paragraph" w:customStyle="1" w:styleId="YSsubsection-e">
    <w:name w:val="YSsubsection-e"/>
    <w:basedOn w:val="Ssubsection-e"/>
    <w:rsid w:val="002562B8"/>
    <w:pPr>
      <w:shd w:val="clear" w:color="auto" w:fill="D9D9D9"/>
    </w:pPr>
  </w:style>
  <w:style w:type="paragraph" w:customStyle="1" w:styleId="Yclause-e">
    <w:name w:val="Yclause-e"/>
    <w:basedOn w:val="clause-e"/>
    <w:rsid w:val="002562B8"/>
    <w:pPr>
      <w:shd w:val="clear" w:color="auto" w:fill="D9D9D9"/>
    </w:pPr>
  </w:style>
  <w:style w:type="paragraph" w:customStyle="1" w:styleId="YSclause-e">
    <w:name w:val="YSclause-e"/>
    <w:basedOn w:val="Sclause-e"/>
    <w:rsid w:val="002562B8"/>
    <w:pPr>
      <w:shd w:val="clear" w:color="auto" w:fill="D9D9D9"/>
    </w:pPr>
  </w:style>
  <w:style w:type="paragraph" w:customStyle="1" w:styleId="Ysubclause-e">
    <w:name w:val="Ysubclause-e"/>
    <w:basedOn w:val="subclause-e"/>
    <w:rsid w:val="002562B8"/>
    <w:pPr>
      <w:shd w:val="clear" w:color="auto" w:fill="D9D9D9"/>
    </w:pPr>
  </w:style>
  <w:style w:type="paragraph" w:customStyle="1" w:styleId="YSsubclause-e">
    <w:name w:val="YSsubclause-e"/>
    <w:basedOn w:val="Ssubclause-e"/>
    <w:rsid w:val="002562B8"/>
    <w:pPr>
      <w:shd w:val="clear" w:color="auto" w:fill="D9D9D9"/>
    </w:pPr>
  </w:style>
  <w:style w:type="paragraph" w:customStyle="1" w:styleId="Ysubsubclause-e">
    <w:name w:val="Ysubsubclause-e"/>
    <w:basedOn w:val="subsubclause-e"/>
    <w:rsid w:val="002562B8"/>
    <w:pPr>
      <w:shd w:val="clear" w:color="auto" w:fill="D9D9D9"/>
    </w:pPr>
  </w:style>
  <w:style w:type="paragraph" w:customStyle="1" w:styleId="YSsubsubclause-e">
    <w:name w:val="YSsubsubclause-e"/>
    <w:basedOn w:val="Ssubsubclause-e"/>
    <w:rsid w:val="002562B8"/>
    <w:pPr>
      <w:shd w:val="clear" w:color="auto" w:fill="D9D9D9"/>
    </w:pPr>
  </w:style>
  <w:style w:type="paragraph" w:customStyle="1" w:styleId="Ysubsubsubclause-e">
    <w:name w:val="Ysubsubsubclause-e"/>
    <w:basedOn w:val="subsubsubclause-e"/>
    <w:rsid w:val="002562B8"/>
    <w:pPr>
      <w:shd w:val="clear" w:color="auto" w:fill="D9D9D9"/>
    </w:pPr>
  </w:style>
  <w:style w:type="paragraph" w:customStyle="1" w:styleId="Yparagraph-e">
    <w:name w:val="Yparagraph-e"/>
    <w:basedOn w:val="paragraph-e"/>
    <w:rsid w:val="002562B8"/>
    <w:pPr>
      <w:shd w:val="clear" w:color="auto" w:fill="D9D9D9"/>
    </w:pPr>
  </w:style>
  <w:style w:type="paragraph" w:customStyle="1" w:styleId="Yparanoindt-e">
    <w:name w:val="Yparanoindt-e"/>
    <w:basedOn w:val="paranoindt-e"/>
    <w:rsid w:val="002562B8"/>
    <w:pPr>
      <w:shd w:val="clear" w:color="auto" w:fill="D9D9D9"/>
    </w:pPr>
  </w:style>
  <w:style w:type="paragraph" w:customStyle="1" w:styleId="Yparawindt-e">
    <w:name w:val="Yparawindt-e"/>
    <w:basedOn w:val="parawindt-e"/>
    <w:rsid w:val="002562B8"/>
    <w:pPr>
      <w:shd w:val="clear" w:color="auto" w:fill="D9D9D9"/>
      <w:ind w:left="278"/>
    </w:pPr>
  </w:style>
  <w:style w:type="paragraph" w:customStyle="1" w:styleId="Yparawtab-e">
    <w:name w:val="Yparawtab-e"/>
    <w:basedOn w:val="parawtab-e"/>
    <w:rsid w:val="002562B8"/>
    <w:pPr>
      <w:shd w:val="clear" w:color="auto" w:fill="D9D9D9"/>
    </w:pPr>
  </w:style>
  <w:style w:type="paragraph" w:customStyle="1" w:styleId="YSparagraph-e">
    <w:name w:val="YSparagraph-e"/>
    <w:basedOn w:val="Sparagraph-e"/>
    <w:rsid w:val="002562B8"/>
    <w:pPr>
      <w:shd w:val="clear" w:color="auto" w:fill="D9D9D9"/>
    </w:pPr>
  </w:style>
  <w:style w:type="paragraph" w:customStyle="1" w:styleId="Ysubpara-e">
    <w:name w:val="Ysubpara-e"/>
    <w:basedOn w:val="subpara-e"/>
    <w:rsid w:val="002562B8"/>
    <w:pPr>
      <w:shd w:val="clear" w:color="auto" w:fill="D9D9D9"/>
    </w:pPr>
  </w:style>
  <w:style w:type="paragraph" w:customStyle="1" w:styleId="YSsubpara-e">
    <w:name w:val="YSsubpara-e"/>
    <w:basedOn w:val="Ssubpara-e"/>
    <w:rsid w:val="002562B8"/>
    <w:pPr>
      <w:shd w:val="clear" w:color="auto" w:fill="D9D9D9"/>
    </w:pPr>
  </w:style>
  <w:style w:type="paragraph" w:customStyle="1" w:styleId="Ysubsubpara-e">
    <w:name w:val="Ysubsubpara-e"/>
    <w:basedOn w:val="subsubpara-e"/>
    <w:rsid w:val="002562B8"/>
    <w:pPr>
      <w:shd w:val="clear" w:color="auto" w:fill="D9D9D9"/>
    </w:pPr>
  </w:style>
  <w:style w:type="paragraph" w:customStyle="1" w:styleId="YSsubsubpara-e">
    <w:name w:val="YSsubsubpara-e"/>
    <w:basedOn w:val="Ssubsubpara-e"/>
    <w:rsid w:val="002562B8"/>
    <w:pPr>
      <w:shd w:val="clear" w:color="auto" w:fill="D9D9D9"/>
    </w:pPr>
  </w:style>
  <w:style w:type="paragraph" w:customStyle="1" w:styleId="Ysubsubsubpara-e">
    <w:name w:val="Ysubsubsubpara-e"/>
    <w:basedOn w:val="subsubsubpara-e"/>
    <w:rsid w:val="002562B8"/>
    <w:pPr>
      <w:shd w:val="clear" w:color="auto" w:fill="D9D9D9"/>
    </w:pPr>
  </w:style>
  <w:style w:type="paragraph" w:customStyle="1" w:styleId="Yequation-e">
    <w:name w:val="Yequation-e"/>
    <w:basedOn w:val="equation-e"/>
    <w:rsid w:val="002562B8"/>
    <w:pPr>
      <w:shd w:val="clear" w:color="auto" w:fill="D9D9D9"/>
    </w:pPr>
  </w:style>
  <w:style w:type="paragraph" w:customStyle="1" w:styleId="YPsection-e">
    <w:name w:val="YPsection-e"/>
    <w:basedOn w:val="section-e"/>
    <w:rsid w:val="002562B8"/>
    <w:pPr>
      <w:shd w:val="clear" w:color="auto" w:fill="D9D9D9"/>
    </w:pPr>
    <w:rPr>
      <w:b/>
    </w:rPr>
  </w:style>
  <w:style w:type="paragraph" w:customStyle="1" w:styleId="YSPsection-e">
    <w:name w:val="YSPsection-e"/>
    <w:basedOn w:val="SPsection-e"/>
    <w:rsid w:val="002562B8"/>
    <w:pPr>
      <w:shd w:val="clear" w:color="auto" w:fill="D9D9D9"/>
    </w:pPr>
  </w:style>
  <w:style w:type="paragraph" w:customStyle="1" w:styleId="YPsubsection-e">
    <w:name w:val="YPsubsection-e"/>
    <w:basedOn w:val="subsection-e"/>
    <w:rsid w:val="002562B8"/>
    <w:pPr>
      <w:shd w:val="clear" w:color="auto" w:fill="D9D9D9"/>
    </w:pPr>
    <w:rPr>
      <w:b/>
    </w:rPr>
  </w:style>
  <w:style w:type="paragraph" w:customStyle="1" w:styleId="YSPsubsection-e">
    <w:name w:val="YSPsubsection-e"/>
    <w:basedOn w:val="SPsubsection-e"/>
    <w:rsid w:val="002562B8"/>
    <w:pPr>
      <w:shd w:val="clear" w:color="auto" w:fill="D9D9D9"/>
    </w:pPr>
  </w:style>
  <w:style w:type="paragraph" w:customStyle="1" w:styleId="YPclause-e">
    <w:name w:val="YPclause-e"/>
    <w:basedOn w:val="clause-e"/>
    <w:rsid w:val="002562B8"/>
    <w:pPr>
      <w:shd w:val="clear" w:color="auto" w:fill="D9D9D9"/>
    </w:pPr>
    <w:rPr>
      <w:b/>
    </w:rPr>
  </w:style>
  <w:style w:type="paragraph" w:customStyle="1" w:styleId="YPsubclause-e">
    <w:name w:val="YPsubclause-e"/>
    <w:basedOn w:val="subclause-e"/>
    <w:rsid w:val="002562B8"/>
    <w:pPr>
      <w:shd w:val="clear" w:color="auto" w:fill="D9D9D9"/>
    </w:pPr>
    <w:rPr>
      <w:b/>
    </w:rPr>
  </w:style>
  <w:style w:type="paragraph" w:customStyle="1" w:styleId="YPsubsubclause-e">
    <w:name w:val="YPsubsubclause-e"/>
    <w:basedOn w:val="subsubclause-e"/>
    <w:rsid w:val="002562B8"/>
    <w:pPr>
      <w:shd w:val="clear" w:color="auto" w:fill="D9D9D9"/>
    </w:pPr>
    <w:rPr>
      <w:b/>
    </w:rPr>
  </w:style>
  <w:style w:type="paragraph" w:customStyle="1" w:styleId="YPsubsubsubclause-e">
    <w:name w:val="YPsubsubsubclause-e"/>
    <w:basedOn w:val="subsubsubclause-e"/>
    <w:rsid w:val="002562B8"/>
    <w:pPr>
      <w:shd w:val="clear" w:color="auto" w:fill="D9D9D9"/>
    </w:pPr>
    <w:rPr>
      <w:b/>
    </w:rPr>
  </w:style>
  <w:style w:type="paragraph" w:customStyle="1" w:styleId="YPparagraph-e">
    <w:name w:val="YPparagraph-e"/>
    <w:basedOn w:val="paragraph-e"/>
    <w:rsid w:val="002562B8"/>
    <w:pPr>
      <w:shd w:val="clear" w:color="auto" w:fill="D9D9D9"/>
    </w:pPr>
    <w:rPr>
      <w:b/>
    </w:rPr>
  </w:style>
  <w:style w:type="paragraph" w:customStyle="1" w:styleId="YPsubpara-e">
    <w:name w:val="YPsubpara-e"/>
    <w:basedOn w:val="subpara-e"/>
    <w:rsid w:val="002562B8"/>
    <w:pPr>
      <w:shd w:val="clear" w:color="auto" w:fill="D9D9D9"/>
    </w:pPr>
    <w:rPr>
      <w:b/>
    </w:rPr>
  </w:style>
  <w:style w:type="paragraph" w:customStyle="1" w:styleId="YPsubsubpara-e">
    <w:name w:val="YPsubsubpara-e"/>
    <w:basedOn w:val="subsubpara-e"/>
    <w:rsid w:val="002562B8"/>
    <w:pPr>
      <w:shd w:val="clear" w:color="auto" w:fill="D9D9D9"/>
    </w:pPr>
    <w:rPr>
      <w:b/>
    </w:rPr>
  </w:style>
  <w:style w:type="paragraph" w:customStyle="1" w:styleId="YPsubsubsubpara-e">
    <w:name w:val="YPsubsubsubpara-e"/>
    <w:basedOn w:val="subsubsubpara-e"/>
    <w:rsid w:val="002562B8"/>
    <w:pPr>
      <w:shd w:val="clear" w:color="auto" w:fill="D9D9D9"/>
    </w:pPr>
    <w:rPr>
      <w:b/>
    </w:rPr>
  </w:style>
  <w:style w:type="paragraph" w:customStyle="1" w:styleId="Ypreamble-f">
    <w:name w:val="Ypreamble-f"/>
    <w:basedOn w:val="Ypreamble-e"/>
    <w:rsid w:val="002562B8"/>
    <w:rPr>
      <w:lang w:val="fr-CA"/>
    </w:rPr>
  </w:style>
  <w:style w:type="paragraph" w:customStyle="1" w:styleId="Ypartnum-f">
    <w:name w:val="Ypartnum-f"/>
    <w:basedOn w:val="Ypartnum-e"/>
    <w:rsid w:val="002562B8"/>
    <w:rPr>
      <w:lang w:val="fr-CA"/>
    </w:rPr>
  </w:style>
  <w:style w:type="paragraph" w:customStyle="1" w:styleId="Yheading1-f">
    <w:name w:val="Yheading1-f"/>
    <w:basedOn w:val="Yheading1-e"/>
    <w:rsid w:val="002562B8"/>
    <w:rPr>
      <w:lang w:val="fr-CA"/>
    </w:rPr>
  </w:style>
  <w:style w:type="paragraph" w:customStyle="1" w:styleId="Yheading2-f">
    <w:name w:val="Yheading2-f"/>
    <w:basedOn w:val="Yheading2-e"/>
    <w:rsid w:val="002562B8"/>
    <w:rPr>
      <w:lang w:val="fr-CA"/>
    </w:rPr>
  </w:style>
  <w:style w:type="paragraph" w:customStyle="1" w:styleId="Yheading3-f">
    <w:name w:val="Yheading3-f"/>
    <w:basedOn w:val="Yheading3-e"/>
    <w:rsid w:val="002562B8"/>
    <w:rPr>
      <w:lang w:val="fr-CA"/>
    </w:rPr>
  </w:style>
  <w:style w:type="paragraph" w:customStyle="1" w:styleId="Ytableheading-f">
    <w:name w:val="Ytableheading-f"/>
    <w:basedOn w:val="Ytableheading-e"/>
    <w:rsid w:val="002562B8"/>
    <w:rPr>
      <w:lang w:val="fr-CA"/>
    </w:rPr>
  </w:style>
  <w:style w:type="paragraph" w:customStyle="1" w:styleId="Yfirstdef-f">
    <w:name w:val="Yfirstdef-f"/>
    <w:basedOn w:val="Yfirstdef-e"/>
    <w:rsid w:val="002562B8"/>
    <w:rPr>
      <w:lang w:val="fr-CA"/>
    </w:rPr>
  </w:style>
  <w:style w:type="paragraph" w:customStyle="1" w:styleId="Ydefinition-f">
    <w:name w:val="Ydefinition-f"/>
    <w:basedOn w:val="Ydefinition-e"/>
    <w:rsid w:val="002562B8"/>
    <w:rPr>
      <w:lang w:val="fr-CA"/>
    </w:rPr>
  </w:style>
  <w:style w:type="paragraph" w:customStyle="1" w:styleId="YSdefinition-f">
    <w:name w:val="YSdefinition-f"/>
    <w:basedOn w:val="YSdefinition-e"/>
    <w:rsid w:val="002562B8"/>
    <w:rPr>
      <w:lang w:val="fr-CA"/>
    </w:rPr>
  </w:style>
  <w:style w:type="paragraph" w:customStyle="1" w:styleId="YSdefinition-e">
    <w:name w:val="YSdefinition-e"/>
    <w:basedOn w:val="Sdefinition-e"/>
    <w:rsid w:val="002562B8"/>
    <w:pPr>
      <w:shd w:val="clear" w:color="auto" w:fill="D9D9D9"/>
    </w:pPr>
  </w:style>
  <w:style w:type="paragraph" w:customStyle="1" w:styleId="Ydefclause-f">
    <w:name w:val="Ydefclause-f"/>
    <w:basedOn w:val="Ydefclause-e"/>
    <w:rsid w:val="002562B8"/>
    <w:rPr>
      <w:lang w:val="fr-CA"/>
    </w:rPr>
  </w:style>
  <w:style w:type="paragraph" w:customStyle="1" w:styleId="YSdefclause-f">
    <w:name w:val="YSdefclause-f"/>
    <w:basedOn w:val="YSdefclause-e"/>
    <w:rsid w:val="002562B8"/>
    <w:rPr>
      <w:lang w:val="fr-CA"/>
    </w:rPr>
  </w:style>
  <w:style w:type="paragraph" w:customStyle="1" w:styleId="Ydefsubclause-f">
    <w:name w:val="Ydefsubclause-f"/>
    <w:basedOn w:val="Ydefsubclause-e"/>
    <w:rsid w:val="002562B8"/>
    <w:rPr>
      <w:lang w:val="fr-CA"/>
    </w:rPr>
  </w:style>
  <w:style w:type="paragraph" w:customStyle="1" w:styleId="Ydefsubsubclause-f">
    <w:name w:val="Ydefsubsubclause-f"/>
    <w:basedOn w:val="Ydefsubsubclause-e"/>
    <w:rsid w:val="002562B8"/>
    <w:rPr>
      <w:lang w:val="fr-CA"/>
    </w:rPr>
  </w:style>
  <w:style w:type="paragraph" w:customStyle="1" w:styleId="Ydefparagraph-f">
    <w:name w:val="Ydefparagraph-f"/>
    <w:basedOn w:val="Ydefparagraph-e"/>
    <w:rsid w:val="002562B8"/>
    <w:rPr>
      <w:lang w:val="fr-CA"/>
    </w:rPr>
  </w:style>
  <w:style w:type="paragraph" w:customStyle="1" w:styleId="YSdefpara-f">
    <w:name w:val="YSdefpara-f"/>
    <w:basedOn w:val="YSdefpara-e"/>
    <w:rsid w:val="002562B8"/>
    <w:rPr>
      <w:lang w:val="fr-CA"/>
    </w:rPr>
  </w:style>
  <w:style w:type="paragraph" w:customStyle="1" w:styleId="Ydefsubpara-f">
    <w:name w:val="Ydefsubpara-f"/>
    <w:basedOn w:val="Ydefsubpara-e"/>
    <w:rsid w:val="002562B8"/>
    <w:rPr>
      <w:lang w:val="fr-CA"/>
    </w:rPr>
  </w:style>
  <w:style w:type="paragraph" w:customStyle="1" w:styleId="Ydefsubsubpara-f">
    <w:name w:val="Ydefsubsubpara-f"/>
    <w:basedOn w:val="Ydefsubsubpara-e"/>
    <w:rsid w:val="002562B8"/>
    <w:rPr>
      <w:lang w:val="fr-CA"/>
    </w:rPr>
  </w:style>
  <w:style w:type="paragraph" w:customStyle="1" w:styleId="Ysection-f">
    <w:name w:val="Ysection-f"/>
    <w:basedOn w:val="Ysection-e"/>
    <w:rsid w:val="002562B8"/>
    <w:rPr>
      <w:lang w:val="fr-CA"/>
    </w:rPr>
  </w:style>
  <w:style w:type="paragraph" w:customStyle="1" w:styleId="YSsection-f">
    <w:name w:val="YSsection-f"/>
    <w:basedOn w:val="YSsection-e"/>
    <w:rsid w:val="002562B8"/>
    <w:rPr>
      <w:lang w:val="fr-CA"/>
    </w:rPr>
  </w:style>
  <w:style w:type="paragraph" w:customStyle="1" w:styleId="Ysubsection-f">
    <w:name w:val="Ysubsection-f"/>
    <w:basedOn w:val="Ysubsection-e"/>
    <w:rsid w:val="002562B8"/>
    <w:rPr>
      <w:lang w:val="fr-CA"/>
    </w:rPr>
  </w:style>
  <w:style w:type="paragraph" w:customStyle="1" w:styleId="YSsubsection-f">
    <w:name w:val="YSsubsection-f"/>
    <w:basedOn w:val="YSsubsection-e"/>
    <w:rsid w:val="002562B8"/>
    <w:rPr>
      <w:lang w:val="fr-CA"/>
    </w:rPr>
  </w:style>
  <w:style w:type="paragraph" w:customStyle="1" w:styleId="Yclause-f">
    <w:name w:val="Yclause-f"/>
    <w:basedOn w:val="Yclause-e"/>
    <w:rsid w:val="002562B8"/>
    <w:rPr>
      <w:lang w:val="fr-CA"/>
    </w:rPr>
  </w:style>
  <w:style w:type="paragraph" w:customStyle="1" w:styleId="YSclause-f">
    <w:name w:val="YSclause-f"/>
    <w:basedOn w:val="YSclause-e"/>
    <w:rsid w:val="002562B8"/>
    <w:rPr>
      <w:lang w:val="fr-CA"/>
    </w:rPr>
  </w:style>
  <w:style w:type="paragraph" w:customStyle="1" w:styleId="Ysubclause-f">
    <w:name w:val="Ysubclause-f"/>
    <w:basedOn w:val="Ysubclause-e"/>
    <w:rsid w:val="002562B8"/>
    <w:rPr>
      <w:lang w:val="fr-CA"/>
    </w:rPr>
  </w:style>
  <w:style w:type="paragraph" w:customStyle="1" w:styleId="YSsubclause-f">
    <w:name w:val="YSsubclause-f"/>
    <w:basedOn w:val="YSsubclause-e"/>
    <w:rsid w:val="002562B8"/>
    <w:rPr>
      <w:lang w:val="fr-CA"/>
    </w:rPr>
  </w:style>
  <w:style w:type="paragraph" w:customStyle="1" w:styleId="Ysubsubclause-f">
    <w:name w:val="Ysubsubclause-f"/>
    <w:basedOn w:val="Ysubsubclause-e"/>
    <w:rsid w:val="002562B8"/>
    <w:rPr>
      <w:lang w:val="fr-CA"/>
    </w:rPr>
  </w:style>
  <w:style w:type="paragraph" w:customStyle="1" w:styleId="YSsubsubclause-f">
    <w:name w:val="YSsubsubclause-f"/>
    <w:basedOn w:val="YSsubsubclause-e"/>
    <w:rsid w:val="002562B8"/>
    <w:rPr>
      <w:lang w:val="fr-CA"/>
    </w:rPr>
  </w:style>
  <w:style w:type="paragraph" w:customStyle="1" w:styleId="Ysubsubsubclause-f">
    <w:name w:val="Ysubsubsubclause-f"/>
    <w:basedOn w:val="Ysubsubsubclause-e"/>
    <w:rsid w:val="002562B8"/>
    <w:rPr>
      <w:lang w:val="fr-CA"/>
    </w:rPr>
  </w:style>
  <w:style w:type="paragraph" w:customStyle="1" w:styleId="Yparagraph-f">
    <w:name w:val="Yparagraph-f"/>
    <w:basedOn w:val="Yparagraph-e"/>
    <w:rsid w:val="002562B8"/>
    <w:rPr>
      <w:lang w:val="fr-CA"/>
    </w:rPr>
  </w:style>
  <w:style w:type="paragraph" w:customStyle="1" w:styleId="Yparanoindt-f">
    <w:name w:val="Yparanoindt-f"/>
    <w:basedOn w:val="Yparanoindt-e"/>
    <w:rsid w:val="002562B8"/>
    <w:rPr>
      <w:lang w:val="fr-CA"/>
    </w:rPr>
  </w:style>
  <w:style w:type="paragraph" w:customStyle="1" w:styleId="Yparawindt-f">
    <w:name w:val="Yparawindt-f"/>
    <w:basedOn w:val="Yparawindt-e"/>
    <w:rsid w:val="002562B8"/>
    <w:rPr>
      <w:lang w:val="fr-CA"/>
    </w:rPr>
  </w:style>
  <w:style w:type="paragraph" w:customStyle="1" w:styleId="Yparawtab-f">
    <w:name w:val="Yparawtab-f"/>
    <w:basedOn w:val="Yparawtab-e"/>
    <w:rsid w:val="002562B8"/>
    <w:rPr>
      <w:lang w:val="fr-CA"/>
    </w:rPr>
  </w:style>
  <w:style w:type="paragraph" w:customStyle="1" w:styleId="YSparagraph-f">
    <w:name w:val="YSparagraph-f"/>
    <w:basedOn w:val="YSparagraph-e"/>
    <w:rsid w:val="002562B8"/>
    <w:rPr>
      <w:lang w:val="fr-CA"/>
    </w:rPr>
  </w:style>
  <w:style w:type="paragraph" w:customStyle="1" w:styleId="Ysubpara-f">
    <w:name w:val="Ysubpara-f"/>
    <w:basedOn w:val="Ysubpara-e"/>
    <w:rsid w:val="002562B8"/>
    <w:rPr>
      <w:lang w:val="fr-CA"/>
    </w:rPr>
  </w:style>
  <w:style w:type="paragraph" w:customStyle="1" w:styleId="YSsubpara-f">
    <w:name w:val="YSsubpara-f"/>
    <w:basedOn w:val="YSsubpara-e"/>
    <w:rsid w:val="002562B8"/>
    <w:rPr>
      <w:lang w:val="fr-CA"/>
    </w:rPr>
  </w:style>
  <w:style w:type="paragraph" w:customStyle="1" w:styleId="Ysubsubpara-f">
    <w:name w:val="Ysubsubpara-f"/>
    <w:basedOn w:val="Ysubsubpara-e"/>
    <w:rsid w:val="002562B8"/>
    <w:rPr>
      <w:lang w:val="fr-CA"/>
    </w:rPr>
  </w:style>
  <w:style w:type="paragraph" w:customStyle="1" w:styleId="YSsubsubpara-f">
    <w:name w:val="YSsubsubpara-f"/>
    <w:basedOn w:val="YSsubsubpara-e"/>
    <w:rsid w:val="002562B8"/>
    <w:rPr>
      <w:lang w:val="fr-CA"/>
    </w:rPr>
  </w:style>
  <w:style w:type="paragraph" w:customStyle="1" w:styleId="Ysubsubsubpara-f">
    <w:name w:val="Ysubsubsubpara-f"/>
    <w:basedOn w:val="Ysubsubsubpara-e"/>
    <w:rsid w:val="002562B8"/>
    <w:rPr>
      <w:lang w:val="fr-CA"/>
    </w:rPr>
  </w:style>
  <w:style w:type="paragraph" w:customStyle="1" w:styleId="Yequation-f">
    <w:name w:val="Yequation-f"/>
    <w:basedOn w:val="Yequation-e"/>
    <w:rsid w:val="002562B8"/>
    <w:rPr>
      <w:lang w:val="fr-CA"/>
    </w:rPr>
  </w:style>
  <w:style w:type="paragraph" w:customStyle="1" w:styleId="YPsection-f">
    <w:name w:val="YPsection-f"/>
    <w:basedOn w:val="YPsection-e"/>
    <w:rsid w:val="002562B8"/>
    <w:rPr>
      <w:lang w:val="fr-CA"/>
    </w:rPr>
  </w:style>
  <w:style w:type="paragraph" w:customStyle="1" w:styleId="YSPsection-f">
    <w:name w:val="YSPsection-f"/>
    <w:basedOn w:val="YSPsection-e"/>
    <w:rsid w:val="002562B8"/>
    <w:rPr>
      <w:lang w:val="fr-CA"/>
    </w:rPr>
  </w:style>
  <w:style w:type="paragraph" w:customStyle="1" w:styleId="YPsubsection-f">
    <w:name w:val="YPsubsection-f"/>
    <w:basedOn w:val="YPsubsection-e"/>
    <w:rsid w:val="002562B8"/>
    <w:rPr>
      <w:lang w:val="fr-CA"/>
    </w:rPr>
  </w:style>
  <w:style w:type="paragraph" w:customStyle="1" w:styleId="YSPsubsection-f">
    <w:name w:val="YSPsubsection-f"/>
    <w:basedOn w:val="YSPsubsection-e"/>
    <w:rsid w:val="002562B8"/>
    <w:rPr>
      <w:lang w:val="fr-CA"/>
    </w:rPr>
  </w:style>
  <w:style w:type="paragraph" w:customStyle="1" w:styleId="YPclause-f">
    <w:name w:val="YPclause-f"/>
    <w:basedOn w:val="YPclause-e"/>
    <w:rsid w:val="002562B8"/>
    <w:rPr>
      <w:lang w:val="fr-CA"/>
    </w:rPr>
  </w:style>
  <w:style w:type="paragraph" w:customStyle="1" w:styleId="YPsubclause-f">
    <w:name w:val="YPsubclause-f"/>
    <w:basedOn w:val="YPsubclause-e"/>
    <w:rsid w:val="002562B8"/>
    <w:rPr>
      <w:lang w:val="fr-CA"/>
    </w:rPr>
  </w:style>
  <w:style w:type="paragraph" w:customStyle="1" w:styleId="YPsubsubclause-f">
    <w:name w:val="YPsubsubclause-f"/>
    <w:basedOn w:val="YPsubsubclause-e"/>
    <w:rsid w:val="002562B8"/>
    <w:rPr>
      <w:lang w:val="fr-CA"/>
    </w:rPr>
  </w:style>
  <w:style w:type="paragraph" w:customStyle="1" w:styleId="YPsubsubsubclause-f">
    <w:name w:val="YPsubsubsubclause-f"/>
    <w:basedOn w:val="YPsubsubsubclause-e"/>
    <w:rsid w:val="002562B8"/>
    <w:rPr>
      <w:lang w:val="fr-CA"/>
    </w:rPr>
  </w:style>
  <w:style w:type="paragraph" w:customStyle="1" w:styleId="YPparagraph-f">
    <w:name w:val="YPparagraph-f"/>
    <w:basedOn w:val="YPparagraph-e"/>
    <w:rsid w:val="002562B8"/>
    <w:rPr>
      <w:lang w:val="fr-CA"/>
    </w:rPr>
  </w:style>
  <w:style w:type="paragraph" w:customStyle="1" w:styleId="YPsubpara-f">
    <w:name w:val="YPsubpara-f"/>
    <w:basedOn w:val="YPsubpara-e"/>
    <w:rsid w:val="002562B8"/>
    <w:rPr>
      <w:lang w:val="fr-CA"/>
    </w:rPr>
  </w:style>
  <w:style w:type="paragraph" w:customStyle="1" w:styleId="YPsubsubpara-f">
    <w:name w:val="YPsubsubpara-f"/>
    <w:basedOn w:val="YPsubsubpara-e"/>
    <w:rsid w:val="002562B8"/>
    <w:rPr>
      <w:lang w:val="fr-CA"/>
    </w:rPr>
  </w:style>
  <w:style w:type="paragraph" w:customStyle="1" w:styleId="YPsubsubsubpara-f">
    <w:name w:val="YPsubsubsubpara-f"/>
    <w:basedOn w:val="YPsubsubsubpara-e"/>
    <w:rsid w:val="002562B8"/>
    <w:rPr>
      <w:lang w:val="fr-CA"/>
    </w:rPr>
  </w:style>
  <w:style w:type="paragraph" w:customStyle="1" w:styleId="Pheading-f">
    <w:name w:val="Pheading-f"/>
    <w:basedOn w:val="Pheading-e"/>
    <w:rsid w:val="002562B8"/>
    <w:rPr>
      <w:lang w:val="fr-CA"/>
    </w:rPr>
  </w:style>
  <w:style w:type="paragraph" w:customStyle="1" w:styleId="defPnote-e">
    <w:name w:val="defPnote-e"/>
    <w:basedOn w:val="Pnote-e"/>
    <w:rsid w:val="002562B8"/>
  </w:style>
  <w:style w:type="paragraph" w:customStyle="1" w:styleId="headnote-e">
    <w:name w:val="headnote-e"/>
    <w:rsid w:val="002562B8"/>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paragraph" w:customStyle="1" w:styleId="headnote-f">
    <w:name w:val="headnote-f"/>
    <w:basedOn w:val="headnote-e"/>
    <w:rsid w:val="002562B8"/>
    <w:rPr>
      <w:lang w:val="fr-CA"/>
    </w:rPr>
  </w:style>
  <w:style w:type="paragraph" w:customStyle="1" w:styleId="defPnote-f">
    <w:name w:val="defPnote-f"/>
    <w:basedOn w:val="Pnote-e"/>
    <w:rsid w:val="002562B8"/>
    <w:rPr>
      <w:lang w:val="fr-CA"/>
    </w:rPr>
  </w:style>
  <w:style w:type="paragraph" w:customStyle="1" w:styleId="Yprocsection-e">
    <w:name w:val="Yprocsection-e"/>
    <w:basedOn w:val="Ysection-e"/>
    <w:rsid w:val="002562B8"/>
    <w:pPr>
      <w:tabs>
        <w:tab w:val="left" w:pos="430"/>
      </w:tabs>
      <w:ind w:left="240"/>
    </w:pPr>
  </w:style>
  <w:style w:type="paragraph" w:customStyle="1" w:styleId="Yprocsection-f">
    <w:name w:val="Yprocsection-f"/>
    <w:basedOn w:val="Yprocsection-e"/>
    <w:rsid w:val="002562B8"/>
    <w:rPr>
      <w:lang w:val="fr-CA"/>
    </w:rPr>
  </w:style>
  <w:style w:type="paragraph" w:customStyle="1" w:styleId="Yprocsubsection-e">
    <w:name w:val="Yprocsubsection-e"/>
    <w:basedOn w:val="Ysubsection-e"/>
    <w:rsid w:val="002562B8"/>
    <w:pPr>
      <w:tabs>
        <w:tab w:val="left" w:pos="430"/>
      </w:tabs>
      <w:ind w:left="240"/>
    </w:pPr>
  </w:style>
  <w:style w:type="paragraph" w:customStyle="1" w:styleId="Yprocsubsection-f">
    <w:name w:val="Yprocsubsection-f"/>
    <w:basedOn w:val="Yprocsubsection-e"/>
    <w:rsid w:val="002562B8"/>
    <w:rPr>
      <w:lang w:val="fr-CA"/>
    </w:rPr>
  </w:style>
  <w:style w:type="paragraph" w:customStyle="1" w:styleId="YprocSsection-e">
    <w:name w:val="YprocSsection-e"/>
    <w:basedOn w:val="YSsection-e"/>
    <w:rsid w:val="002562B8"/>
    <w:pPr>
      <w:ind w:left="240"/>
    </w:pPr>
  </w:style>
  <w:style w:type="paragraph" w:customStyle="1" w:styleId="YprocSsection-f">
    <w:name w:val="YprocSsection-f"/>
    <w:basedOn w:val="YprocSsection-e"/>
    <w:rsid w:val="002562B8"/>
    <w:rPr>
      <w:lang w:val="fr-CA"/>
    </w:rPr>
  </w:style>
  <w:style w:type="paragraph" w:customStyle="1" w:styleId="YprocSsubsection-e">
    <w:name w:val="YprocSsubsection-e"/>
    <w:basedOn w:val="YSsubsection-e"/>
    <w:rsid w:val="002562B8"/>
    <w:pPr>
      <w:ind w:left="240"/>
    </w:pPr>
  </w:style>
  <w:style w:type="paragraph" w:customStyle="1" w:styleId="YprocSsubsection-f">
    <w:name w:val="YprocSsubsection-f"/>
    <w:basedOn w:val="YprocSsubsection-e"/>
    <w:rsid w:val="002562B8"/>
    <w:rPr>
      <w:lang w:val="fr-CA"/>
    </w:rPr>
  </w:style>
  <w:style w:type="paragraph" w:customStyle="1" w:styleId="Yprocclause-e">
    <w:name w:val="Yprocclause-e"/>
    <w:basedOn w:val="Yclause-e"/>
    <w:rsid w:val="002562B8"/>
    <w:pPr>
      <w:tabs>
        <w:tab w:val="right" w:pos="672"/>
        <w:tab w:val="left" w:pos="792"/>
      </w:tabs>
      <w:ind w:left="778"/>
    </w:pPr>
  </w:style>
  <w:style w:type="paragraph" w:customStyle="1" w:styleId="Yprocclause-f">
    <w:name w:val="Yprocclause-f"/>
    <w:basedOn w:val="Yprocclause-e"/>
    <w:rsid w:val="002562B8"/>
    <w:rPr>
      <w:lang w:val="fr-CA"/>
    </w:rPr>
  </w:style>
  <w:style w:type="paragraph" w:customStyle="1" w:styleId="Yprocparagraph-e">
    <w:name w:val="Yprocparagraph-e"/>
    <w:basedOn w:val="Yparagraph-e"/>
    <w:rsid w:val="002562B8"/>
    <w:pPr>
      <w:tabs>
        <w:tab w:val="right" w:pos="672"/>
        <w:tab w:val="left" w:pos="792"/>
      </w:tabs>
      <w:ind w:left="778"/>
    </w:pPr>
  </w:style>
  <w:style w:type="paragraph" w:customStyle="1" w:styleId="Yprocparagraph-f">
    <w:name w:val="Yprocparagraph-f"/>
    <w:basedOn w:val="Yprocparagraph-e"/>
    <w:rsid w:val="002562B8"/>
    <w:rPr>
      <w:lang w:val="fr-CA"/>
    </w:rPr>
  </w:style>
  <w:style w:type="paragraph" w:customStyle="1" w:styleId="Yprocdefclause-e">
    <w:name w:val="Yprocdefclause-e"/>
    <w:basedOn w:val="Ydefclause-e"/>
    <w:rsid w:val="002562B8"/>
    <w:pPr>
      <w:tabs>
        <w:tab w:val="right" w:pos="672"/>
        <w:tab w:val="left" w:pos="792"/>
      </w:tabs>
      <w:ind w:left="778"/>
    </w:pPr>
  </w:style>
  <w:style w:type="paragraph" w:customStyle="1" w:styleId="Yprocdefclause-f">
    <w:name w:val="Yprocdefclause-f"/>
    <w:basedOn w:val="Yprocdefclause-e"/>
    <w:rsid w:val="002562B8"/>
    <w:rPr>
      <w:lang w:val="fr-CA"/>
    </w:rPr>
  </w:style>
  <w:style w:type="paragraph" w:customStyle="1" w:styleId="Yprocdefinition-e">
    <w:name w:val="Yprocdefinition-e"/>
    <w:basedOn w:val="Ydefinition-e"/>
    <w:rsid w:val="002562B8"/>
    <w:pPr>
      <w:ind w:left="430" w:hanging="190"/>
    </w:pPr>
  </w:style>
  <w:style w:type="paragraph" w:customStyle="1" w:styleId="Yprocdefinition-f">
    <w:name w:val="Yprocdefinition-f"/>
    <w:basedOn w:val="Yprocdefinition-e"/>
    <w:rsid w:val="002562B8"/>
    <w:rPr>
      <w:lang w:val="fr-CA"/>
    </w:rPr>
  </w:style>
  <w:style w:type="paragraph" w:customStyle="1" w:styleId="Yprocdefparagraph-e">
    <w:name w:val="Yprocdefparagraph-e"/>
    <w:basedOn w:val="Ydefparagraph-e"/>
    <w:rsid w:val="002562B8"/>
    <w:pPr>
      <w:tabs>
        <w:tab w:val="right" w:pos="672"/>
        <w:tab w:val="left" w:pos="792"/>
      </w:tabs>
      <w:ind w:left="778"/>
    </w:pPr>
  </w:style>
  <w:style w:type="paragraph" w:customStyle="1" w:styleId="Yprocdefparagraph-f">
    <w:name w:val="Yprocdefparagraph-f"/>
    <w:basedOn w:val="Yprocdefparagraph-e"/>
    <w:rsid w:val="002562B8"/>
    <w:rPr>
      <w:lang w:val="fr-CA"/>
    </w:rPr>
  </w:style>
  <w:style w:type="paragraph" w:customStyle="1" w:styleId="Yprocfirstdef-e">
    <w:name w:val="Yprocfirstdef-e"/>
    <w:basedOn w:val="Yfirstdef-e"/>
    <w:rsid w:val="002562B8"/>
    <w:pPr>
      <w:ind w:left="430" w:hanging="190"/>
    </w:pPr>
  </w:style>
  <w:style w:type="paragraph" w:customStyle="1" w:styleId="Yprocfirstdef-f">
    <w:name w:val="Yprocfirstdef-f"/>
    <w:basedOn w:val="Yprocfirstdef-e"/>
    <w:rsid w:val="002562B8"/>
    <w:rPr>
      <w:lang w:val="fr-CA"/>
    </w:rPr>
  </w:style>
  <w:style w:type="paragraph" w:customStyle="1" w:styleId="YprocSclause-e">
    <w:name w:val="YprocSclause-e"/>
    <w:basedOn w:val="YSclause-e"/>
    <w:rsid w:val="002562B8"/>
    <w:pPr>
      <w:ind w:left="792"/>
    </w:pPr>
  </w:style>
  <w:style w:type="paragraph" w:customStyle="1" w:styleId="YprocSclause-f">
    <w:name w:val="YprocSclause-f"/>
    <w:basedOn w:val="YprocSclause-e"/>
    <w:rsid w:val="002562B8"/>
    <w:rPr>
      <w:lang w:val="fr-CA"/>
    </w:rPr>
  </w:style>
  <w:style w:type="paragraph" w:customStyle="1" w:styleId="YprocSdefclause-e">
    <w:name w:val="YprocSdefclause-e"/>
    <w:basedOn w:val="YSdefclause-e"/>
    <w:rsid w:val="002562B8"/>
    <w:pPr>
      <w:ind w:left="792"/>
    </w:pPr>
  </w:style>
  <w:style w:type="paragraph" w:customStyle="1" w:styleId="YprocSdefclause-f">
    <w:name w:val="YprocSdefclause-f"/>
    <w:basedOn w:val="YprocSclause-e"/>
    <w:rsid w:val="002562B8"/>
    <w:rPr>
      <w:lang w:val="fr-CA"/>
    </w:rPr>
  </w:style>
  <w:style w:type="paragraph" w:customStyle="1" w:styleId="YprocSdefinition-e">
    <w:name w:val="YprocSdefinition-e"/>
    <w:basedOn w:val="YSdefinition-e"/>
    <w:rsid w:val="002562B8"/>
    <w:pPr>
      <w:ind w:left="430"/>
    </w:pPr>
  </w:style>
  <w:style w:type="paragraph" w:customStyle="1" w:styleId="YprocSdefinition-f">
    <w:name w:val="YprocSdefinition-f"/>
    <w:basedOn w:val="YprocSdefinition-e"/>
    <w:rsid w:val="002562B8"/>
    <w:rPr>
      <w:lang w:val="fr-CA"/>
    </w:rPr>
  </w:style>
  <w:style w:type="paragraph" w:customStyle="1" w:styleId="YprocSdefpara-e">
    <w:name w:val="YprocSdefpara-e"/>
    <w:basedOn w:val="YSdefpara-e"/>
    <w:rsid w:val="002562B8"/>
    <w:pPr>
      <w:ind w:left="792"/>
    </w:pPr>
  </w:style>
  <w:style w:type="paragraph" w:customStyle="1" w:styleId="YprocSdefpara-f">
    <w:name w:val="YprocSdefpara-f"/>
    <w:basedOn w:val="YprocSdefpara-e"/>
    <w:rsid w:val="002562B8"/>
    <w:rPr>
      <w:lang w:val="fr-CA"/>
    </w:rPr>
  </w:style>
  <w:style w:type="paragraph" w:customStyle="1" w:styleId="YprocSparagraph-e">
    <w:name w:val="YprocSparagraph-e"/>
    <w:basedOn w:val="YSparagraph-e"/>
    <w:rsid w:val="002562B8"/>
    <w:pPr>
      <w:ind w:left="792"/>
    </w:pPr>
  </w:style>
  <w:style w:type="paragraph" w:customStyle="1" w:styleId="YprocSparagraph-f">
    <w:name w:val="YprocSparagraph-f"/>
    <w:basedOn w:val="YprocSparagraph-e"/>
    <w:rsid w:val="002562B8"/>
    <w:rPr>
      <w:lang w:val="fr-CA"/>
    </w:rPr>
  </w:style>
  <w:style w:type="paragraph" w:customStyle="1" w:styleId="Yprocdefsubclause-e">
    <w:name w:val="Yprocdefsubclause-e"/>
    <w:basedOn w:val="Ydefsubclause-e"/>
    <w:rsid w:val="002562B8"/>
    <w:pPr>
      <w:tabs>
        <w:tab w:val="right" w:pos="1078"/>
        <w:tab w:val="left" w:pos="1195"/>
      </w:tabs>
      <w:ind w:left="955" w:hanging="955"/>
    </w:pPr>
  </w:style>
  <w:style w:type="paragraph" w:customStyle="1" w:styleId="Yprocdefsubclause-f">
    <w:name w:val="Yprocdefsubclause-f"/>
    <w:basedOn w:val="Yprocdefsubclause-e"/>
    <w:rsid w:val="002562B8"/>
    <w:rPr>
      <w:lang w:val="fr-CA"/>
    </w:rPr>
  </w:style>
  <w:style w:type="paragraph" w:customStyle="1" w:styleId="Yprocdefsubpara-e">
    <w:name w:val="Yprocdefsubpara-e"/>
    <w:basedOn w:val="Ydefsubpara-e"/>
    <w:rsid w:val="002562B8"/>
    <w:pPr>
      <w:tabs>
        <w:tab w:val="right" w:pos="1078"/>
        <w:tab w:val="left" w:pos="1195"/>
      </w:tabs>
      <w:ind w:left="1195" w:hanging="955"/>
    </w:pPr>
  </w:style>
  <w:style w:type="paragraph" w:customStyle="1" w:styleId="Yprocdefsubpara-f">
    <w:name w:val="Yprocdefsubpara-f"/>
    <w:basedOn w:val="Yprocdefsubpara-e"/>
    <w:rsid w:val="002562B8"/>
    <w:rPr>
      <w:lang w:val="fr-CA"/>
    </w:rPr>
  </w:style>
  <w:style w:type="paragraph" w:customStyle="1" w:styleId="Yprocdefsubsubclause-e">
    <w:name w:val="Yprocdefsubsubclause-e"/>
    <w:basedOn w:val="Ydefsubsubclause-e"/>
    <w:rsid w:val="002562B8"/>
    <w:pPr>
      <w:tabs>
        <w:tab w:val="right" w:pos="1555"/>
        <w:tab w:val="left" w:pos="1675"/>
      </w:tabs>
      <w:ind w:left="1675"/>
    </w:pPr>
  </w:style>
  <w:style w:type="paragraph" w:customStyle="1" w:styleId="Yprocdefsubsubclause-f">
    <w:name w:val="Yprocdefsubsubclause-f"/>
    <w:basedOn w:val="Yprocdefsubsubclause-e"/>
    <w:rsid w:val="002562B8"/>
    <w:rPr>
      <w:lang w:val="fr-CA"/>
    </w:rPr>
  </w:style>
  <w:style w:type="paragraph" w:customStyle="1" w:styleId="Yprocdefsubsubpara-e">
    <w:name w:val="Yprocdefsubsubpara-e"/>
    <w:basedOn w:val="Ydefsubsubpara-e"/>
    <w:rsid w:val="002562B8"/>
    <w:pPr>
      <w:tabs>
        <w:tab w:val="right" w:pos="1555"/>
        <w:tab w:val="left" w:pos="1675"/>
      </w:tabs>
      <w:ind w:left="1675"/>
    </w:pPr>
  </w:style>
  <w:style w:type="paragraph" w:customStyle="1" w:styleId="Yprocdefsubsubpara-f">
    <w:name w:val="Yprocdefsubsubpara-f"/>
    <w:basedOn w:val="Yprocdefsubsubpara-e"/>
    <w:rsid w:val="002562B8"/>
    <w:rPr>
      <w:lang w:val="fr-CA"/>
    </w:rPr>
  </w:style>
  <w:style w:type="paragraph" w:customStyle="1" w:styleId="YprocSsubclause-e">
    <w:name w:val="YprocSsubclause-e"/>
    <w:basedOn w:val="Ysubclause-e"/>
    <w:rsid w:val="002562B8"/>
    <w:pPr>
      <w:ind w:left="1195"/>
    </w:pPr>
  </w:style>
  <w:style w:type="paragraph" w:customStyle="1" w:styleId="YprocSsubclause-f">
    <w:name w:val="YprocSsubclause-f"/>
    <w:basedOn w:val="YprocSsubclause-e"/>
    <w:rsid w:val="002562B8"/>
    <w:rPr>
      <w:lang w:val="fr-CA"/>
    </w:rPr>
  </w:style>
  <w:style w:type="paragraph" w:customStyle="1" w:styleId="YprocSsubpara-e">
    <w:name w:val="YprocSsubpara-e"/>
    <w:basedOn w:val="Ysubpara-e"/>
    <w:rsid w:val="002562B8"/>
    <w:pPr>
      <w:ind w:left="1195"/>
    </w:pPr>
  </w:style>
  <w:style w:type="paragraph" w:customStyle="1" w:styleId="YprocSsubpara-f">
    <w:name w:val="YprocSsubpara-f"/>
    <w:basedOn w:val="YprocSsubpara-e"/>
    <w:rsid w:val="002562B8"/>
    <w:rPr>
      <w:lang w:val="fr-CA"/>
    </w:rPr>
  </w:style>
  <w:style w:type="paragraph" w:customStyle="1" w:styleId="YprocSsubsubclause-e">
    <w:name w:val="YprocSsubsubclause-e"/>
    <w:basedOn w:val="YSsubsubclause-e"/>
    <w:rsid w:val="002562B8"/>
    <w:pPr>
      <w:ind w:left="1675"/>
    </w:pPr>
  </w:style>
  <w:style w:type="paragraph" w:customStyle="1" w:styleId="YprocSsubsubclause-f">
    <w:name w:val="YprocSsubsubclause-f"/>
    <w:basedOn w:val="YprocSsubsubclause-e"/>
    <w:rsid w:val="002562B8"/>
    <w:rPr>
      <w:lang w:val="fr-CA"/>
    </w:rPr>
  </w:style>
  <w:style w:type="paragraph" w:customStyle="1" w:styleId="YprocSsubsubpara-e">
    <w:name w:val="YprocSsubsubpara-e"/>
    <w:basedOn w:val="Ysubsubpara-e"/>
    <w:rsid w:val="002562B8"/>
    <w:pPr>
      <w:ind w:left="1675"/>
    </w:pPr>
  </w:style>
  <w:style w:type="paragraph" w:customStyle="1" w:styleId="YprocSsubsubpara-f">
    <w:name w:val="YprocSsubsubpara-f"/>
    <w:basedOn w:val="YprocSsubsubpara-e"/>
    <w:rsid w:val="002562B8"/>
    <w:rPr>
      <w:lang w:val="fr-CA"/>
    </w:rPr>
  </w:style>
  <w:style w:type="paragraph" w:customStyle="1" w:styleId="Yprocsubclause-e">
    <w:name w:val="Yprocsubclause-e"/>
    <w:basedOn w:val="Ysubclause-e"/>
    <w:rsid w:val="002562B8"/>
    <w:pPr>
      <w:tabs>
        <w:tab w:val="right" w:pos="1078"/>
        <w:tab w:val="left" w:pos="1195"/>
      </w:tabs>
      <w:ind w:left="1195"/>
    </w:pPr>
  </w:style>
  <w:style w:type="paragraph" w:customStyle="1" w:styleId="Yprocsubclause-f">
    <w:name w:val="Yprocsubclause-f"/>
    <w:basedOn w:val="Yprocsubclause-e"/>
    <w:rsid w:val="002562B8"/>
    <w:rPr>
      <w:lang w:val="fr-CA"/>
    </w:rPr>
  </w:style>
  <w:style w:type="paragraph" w:customStyle="1" w:styleId="Yprocsubpara-e">
    <w:name w:val="Yprocsubpara-e"/>
    <w:basedOn w:val="Ysubpara-e"/>
    <w:rsid w:val="002562B8"/>
    <w:pPr>
      <w:tabs>
        <w:tab w:val="right" w:pos="1078"/>
        <w:tab w:val="left" w:pos="1195"/>
      </w:tabs>
      <w:ind w:left="1195"/>
    </w:pPr>
  </w:style>
  <w:style w:type="paragraph" w:customStyle="1" w:styleId="Yprocsubpara-f">
    <w:name w:val="Yprocsubpara-f"/>
    <w:basedOn w:val="Yprocsubpara-e"/>
    <w:rsid w:val="002562B8"/>
    <w:rPr>
      <w:lang w:val="fr-CA"/>
    </w:rPr>
  </w:style>
  <w:style w:type="paragraph" w:customStyle="1" w:styleId="Yprocsubsubclause-e">
    <w:name w:val="Yprocsubsubclause-e"/>
    <w:basedOn w:val="Ysubsubclause-e"/>
    <w:rsid w:val="002562B8"/>
    <w:pPr>
      <w:tabs>
        <w:tab w:val="right" w:pos="1555"/>
        <w:tab w:val="left" w:pos="1675"/>
      </w:tabs>
      <w:ind w:left="1675"/>
    </w:pPr>
  </w:style>
  <w:style w:type="paragraph" w:customStyle="1" w:styleId="Yprocsubsubclause-f">
    <w:name w:val="Yprocsubsubclause-f"/>
    <w:basedOn w:val="Yprocsubsubclause-e"/>
    <w:rsid w:val="002562B8"/>
    <w:rPr>
      <w:lang w:val="fr-CA"/>
    </w:rPr>
  </w:style>
  <w:style w:type="paragraph" w:customStyle="1" w:styleId="Yprocsubsubpara-e">
    <w:name w:val="Yprocsubsubpara-e"/>
    <w:basedOn w:val="Ysubsubpara-e"/>
    <w:rsid w:val="002562B8"/>
    <w:pPr>
      <w:tabs>
        <w:tab w:val="right" w:pos="1555"/>
        <w:tab w:val="left" w:pos="1675"/>
      </w:tabs>
      <w:ind w:left="1675"/>
    </w:pPr>
  </w:style>
  <w:style w:type="paragraph" w:customStyle="1" w:styleId="Yprocsubsubpara-f">
    <w:name w:val="Yprocsubsubpara-f"/>
    <w:basedOn w:val="Yprocsubsubpara-e"/>
    <w:rsid w:val="002562B8"/>
    <w:rPr>
      <w:lang w:val="fr-CA"/>
    </w:rPr>
  </w:style>
  <w:style w:type="paragraph" w:customStyle="1" w:styleId="Yprocsubsubsubclause-e">
    <w:name w:val="Yprocsubsubsubclause-e"/>
    <w:basedOn w:val="Ysubsubsubclause-e"/>
    <w:rsid w:val="002562B8"/>
    <w:pPr>
      <w:tabs>
        <w:tab w:val="right" w:pos="1915"/>
        <w:tab w:val="left" w:pos="2033"/>
      </w:tabs>
      <w:ind w:left="2033"/>
    </w:pPr>
  </w:style>
  <w:style w:type="paragraph" w:customStyle="1" w:styleId="Yprocsubsubsubclause-f">
    <w:name w:val="Yprocsubsubsubclause-f"/>
    <w:basedOn w:val="Yprocsubsubsubclause-e"/>
    <w:rsid w:val="002562B8"/>
    <w:rPr>
      <w:lang w:val="fr-CA"/>
    </w:rPr>
  </w:style>
  <w:style w:type="paragraph" w:customStyle="1" w:styleId="Yprocsubsubsubpara-e">
    <w:name w:val="Yprocsubsubsubpara-e"/>
    <w:basedOn w:val="Ysubsubsubpara-e"/>
    <w:rsid w:val="002562B8"/>
    <w:pPr>
      <w:tabs>
        <w:tab w:val="right" w:pos="1915"/>
        <w:tab w:val="left" w:pos="2033"/>
      </w:tabs>
      <w:ind w:left="2033"/>
    </w:pPr>
  </w:style>
  <w:style w:type="paragraph" w:customStyle="1" w:styleId="Yprocsubsubsubpara-f">
    <w:name w:val="Yprocsubsubsubpara-f"/>
    <w:basedOn w:val="Yprocsubsubsubpara-e"/>
    <w:rsid w:val="002562B8"/>
    <w:rPr>
      <w:lang w:val="fr-CA"/>
    </w:rPr>
  </w:style>
  <w:style w:type="paragraph" w:customStyle="1" w:styleId="YprocPnote-e">
    <w:name w:val="YprocPnote-e"/>
    <w:basedOn w:val="Pnote-e"/>
    <w:rsid w:val="002562B8"/>
    <w:pPr>
      <w:ind w:left="240"/>
    </w:pPr>
  </w:style>
  <w:style w:type="paragraph" w:customStyle="1" w:styleId="YprocPnote-f">
    <w:name w:val="YprocPnote-f"/>
    <w:basedOn w:val="YprocPnote-e"/>
    <w:rsid w:val="002562B8"/>
    <w:rPr>
      <w:lang w:val="fr-CA"/>
    </w:rPr>
  </w:style>
  <w:style w:type="character" w:customStyle="1" w:styleId="StatuteName">
    <w:name w:val="StatuteName"/>
    <w:rsid w:val="002562B8"/>
    <w:rPr>
      <w:rFonts w:ascii="Times New Roman" w:hAnsi="Times New Roman"/>
      <w:smallCaps/>
      <w:sz w:val="26"/>
    </w:rPr>
  </w:style>
  <w:style w:type="character" w:customStyle="1" w:styleId="StatuteChap">
    <w:name w:val="StatuteChap"/>
    <w:rsid w:val="002562B8"/>
    <w:rPr>
      <w:rFonts w:ascii="Times New Roman" w:hAnsi="Times New Roman"/>
      <w:sz w:val="26"/>
    </w:rPr>
  </w:style>
  <w:style w:type="paragraph" w:customStyle="1" w:styleId="StatuteHeader">
    <w:name w:val="StatuteHeader"/>
    <w:rsid w:val="002562B8"/>
    <w:pPr>
      <w:tabs>
        <w:tab w:val="center" w:pos="5040"/>
        <w:tab w:val="right" w:pos="10080"/>
      </w:tabs>
      <w:spacing w:after="0" w:line="240" w:lineRule="auto"/>
    </w:pPr>
    <w:rPr>
      <w:rFonts w:ascii="Times New Roman" w:eastAsia="Times New Roman" w:hAnsi="Times New Roman" w:cs="Times New Roman"/>
      <w:sz w:val="26"/>
      <w:szCs w:val="24"/>
      <w:lang w:val="en-GB" w:eastAsia="en-CA"/>
    </w:rPr>
  </w:style>
  <w:style w:type="character" w:customStyle="1" w:styleId="StatutePageNum">
    <w:name w:val="StatutePageNum"/>
    <w:rsid w:val="002562B8"/>
    <w:rPr>
      <w:rFonts w:ascii="Times New Roman" w:hAnsi="Times New Roman"/>
      <w:sz w:val="26"/>
      <w:lang w:val="en-GB"/>
    </w:rPr>
  </w:style>
  <w:style w:type="paragraph" w:customStyle="1" w:styleId="Notice">
    <w:name w:val="Notice"/>
    <w:basedOn w:val="minnote-e"/>
    <w:rsid w:val="002562B8"/>
    <w:rPr>
      <w:i w:val="0"/>
      <w:color w:val="FF0000"/>
    </w:rPr>
  </w:style>
  <w:style w:type="paragraph" w:customStyle="1" w:styleId="procparagraph-e">
    <w:name w:val="procparagraph-e"/>
    <w:basedOn w:val="paragraph-e"/>
    <w:rsid w:val="002562B8"/>
    <w:pPr>
      <w:shd w:val="clear" w:color="auto" w:fill="D9D9D9"/>
      <w:spacing w:line="180" w:lineRule="exact"/>
    </w:pPr>
    <w:rPr>
      <w:b/>
      <w:sz w:val="16"/>
    </w:rPr>
  </w:style>
  <w:style w:type="paragraph" w:customStyle="1" w:styleId="procparagraph-f">
    <w:name w:val="procparagraph-f"/>
    <w:basedOn w:val="procparagraph-e"/>
    <w:rsid w:val="002562B8"/>
    <w:rPr>
      <w:lang w:val="fr-CA"/>
    </w:rPr>
  </w:style>
  <w:style w:type="paragraph" w:customStyle="1" w:styleId="procclause-e">
    <w:name w:val="procclause-e"/>
    <w:basedOn w:val="clause-e"/>
    <w:rsid w:val="002562B8"/>
    <w:pPr>
      <w:shd w:val="clear" w:color="auto" w:fill="D9D9D9"/>
      <w:spacing w:line="180" w:lineRule="exact"/>
    </w:pPr>
    <w:rPr>
      <w:b/>
      <w:sz w:val="16"/>
    </w:rPr>
  </w:style>
  <w:style w:type="paragraph" w:customStyle="1" w:styleId="procclause-f">
    <w:name w:val="procclause-f"/>
    <w:basedOn w:val="procclause-e"/>
    <w:rsid w:val="002562B8"/>
    <w:rPr>
      <w:lang w:val="fr-CA"/>
    </w:rPr>
  </w:style>
  <w:style w:type="paragraph" w:customStyle="1" w:styleId="TOCid-e">
    <w:name w:val="TOCid-e"/>
    <w:basedOn w:val="table-e"/>
    <w:rsid w:val="002562B8"/>
    <w:rPr>
      <w:color w:val="0000FF"/>
      <w:u w:val="single" w:color="0000FF"/>
    </w:rPr>
  </w:style>
  <w:style w:type="paragraph" w:customStyle="1" w:styleId="TOCid-f">
    <w:name w:val="TOCid-f"/>
    <w:basedOn w:val="TOCid-e"/>
    <w:rsid w:val="002562B8"/>
    <w:rPr>
      <w:lang w:val="fr-CA"/>
    </w:rPr>
  </w:style>
  <w:style w:type="paragraph" w:customStyle="1" w:styleId="TOCheadCenter-e">
    <w:name w:val="TOCheadCenter-e"/>
    <w:basedOn w:val="table-e"/>
    <w:rsid w:val="002562B8"/>
    <w:pPr>
      <w:jc w:val="center"/>
    </w:pPr>
    <w:rPr>
      <w:smallCaps/>
      <w:color w:val="0000FF"/>
      <w:u w:val="single" w:color="0000FF"/>
    </w:rPr>
  </w:style>
  <w:style w:type="paragraph" w:customStyle="1" w:styleId="TOCheadCenter-f">
    <w:name w:val="TOCheadCenter-f"/>
    <w:basedOn w:val="TOCheadCenter-e"/>
    <w:rsid w:val="002562B8"/>
    <w:rPr>
      <w:lang w:val="fr-CA"/>
    </w:rPr>
  </w:style>
  <w:style w:type="paragraph" w:customStyle="1" w:styleId="TOCtable-e">
    <w:name w:val="TOCtable-e"/>
    <w:basedOn w:val="table-e"/>
    <w:rsid w:val="002562B8"/>
    <w:rPr>
      <w:color w:val="0000FF"/>
      <w:u w:val="single" w:color="0000FF"/>
    </w:rPr>
  </w:style>
  <w:style w:type="paragraph" w:customStyle="1" w:styleId="TOCtable-f">
    <w:name w:val="TOCtable-f"/>
    <w:basedOn w:val="TOCtable-e"/>
    <w:rsid w:val="002562B8"/>
    <w:rPr>
      <w:lang w:val="fr-CA"/>
    </w:rPr>
  </w:style>
  <w:style w:type="paragraph" w:customStyle="1" w:styleId="TOCschedCenter-e">
    <w:name w:val="TOCschedCenter-e"/>
    <w:basedOn w:val="TOCpartCenter-e"/>
    <w:rsid w:val="002562B8"/>
    <w:rPr>
      <w:b w:val="0"/>
    </w:rPr>
  </w:style>
  <w:style w:type="paragraph" w:customStyle="1" w:styleId="TOCpartCenter-e">
    <w:name w:val="TOCpartCenter-e"/>
    <w:basedOn w:val="table-e"/>
    <w:rsid w:val="002562B8"/>
    <w:pPr>
      <w:jc w:val="center"/>
    </w:pPr>
    <w:rPr>
      <w:b/>
    </w:rPr>
  </w:style>
  <w:style w:type="paragraph" w:customStyle="1" w:styleId="TOCschedCenter-f">
    <w:name w:val="TOCschedCenter-f"/>
    <w:basedOn w:val="TOCschedCenter-e"/>
    <w:rsid w:val="002562B8"/>
    <w:rPr>
      <w:lang w:val="fr-CA"/>
    </w:rPr>
  </w:style>
  <w:style w:type="paragraph" w:customStyle="1" w:styleId="TOCpartCenter-f">
    <w:name w:val="TOCpartCenter-f"/>
    <w:basedOn w:val="TOCpartCenter-e"/>
    <w:rsid w:val="002562B8"/>
    <w:rPr>
      <w:lang w:val="fr-CA"/>
    </w:rPr>
  </w:style>
  <w:style w:type="paragraph" w:customStyle="1" w:styleId="issue-f">
    <w:name w:val="issue-f"/>
    <w:basedOn w:val="issue-e"/>
    <w:rsid w:val="002562B8"/>
    <w:rPr>
      <w:lang w:val="fr-CA"/>
    </w:rPr>
  </w:style>
  <w:style w:type="paragraph" w:customStyle="1" w:styleId="issue-e">
    <w:name w:val="issue-e"/>
    <w:rsid w:val="002562B8"/>
    <w:pPr>
      <w:tabs>
        <w:tab w:val="left" w:pos="0"/>
      </w:tabs>
      <w:spacing w:before="71" w:after="717" w:line="190" w:lineRule="exact"/>
    </w:pPr>
    <w:rPr>
      <w:rFonts w:ascii="Times New Roman" w:eastAsia="Times New Roman" w:hAnsi="Times New Roman" w:cs="Times New Roman"/>
      <w:snapToGrid w:val="0"/>
      <w:sz w:val="26"/>
      <w:szCs w:val="20"/>
      <w:lang w:val="en-GB" w:eastAsia="en-US"/>
    </w:rPr>
  </w:style>
  <w:style w:type="paragraph" w:customStyle="1" w:styleId="transsection-e">
    <w:name w:val="transsection-e"/>
    <w:basedOn w:val="Psection-e"/>
    <w:rsid w:val="002562B8"/>
  </w:style>
  <w:style w:type="paragraph" w:customStyle="1" w:styleId="transsection-f">
    <w:name w:val="transsection-f"/>
    <w:basedOn w:val="Psection-f"/>
    <w:rsid w:val="002562B8"/>
  </w:style>
  <w:style w:type="paragraph" w:customStyle="1" w:styleId="transsubsection-e">
    <w:name w:val="transsubsection-e"/>
    <w:basedOn w:val="Psubsection-e"/>
    <w:rsid w:val="002562B8"/>
  </w:style>
  <w:style w:type="paragraph" w:customStyle="1" w:styleId="transsubsection-f">
    <w:name w:val="transsubsection-f"/>
    <w:basedOn w:val="Psubsection-f"/>
    <w:rsid w:val="002562B8"/>
  </w:style>
  <w:style w:type="paragraph" w:customStyle="1" w:styleId="Yprocpartnum-e">
    <w:name w:val="Yprocpartnum-e"/>
    <w:basedOn w:val="Ypartnum-e"/>
    <w:rsid w:val="002562B8"/>
  </w:style>
  <w:style w:type="paragraph" w:customStyle="1" w:styleId="Yprocpartnum-f">
    <w:name w:val="Yprocpartnum-f"/>
    <w:basedOn w:val="Yprocpartnum-e"/>
    <w:rsid w:val="002562B8"/>
    <w:rPr>
      <w:lang w:val="fr-CA"/>
    </w:rPr>
  </w:style>
  <w:style w:type="paragraph" w:customStyle="1" w:styleId="NoticeAmend">
    <w:name w:val="NoticeAmend"/>
    <w:basedOn w:val="Notice"/>
    <w:rsid w:val="002562B8"/>
    <w:pPr>
      <w:tabs>
        <w:tab w:val="clear" w:pos="1440"/>
        <w:tab w:val="clear" w:pos="2880"/>
        <w:tab w:val="clear" w:pos="4320"/>
        <w:tab w:val="left" w:pos="8640"/>
      </w:tabs>
      <w:ind w:left="3552"/>
    </w:pPr>
  </w:style>
  <w:style w:type="paragraph" w:customStyle="1" w:styleId="SeeSource">
    <w:name w:val="SeeSource"/>
    <w:basedOn w:val="Notice"/>
    <w:rsid w:val="002562B8"/>
  </w:style>
  <w:style w:type="paragraph" w:customStyle="1" w:styleId="NoticeDisclaimer">
    <w:name w:val="NoticeDisclaimer"/>
    <w:basedOn w:val="Notice"/>
    <w:rsid w:val="002562B8"/>
  </w:style>
  <w:style w:type="paragraph" w:customStyle="1" w:styleId="Standard-e">
    <w:name w:val="Standard-e"/>
    <w:basedOn w:val="section-e"/>
    <w:rsid w:val="002562B8"/>
  </w:style>
  <w:style w:type="paragraph" w:customStyle="1" w:styleId="Standard-f">
    <w:name w:val="Standard-f"/>
    <w:basedOn w:val="section-f"/>
    <w:rsid w:val="002562B8"/>
  </w:style>
  <w:style w:type="paragraph" w:customStyle="1" w:styleId="Ppartnum-e">
    <w:name w:val="Ppartnum-e"/>
    <w:basedOn w:val="partnum-e"/>
    <w:rsid w:val="002562B8"/>
  </w:style>
  <w:style w:type="paragraph" w:customStyle="1" w:styleId="Ppartnum-f">
    <w:name w:val="Ppartnum-f"/>
    <w:basedOn w:val="Ppartnum-e"/>
    <w:rsid w:val="002562B8"/>
    <w:rPr>
      <w:lang w:val="fr-CA"/>
    </w:rPr>
  </w:style>
  <w:style w:type="paragraph" w:customStyle="1" w:styleId="act-e">
    <w:name w:val="act-e"/>
    <w:rsid w:val="002562B8"/>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2562B8"/>
    <w:rPr>
      <w:lang w:val="fr-CA"/>
    </w:rPr>
  </w:style>
  <w:style w:type="paragraph" w:customStyle="1" w:styleId="Yheadingx-e">
    <w:name w:val="Yheadingx-e"/>
    <w:basedOn w:val="headingx-e"/>
    <w:rsid w:val="002562B8"/>
    <w:pPr>
      <w:shd w:val="clear" w:color="auto" w:fill="D9D9D9"/>
    </w:pPr>
  </w:style>
  <w:style w:type="paragraph" w:customStyle="1" w:styleId="Yschedule-e">
    <w:name w:val="Yschedule-e"/>
    <w:basedOn w:val="schedule-e"/>
    <w:rsid w:val="002562B8"/>
    <w:pPr>
      <w:shd w:val="clear" w:color="auto" w:fill="D9D9D9"/>
    </w:pPr>
  </w:style>
  <w:style w:type="paragraph" w:customStyle="1" w:styleId="Yschedule-f">
    <w:name w:val="Yschedule-f"/>
    <w:basedOn w:val="Yschedule-e"/>
    <w:rsid w:val="002562B8"/>
    <w:rPr>
      <w:lang w:val="fr-CA"/>
    </w:rPr>
  </w:style>
  <w:style w:type="paragraph" w:customStyle="1" w:styleId="act-f">
    <w:name w:val="act-f"/>
    <w:basedOn w:val="act-e"/>
    <w:rsid w:val="002562B8"/>
    <w:rPr>
      <w:lang w:val="fr-CA"/>
    </w:rPr>
  </w:style>
  <w:style w:type="paragraph" w:customStyle="1" w:styleId="amendednote-e">
    <w:name w:val="amendednote-e"/>
    <w:rsid w:val="002562B8"/>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2562B8"/>
    <w:rPr>
      <w:lang w:val="fr-CA"/>
    </w:rPr>
  </w:style>
  <w:style w:type="paragraph" w:customStyle="1" w:styleId="commiss-e">
    <w:name w:val="commiss-e"/>
    <w:rsid w:val="002562B8"/>
    <w:pPr>
      <w:tabs>
        <w:tab w:val="left" w:pos="0"/>
      </w:tabs>
      <w:spacing w:after="478" w:line="190" w:lineRule="exact"/>
      <w:jc w:val="right"/>
    </w:pPr>
    <w:rPr>
      <w:rFonts w:ascii="Times New Roman" w:eastAsia="Times New Roman" w:hAnsi="Times New Roman" w:cs="Times New Roman"/>
      <w:smallCaps/>
      <w:snapToGrid w:val="0"/>
      <w:sz w:val="26"/>
      <w:szCs w:val="20"/>
      <w:lang w:val="en-GB" w:eastAsia="en-US"/>
    </w:rPr>
  </w:style>
  <w:style w:type="paragraph" w:customStyle="1" w:styleId="form-e">
    <w:name w:val="form-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2562B8"/>
    <w:rPr>
      <w:lang w:val="fr-CA"/>
    </w:rPr>
  </w:style>
  <w:style w:type="paragraph" w:customStyle="1" w:styleId="regnumber-e">
    <w:name w:val="regnumber-e"/>
    <w:rsid w:val="002562B8"/>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2562B8"/>
    <w:rPr>
      <w:lang w:val="fr-CA"/>
    </w:rPr>
  </w:style>
  <w:style w:type="paragraph" w:customStyle="1" w:styleId="regtitle-e">
    <w:name w:val="regtitle-e"/>
    <w:rsid w:val="002562B8"/>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2562B8"/>
    <w:rPr>
      <w:lang w:val="fr-CA"/>
    </w:rPr>
  </w:style>
  <w:style w:type="paragraph" w:customStyle="1" w:styleId="ruleb-e">
    <w:name w:val="ruleb-e"/>
    <w:rsid w:val="002562B8"/>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2562B8"/>
    <w:rPr>
      <w:lang w:val="fr-CA"/>
    </w:rPr>
  </w:style>
  <w:style w:type="paragraph" w:customStyle="1" w:styleId="rulec-e">
    <w:name w:val="rulec-e"/>
    <w:rsid w:val="002562B8"/>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2562B8"/>
    <w:rPr>
      <w:lang w:val="fr-CA"/>
    </w:rPr>
  </w:style>
  <w:style w:type="paragraph" w:customStyle="1" w:styleId="rulei-e">
    <w:name w:val="rulei-e"/>
    <w:rsid w:val="002562B8"/>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2562B8"/>
    <w:rPr>
      <w:lang w:val="fr-CA"/>
    </w:rPr>
  </w:style>
  <w:style w:type="paragraph" w:customStyle="1" w:styleId="rulel-e">
    <w:name w:val="rulel-e"/>
    <w:rsid w:val="002562B8"/>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2562B8"/>
    <w:rPr>
      <w:lang w:val="fr-CA"/>
    </w:rPr>
  </w:style>
  <w:style w:type="paragraph" w:customStyle="1" w:styleId="signature-e">
    <w:name w:val="signature-e"/>
    <w:rsid w:val="002562B8"/>
    <w:pPr>
      <w:tabs>
        <w:tab w:val="left" w:pos="0"/>
      </w:tabs>
      <w:spacing w:line="200" w:lineRule="atLeast"/>
      <w:jc w:val="right"/>
    </w:pPr>
    <w:rPr>
      <w:rFonts w:ascii="Times New Roman" w:eastAsia="Times New Roman" w:hAnsi="Times New Roman" w:cs="Times New Roman"/>
      <w:smallCaps/>
      <w:snapToGrid w:val="0"/>
      <w:sz w:val="26"/>
      <w:szCs w:val="20"/>
      <w:lang w:val="en-GB" w:eastAsia="en-US"/>
    </w:rPr>
  </w:style>
  <w:style w:type="paragraph" w:customStyle="1" w:styleId="signtit-e">
    <w:name w:val="signtit-e"/>
    <w:rsid w:val="002562B8"/>
    <w:pPr>
      <w:tabs>
        <w:tab w:val="left" w:pos="0"/>
      </w:tabs>
      <w:spacing w:after="239" w:line="190" w:lineRule="exact"/>
      <w:jc w:val="right"/>
    </w:pPr>
    <w:rPr>
      <w:rFonts w:ascii="Times New Roman" w:eastAsia="Times New Roman" w:hAnsi="Times New Roman" w:cs="Times New Roman"/>
      <w:i/>
      <w:snapToGrid w:val="0"/>
      <w:sz w:val="26"/>
      <w:szCs w:val="20"/>
      <w:lang w:val="en-GB" w:eastAsia="en-US"/>
    </w:rPr>
  </w:style>
  <w:style w:type="paragraph" w:customStyle="1" w:styleId="subject-e">
    <w:name w:val="subject-e"/>
    <w:rsid w:val="002562B8"/>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2562B8"/>
    <w:rPr>
      <w:lang w:val="fr-CA"/>
    </w:rPr>
  </w:style>
  <w:style w:type="paragraph" w:customStyle="1" w:styleId="tocpartnum-e">
    <w:name w:val="tocpartnum-e"/>
    <w:rsid w:val="002562B8"/>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2562B8"/>
    <w:pPr>
      <w:shd w:val="clear" w:color="auto" w:fill="D9D9D9"/>
    </w:pPr>
  </w:style>
  <w:style w:type="paragraph" w:customStyle="1" w:styleId="version-e">
    <w:name w:val="version-e"/>
    <w:rsid w:val="002562B8"/>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2562B8"/>
    <w:rPr>
      <w:lang w:val="fr-CA"/>
    </w:rPr>
  </w:style>
  <w:style w:type="paragraph" w:customStyle="1" w:styleId="ActTitle-e">
    <w:name w:val="ActTitle-e"/>
    <w:rsid w:val="002562B8"/>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562B8"/>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ActTitle-f">
    <w:name w:val="ActTitle-f"/>
    <w:basedOn w:val="ActTitle-e"/>
    <w:rsid w:val="002562B8"/>
    <w:rPr>
      <w:lang w:val="fr-CA"/>
    </w:rPr>
  </w:style>
  <w:style w:type="paragraph" w:customStyle="1" w:styleId="regaction-f">
    <w:name w:val="regaction-f"/>
    <w:basedOn w:val="regaction-e"/>
    <w:rsid w:val="002562B8"/>
    <w:rPr>
      <w:lang w:val="fr-CA"/>
    </w:rPr>
  </w:style>
  <w:style w:type="paragraph" w:customStyle="1" w:styleId="dated-e">
    <w:name w:val="dated-e"/>
    <w:rsid w:val="002562B8"/>
    <w:pPr>
      <w:tabs>
        <w:tab w:val="left" w:pos="0"/>
      </w:tabs>
      <w:spacing w:before="289" w:after="239" w:line="190" w:lineRule="exact"/>
    </w:pPr>
    <w:rPr>
      <w:rFonts w:ascii="Times New Roman" w:eastAsia="Times New Roman" w:hAnsi="Times New Roman" w:cs="Times New Roman"/>
      <w:snapToGrid w:val="0"/>
      <w:sz w:val="26"/>
      <w:szCs w:val="20"/>
      <w:lang w:val="en-GB" w:eastAsia="en-US"/>
    </w:rPr>
  </w:style>
  <w:style w:type="paragraph" w:customStyle="1" w:styleId="dated-f">
    <w:name w:val="dated-f"/>
    <w:basedOn w:val="dated-e"/>
    <w:rsid w:val="002562B8"/>
    <w:rPr>
      <w:lang w:val="fr-CA"/>
    </w:rPr>
  </w:style>
  <w:style w:type="paragraph" w:customStyle="1" w:styleId="madeappfiled-f">
    <w:name w:val="made/app/filed-f"/>
    <w:basedOn w:val="madeappfiled-e"/>
    <w:rsid w:val="002562B8"/>
    <w:rPr>
      <w:lang w:val="fr-CA"/>
    </w:rPr>
  </w:style>
  <w:style w:type="paragraph" w:customStyle="1" w:styleId="madeappfiled-e">
    <w:name w:val="made/app/filed-e"/>
    <w:rsid w:val="002562B8"/>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2562B8"/>
    <w:rPr>
      <w:rFonts w:ascii="Times New (W1)" w:hAnsi="Times New (W1)"/>
      <w:b w:val="0"/>
    </w:rPr>
  </w:style>
  <w:style w:type="paragraph" w:customStyle="1" w:styleId="regtitleold-f">
    <w:name w:val="regtitleold-f"/>
    <w:basedOn w:val="regtitleold-e"/>
    <w:rsid w:val="002562B8"/>
    <w:rPr>
      <w:lang w:val="fr-CA"/>
    </w:rPr>
  </w:style>
  <w:style w:type="paragraph" w:customStyle="1" w:styleId="signature-f">
    <w:name w:val="signature-f"/>
    <w:basedOn w:val="signature-e"/>
    <w:rsid w:val="002562B8"/>
    <w:rPr>
      <w:lang w:val="fr-CA"/>
    </w:rPr>
  </w:style>
  <w:style w:type="paragraph" w:customStyle="1" w:styleId="signtit-f">
    <w:name w:val="signtit-f"/>
    <w:basedOn w:val="signtit-e"/>
    <w:rsid w:val="002562B8"/>
    <w:rPr>
      <w:lang w:val="fr-CA"/>
    </w:rPr>
  </w:style>
  <w:style w:type="paragraph" w:customStyle="1" w:styleId="commiss-f">
    <w:name w:val="commiss-f"/>
    <w:basedOn w:val="commiss-e"/>
    <w:rsid w:val="002562B8"/>
    <w:rPr>
      <w:lang w:val="fr-CA"/>
    </w:rPr>
  </w:style>
  <w:style w:type="paragraph" w:customStyle="1" w:styleId="Yact-e">
    <w:name w:val="Yact-e"/>
    <w:basedOn w:val="act-e"/>
    <w:rsid w:val="002562B8"/>
    <w:pPr>
      <w:shd w:val="clear" w:color="auto" w:fill="D9D9D9"/>
    </w:pPr>
  </w:style>
  <w:style w:type="paragraph" w:customStyle="1" w:styleId="Yact-f">
    <w:name w:val="Yact-f"/>
    <w:basedOn w:val="Yact-e"/>
    <w:rsid w:val="002562B8"/>
    <w:rPr>
      <w:lang w:val="fr-CA"/>
    </w:rPr>
  </w:style>
  <w:style w:type="paragraph" w:customStyle="1" w:styleId="Yform-e">
    <w:name w:val="Yform-e"/>
    <w:basedOn w:val="form-e"/>
    <w:rsid w:val="002562B8"/>
    <w:pPr>
      <w:shd w:val="clear" w:color="auto" w:fill="D9D9D9"/>
    </w:pPr>
  </w:style>
  <w:style w:type="paragraph" w:customStyle="1" w:styleId="Yform-f">
    <w:name w:val="Yform-f"/>
    <w:basedOn w:val="Yform-e"/>
    <w:rsid w:val="002562B8"/>
    <w:rPr>
      <w:lang w:val="fr-CA"/>
    </w:rPr>
  </w:style>
  <w:style w:type="paragraph" w:customStyle="1" w:styleId="note-f">
    <w:name w:val="note-f"/>
    <w:rsid w:val="002562B8"/>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2562B8"/>
    <w:rPr>
      <w:lang w:val="fr-CA"/>
    </w:rPr>
  </w:style>
  <w:style w:type="paragraph" w:customStyle="1" w:styleId="Yruleb-e">
    <w:name w:val="Yruleb-e"/>
    <w:basedOn w:val="ruleb-e"/>
    <w:rsid w:val="002562B8"/>
    <w:pPr>
      <w:shd w:val="clear" w:color="auto" w:fill="D9D9D9"/>
    </w:pPr>
  </w:style>
  <w:style w:type="paragraph" w:customStyle="1" w:styleId="Yruleb-f">
    <w:name w:val="Yruleb-f"/>
    <w:basedOn w:val="Yruleb-e"/>
    <w:rsid w:val="002562B8"/>
    <w:rPr>
      <w:lang w:val="fr-CA"/>
    </w:rPr>
  </w:style>
  <w:style w:type="paragraph" w:customStyle="1" w:styleId="Yrulel-e">
    <w:name w:val="Yrulel-e"/>
    <w:basedOn w:val="rulel-e"/>
    <w:rsid w:val="002562B8"/>
    <w:pPr>
      <w:shd w:val="clear" w:color="auto" w:fill="D9D9D9"/>
    </w:pPr>
  </w:style>
  <w:style w:type="paragraph" w:customStyle="1" w:styleId="Yrulel-f">
    <w:name w:val="Yrulel-f"/>
    <w:basedOn w:val="Yrulel-e"/>
    <w:rsid w:val="002562B8"/>
    <w:rPr>
      <w:lang w:val="fr-CA"/>
    </w:rPr>
  </w:style>
  <w:style w:type="paragraph" w:customStyle="1" w:styleId="Yrulec-e">
    <w:name w:val="Yrulec-e"/>
    <w:basedOn w:val="rulec-e"/>
    <w:rsid w:val="002562B8"/>
    <w:pPr>
      <w:shd w:val="clear" w:color="auto" w:fill="D9D9D9"/>
    </w:pPr>
  </w:style>
  <w:style w:type="paragraph" w:customStyle="1" w:styleId="Yrulec-f">
    <w:name w:val="Yrulec-f"/>
    <w:basedOn w:val="Yrulec-e"/>
    <w:rsid w:val="002562B8"/>
    <w:rPr>
      <w:lang w:val="fr-CA"/>
    </w:rPr>
  </w:style>
  <w:style w:type="paragraph" w:customStyle="1" w:styleId="Yrulei-e">
    <w:name w:val="Yrulei-e"/>
    <w:basedOn w:val="rulei-e"/>
    <w:rsid w:val="002562B8"/>
    <w:pPr>
      <w:shd w:val="clear" w:color="auto" w:fill="D9D9D9"/>
    </w:pPr>
  </w:style>
  <w:style w:type="paragraph" w:customStyle="1" w:styleId="Yrulei-f">
    <w:name w:val="Yrulei-f"/>
    <w:basedOn w:val="Yrulei-e"/>
    <w:rsid w:val="002562B8"/>
    <w:rPr>
      <w:lang w:val="fr-CA"/>
    </w:rPr>
  </w:style>
  <w:style w:type="paragraph" w:customStyle="1" w:styleId="Ysubject-e">
    <w:name w:val="Ysubject-e"/>
    <w:basedOn w:val="subject-e"/>
    <w:rsid w:val="002562B8"/>
    <w:pPr>
      <w:shd w:val="clear" w:color="auto" w:fill="D9D9D9"/>
    </w:pPr>
  </w:style>
  <w:style w:type="paragraph" w:customStyle="1" w:styleId="Ysubject-f">
    <w:name w:val="Ysubject-f"/>
    <w:basedOn w:val="Ysubject-e"/>
    <w:rsid w:val="002562B8"/>
    <w:rPr>
      <w:lang w:val="fr-CA"/>
    </w:rPr>
  </w:style>
  <w:style w:type="paragraph" w:customStyle="1" w:styleId="Yheadnote-e">
    <w:name w:val="Yheadnote-e"/>
    <w:basedOn w:val="headnote-e"/>
    <w:rsid w:val="002562B8"/>
    <w:pPr>
      <w:shd w:val="clear" w:color="auto" w:fill="D9D9D9"/>
    </w:pPr>
  </w:style>
  <w:style w:type="paragraph" w:customStyle="1" w:styleId="Yheadnote-f">
    <w:name w:val="Yheadnote-f"/>
    <w:basedOn w:val="Yheadnote-e"/>
    <w:rsid w:val="002562B8"/>
    <w:rPr>
      <w:lang w:val="fr-CA"/>
    </w:rPr>
  </w:style>
  <w:style w:type="paragraph" w:customStyle="1" w:styleId="TOChead-f">
    <w:name w:val="TOChead-f"/>
    <w:basedOn w:val="TOChead-e"/>
    <w:rsid w:val="002562B8"/>
    <w:rPr>
      <w:lang w:val="fr-CA"/>
    </w:rPr>
  </w:style>
  <w:style w:type="paragraph" w:customStyle="1" w:styleId="TOChead-e">
    <w:name w:val="TOChead-e"/>
    <w:basedOn w:val="table-e"/>
    <w:rsid w:val="002562B8"/>
    <w:rPr>
      <w:color w:val="0000FF"/>
      <w:u w:val="single" w:color="0000FF"/>
    </w:rPr>
  </w:style>
  <w:style w:type="character" w:customStyle="1" w:styleId="ovbold">
    <w:name w:val="ovbold"/>
    <w:rsid w:val="002562B8"/>
    <w:rPr>
      <w:b/>
    </w:rPr>
  </w:style>
  <w:style w:type="character" w:customStyle="1" w:styleId="ovitalic">
    <w:name w:val="ovitalic"/>
    <w:rsid w:val="002562B8"/>
    <w:rPr>
      <w:i/>
    </w:rPr>
  </w:style>
  <w:style w:type="character" w:customStyle="1" w:styleId="ovsmallcap">
    <w:name w:val="ovsmallcap"/>
    <w:rsid w:val="002562B8"/>
    <w:rPr>
      <w:smallCaps/>
    </w:rPr>
  </w:style>
  <w:style w:type="character" w:customStyle="1" w:styleId="ovregular">
    <w:name w:val="ovregular"/>
    <w:rsid w:val="002562B8"/>
    <w:rPr>
      <w:b/>
    </w:rPr>
  </w:style>
  <w:style w:type="character" w:customStyle="1" w:styleId="ovitalicbold">
    <w:name w:val="ovitalicbold"/>
    <w:rsid w:val="002562B8"/>
    <w:rPr>
      <w:b/>
      <w:i/>
    </w:rPr>
  </w:style>
  <w:style w:type="paragraph" w:customStyle="1" w:styleId="tablelevel1-e">
    <w:name w:val="tablelevel1-e"/>
    <w:basedOn w:val="table-e"/>
    <w:rsid w:val="002562B8"/>
    <w:pPr>
      <w:tabs>
        <w:tab w:val="right" w:pos="240"/>
        <w:tab w:val="left" w:pos="360"/>
      </w:tabs>
      <w:spacing w:line="190" w:lineRule="exact"/>
      <w:ind w:left="360" w:hanging="360"/>
    </w:pPr>
  </w:style>
  <w:style w:type="paragraph" w:customStyle="1" w:styleId="tablelevel1-f">
    <w:name w:val="tablelevel1-f"/>
    <w:basedOn w:val="tablelevel1-e"/>
    <w:rsid w:val="002562B8"/>
    <w:rPr>
      <w:lang w:val="fr-CA"/>
    </w:rPr>
  </w:style>
  <w:style w:type="paragraph" w:customStyle="1" w:styleId="tablelevel2-e">
    <w:name w:val="tablelevel2-e"/>
    <w:basedOn w:val="table-e"/>
    <w:rsid w:val="002562B8"/>
    <w:pPr>
      <w:tabs>
        <w:tab w:val="right" w:pos="480"/>
        <w:tab w:val="left" w:pos="600"/>
      </w:tabs>
      <w:spacing w:line="190" w:lineRule="exact"/>
      <w:ind w:left="600" w:hanging="600"/>
    </w:pPr>
  </w:style>
  <w:style w:type="paragraph" w:customStyle="1" w:styleId="tablelevel2-f">
    <w:name w:val="tablelevel2-f"/>
    <w:basedOn w:val="tablelevel2-e"/>
    <w:rsid w:val="002562B8"/>
    <w:rPr>
      <w:lang w:val="fr-CA"/>
    </w:rPr>
  </w:style>
  <w:style w:type="paragraph" w:customStyle="1" w:styleId="tablelevel3-e">
    <w:name w:val="tablelevel3-e"/>
    <w:basedOn w:val="table-e"/>
    <w:rsid w:val="002562B8"/>
    <w:pPr>
      <w:tabs>
        <w:tab w:val="right" w:pos="720"/>
        <w:tab w:val="left" w:pos="840"/>
      </w:tabs>
      <w:spacing w:line="190" w:lineRule="exact"/>
      <w:ind w:left="840" w:hanging="840"/>
    </w:pPr>
  </w:style>
  <w:style w:type="paragraph" w:customStyle="1" w:styleId="tablelevel3-f">
    <w:name w:val="tablelevel3-f"/>
    <w:basedOn w:val="tablelevel3-e"/>
    <w:rsid w:val="002562B8"/>
    <w:rPr>
      <w:lang w:val="fr-CA"/>
    </w:rPr>
  </w:style>
  <w:style w:type="paragraph" w:customStyle="1" w:styleId="tablelevel4-e">
    <w:name w:val="tablelevel4-e"/>
    <w:basedOn w:val="table-e"/>
    <w:rsid w:val="002562B8"/>
    <w:pPr>
      <w:tabs>
        <w:tab w:val="right" w:pos="960"/>
        <w:tab w:val="left" w:pos="1080"/>
      </w:tabs>
      <w:spacing w:line="190" w:lineRule="exact"/>
      <w:ind w:left="1080" w:hanging="1080"/>
    </w:pPr>
  </w:style>
  <w:style w:type="paragraph" w:customStyle="1" w:styleId="tablelevel4-f">
    <w:name w:val="tablelevel4-f"/>
    <w:basedOn w:val="tablelevel4-e"/>
    <w:rsid w:val="002562B8"/>
    <w:rPr>
      <w:lang w:val="fr-CA"/>
    </w:rPr>
  </w:style>
  <w:style w:type="paragraph" w:customStyle="1" w:styleId="tablelevel1x-e">
    <w:name w:val="tablelevel1x-e"/>
    <w:basedOn w:val="table-e"/>
    <w:rsid w:val="002562B8"/>
    <w:pPr>
      <w:spacing w:line="190" w:lineRule="exact"/>
      <w:ind w:left="360"/>
    </w:pPr>
  </w:style>
  <w:style w:type="paragraph" w:customStyle="1" w:styleId="tablelevel1x-f">
    <w:name w:val="tablelevel1x-f"/>
    <w:basedOn w:val="tablelevel1x-e"/>
    <w:rsid w:val="002562B8"/>
    <w:rPr>
      <w:lang w:val="fr-CA"/>
    </w:rPr>
  </w:style>
  <w:style w:type="paragraph" w:customStyle="1" w:styleId="tablelevel2x-e">
    <w:name w:val="tablelevel2x-e"/>
    <w:basedOn w:val="table-e"/>
    <w:rsid w:val="002562B8"/>
    <w:pPr>
      <w:spacing w:line="190" w:lineRule="exact"/>
      <w:ind w:left="600"/>
    </w:pPr>
  </w:style>
  <w:style w:type="paragraph" w:customStyle="1" w:styleId="tablelevel2x-f">
    <w:name w:val="tablelevel2x-f"/>
    <w:basedOn w:val="tablelevel2x-e"/>
    <w:rsid w:val="002562B8"/>
    <w:rPr>
      <w:lang w:val="fr-CA"/>
    </w:rPr>
  </w:style>
  <w:style w:type="paragraph" w:customStyle="1" w:styleId="tablelevel3x-e">
    <w:name w:val="tablelevel3x-e"/>
    <w:basedOn w:val="table-e"/>
    <w:rsid w:val="002562B8"/>
    <w:pPr>
      <w:spacing w:line="190" w:lineRule="exact"/>
      <w:ind w:left="840"/>
    </w:pPr>
  </w:style>
  <w:style w:type="paragraph" w:customStyle="1" w:styleId="tablelevel3x-f">
    <w:name w:val="tablelevel3x-f"/>
    <w:basedOn w:val="tablelevel3x-e"/>
    <w:rsid w:val="002562B8"/>
    <w:rPr>
      <w:lang w:val="fr-CA"/>
    </w:rPr>
  </w:style>
  <w:style w:type="paragraph" w:customStyle="1" w:styleId="Ytablelevel1-e">
    <w:name w:val="Ytablelevel1-e"/>
    <w:basedOn w:val="tablelevel1-e"/>
    <w:rsid w:val="002562B8"/>
    <w:pPr>
      <w:shd w:val="clear" w:color="auto" w:fill="D9D9D9"/>
    </w:pPr>
  </w:style>
  <w:style w:type="paragraph" w:customStyle="1" w:styleId="equationind1-f">
    <w:name w:val="equationind1-f"/>
    <w:basedOn w:val="equationind1-e"/>
    <w:rsid w:val="002562B8"/>
    <w:rPr>
      <w:lang w:val="fr-CA"/>
    </w:rPr>
  </w:style>
  <w:style w:type="paragraph" w:customStyle="1" w:styleId="equationind1-e">
    <w:name w:val="equationind1-e"/>
    <w:basedOn w:val="paragraph-e"/>
    <w:rsid w:val="002562B8"/>
  </w:style>
  <w:style w:type="paragraph" w:customStyle="1" w:styleId="equationind2-e">
    <w:name w:val="equationind2-e"/>
    <w:basedOn w:val="subpara-e"/>
    <w:rsid w:val="002562B8"/>
  </w:style>
  <w:style w:type="paragraph" w:customStyle="1" w:styleId="equationind2-f">
    <w:name w:val="equationind2-f"/>
    <w:basedOn w:val="equationind2-e"/>
    <w:rsid w:val="002562B8"/>
    <w:rPr>
      <w:lang w:val="fr-CA"/>
    </w:rPr>
  </w:style>
  <w:style w:type="paragraph" w:customStyle="1" w:styleId="equationind3-e">
    <w:name w:val="equationind3-e"/>
    <w:basedOn w:val="subsubpara-e"/>
    <w:rsid w:val="002562B8"/>
  </w:style>
  <w:style w:type="paragraph" w:customStyle="1" w:styleId="equationind3-f">
    <w:name w:val="equationind3-f"/>
    <w:basedOn w:val="equationind3-e"/>
    <w:rsid w:val="002562B8"/>
    <w:rPr>
      <w:lang w:val="fr-CA"/>
    </w:rPr>
  </w:style>
  <w:style w:type="paragraph" w:customStyle="1" w:styleId="equationind4-e">
    <w:name w:val="equationind4-e"/>
    <w:basedOn w:val="subsubsubpara-e"/>
    <w:rsid w:val="002562B8"/>
  </w:style>
  <w:style w:type="paragraph" w:customStyle="1" w:styleId="equationind4-f">
    <w:name w:val="equationind4-f"/>
    <w:basedOn w:val="equationind4-e"/>
    <w:rsid w:val="002562B8"/>
    <w:rPr>
      <w:lang w:val="fr-CA"/>
    </w:rPr>
  </w:style>
  <w:style w:type="paragraph" w:customStyle="1" w:styleId="tablelevel4x-e">
    <w:name w:val="tablelevel4x-e"/>
    <w:basedOn w:val="table-e"/>
    <w:rsid w:val="002562B8"/>
    <w:pPr>
      <w:spacing w:line="190" w:lineRule="exact"/>
      <w:ind w:left="1080"/>
    </w:pPr>
  </w:style>
  <w:style w:type="paragraph" w:customStyle="1" w:styleId="tablelevel4x-f">
    <w:name w:val="tablelevel4x-f"/>
    <w:basedOn w:val="tablelevel4x-e"/>
    <w:rsid w:val="002562B8"/>
    <w:rPr>
      <w:lang w:val="fr-CA"/>
    </w:rPr>
  </w:style>
  <w:style w:type="paragraph" w:customStyle="1" w:styleId="headnoteind-e">
    <w:name w:val="headnoteind-e"/>
    <w:basedOn w:val="headnote-e"/>
    <w:rsid w:val="002562B8"/>
    <w:pPr>
      <w:ind w:left="245"/>
    </w:pPr>
  </w:style>
  <w:style w:type="paragraph" w:customStyle="1" w:styleId="headnoteind-f">
    <w:name w:val="headnoteind-f"/>
    <w:basedOn w:val="headnoteind-e"/>
    <w:rsid w:val="002562B8"/>
    <w:rPr>
      <w:lang w:val="fr-CA"/>
    </w:rPr>
  </w:style>
  <w:style w:type="paragraph" w:customStyle="1" w:styleId="footnoteLeft-e">
    <w:name w:val="footnoteLeft-e"/>
    <w:basedOn w:val="footnote-e"/>
    <w:rsid w:val="002562B8"/>
    <w:pPr>
      <w:jc w:val="left"/>
    </w:pPr>
  </w:style>
  <w:style w:type="paragraph" w:customStyle="1" w:styleId="footnoteLeft-f">
    <w:name w:val="footnoteLeft-f"/>
    <w:basedOn w:val="Normal"/>
    <w:rsid w:val="002562B8"/>
  </w:style>
  <w:style w:type="paragraph" w:customStyle="1" w:styleId="TOCpartLeft-e">
    <w:name w:val="TOCpartLeft-e"/>
    <w:basedOn w:val="table-e"/>
    <w:rsid w:val="002562B8"/>
    <w:rPr>
      <w:b/>
    </w:rPr>
  </w:style>
  <w:style w:type="paragraph" w:customStyle="1" w:styleId="TOCpartLeft-f">
    <w:name w:val="TOCpartLeft-f"/>
    <w:basedOn w:val="TOCpartLeft-e"/>
    <w:rsid w:val="002562B8"/>
    <w:rPr>
      <w:lang w:val="fr-CA"/>
    </w:rPr>
  </w:style>
  <w:style w:type="character" w:customStyle="1" w:styleId="UnderBlue">
    <w:name w:val="UnderBlue"/>
    <w:rsid w:val="002562B8"/>
    <w:rPr>
      <w:color w:val="0000FF"/>
      <w:u w:val="single" w:color="0000FF"/>
    </w:rPr>
  </w:style>
  <w:style w:type="paragraph" w:customStyle="1" w:styleId="TOCschedLeft-e">
    <w:name w:val="TOCschedLeft-e"/>
    <w:basedOn w:val="TOCpartLeft-e"/>
    <w:rsid w:val="002562B8"/>
    <w:rPr>
      <w:b w:val="0"/>
    </w:rPr>
  </w:style>
  <w:style w:type="paragraph" w:customStyle="1" w:styleId="TOCschedLeft-f">
    <w:name w:val="TOCschedLeft-f"/>
    <w:basedOn w:val="TOCschedLeft-e"/>
    <w:rsid w:val="002562B8"/>
    <w:rPr>
      <w:lang w:val="fr-CA"/>
    </w:rPr>
  </w:style>
  <w:style w:type="paragraph" w:customStyle="1" w:styleId="TOCheadLeft-e">
    <w:name w:val="TOCheadLeft-e"/>
    <w:basedOn w:val="TOCheadCenter-e"/>
    <w:rsid w:val="002562B8"/>
    <w:pPr>
      <w:jc w:val="left"/>
    </w:pPr>
  </w:style>
  <w:style w:type="paragraph" w:customStyle="1" w:styleId="TOCheadLeft-f">
    <w:name w:val="TOCheadLeft-f"/>
    <w:basedOn w:val="TOCheadLeft-e"/>
    <w:rsid w:val="002562B8"/>
    <w:rPr>
      <w:lang w:val="fr-CA"/>
    </w:rPr>
  </w:style>
  <w:style w:type="paragraph" w:customStyle="1" w:styleId="Yfootnote-e">
    <w:name w:val="Yfootnote-e"/>
    <w:basedOn w:val="footnote-e"/>
    <w:rsid w:val="002562B8"/>
    <w:pPr>
      <w:shd w:val="clear" w:color="auto" w:fill="D9D9D9"/>
    </w:pPr>
  </w:style>
  <w:style w:type="paragraph" w:customStyle="1" w:styleId="Yfootnote-f">
    <w:name w:val="Yfootnote-f"/>
    <w:basedOn w:val="footnote-f"/>
    <w:rsid w:val="002562B8"/>
    <w:pPr>
      <w:shd w:val="clear" w:color="auto" w:fill="D9D9D9"/>
    </w:pPr>
  </w:style>
  <w:style w:type="paragraph" w:customStyle="1" w:styleId="Yfootnoteleft-e">
    <w:name w:val="Yfootnoteleft-e"/>
    <w:basedOn w:val="footnoteLeft-e"/>
    <w:rsid w:val="002562B8"/>
    <w:pPr>
      <w:shd w:val="clear" w:color="auto" w:fill="D9D9D9"/>
    </w:pPr>
  </w:style>
  <w:style w:type="paragraph" w:customStyle="1" w:styleId="Yfootnoteleft-f">
    <w:name w:val="Yfootnoteleft-f"/>
    <w:basedOn w:val="footnoteLeft-f"/>
    <w:rsid w:val="002562B8"/>
    <w:pPr>
      <w:shd w:val="clear" w:color="auto" w:fill="D9D9D9"/>
    </w:pPr>
  </w:style>
  <w:style w:type="paragraph" w:customStyle="1" w:styleId="TOCpart-f">
    <w:name w:val="TOCpart-f"/>
    <w:basedOn w:val="TOCpart-e"/>
    <w:rsid w:val="002562B8"/>
    <w:rPr>
      <w:lang w:val="fr-CA"/>
    </w:rPr>
  </w:style>
  <w:style w:type="paragraph" w:customStyle="1" w:styleId="TOCpart-e">
    <w:name w:val="TOCpart-e"/>
    <w:basedOn w:val="table-e"/>
    <w:rsid w:val="002562B8"/>
    <w:rPr>
      <w:b/>
      <w:color w:val="0000FF"/>
      <w:u w:val="single" w:color="0000FF"/>
    </w:rPr>
  </w:style>
  <w:style w:type="paragraph" w:customStyle="1" w:styleId="TOCsched-f">
    <w:name w:val="TOCsched-f"/>
    <w:basedOn w:val="TOCsched-e"/>
    <w:rsid w:val="002562B8"/>
    <w:rPr>
      <w:lang w:val="fr-CA"/>
    </w:rPr>
  </w:style>
  <w:style w:type="paragraph" w:customStyle="1" w:styleId="TOCsched-e">
    <w:name w:val="TOCsched-e"/>
    <w:basedOn w:val="table-e"/>
    <w:rsid w:val="002562B8"/>
    <w:rPr>
      <w:color w:val="0000FF"/>
      <w:u w:val="single" w:color="0000FF"/>
    </w:rPr>
  </w:style>
  <w:style w:type="paragraph" w:customStyle="1" w:styleId="tocpartnum-f">
    <w:name w:val="tocpartnum-f"/>
    <w:basedOn w:val="tocpartnum-e"/>
    <w:rsid w:val="002562B8"/>
    <w:rPr>
      <w:lang w:val="fr-CA"/>
    </w:rPr>
  </w:style>
  <w:style w:type="paragraph" w:customStyle="1" w:styleId="partnumRevoked-f">
    <w:name w:val="partnumRevoked-f"/>
    <w:basedOn w:val="partnumRevoked-e"/>
    <w:rsid w:val="002562B8"/>
    <w:rPr>
      <w:lang w:val="fr-CA"/>
    </w:rPr>
  </w:style>
  <w:style w:type="character" w:customStyle="1" w:styleId="ovallcaps">
    <w:name w:val="ovallcaps"/>
    <w:rsid w:val="002562B8"/>
    <w:rPr>
      <w:caps/>
    </w:rPr>
  </w:style>
  <w:style w:type="character" w:customStyle="1" w:styleId="ovboldallcaps">
    <w:name w:val="ovboldallcaps"/>
    <w:rsid w:val="002562B8"/>
    <w:rPr>
      <w:b/>
      <w:caps/>
    </w:rPr>
  </w:style>
  <w:style w:type="paragraph" w:customStyle="1" w:styleId="scheduleRevoked-e">
    <w:name w:val="scheduleRevoked-e"/>
    <w:basedOn w:val="schedule-e"/>
    <w:rsid w:val="002562B8"/>
    <w:rPr>
      <w:caps w:val="0"/>
    </w:rPr>
  </w:style>
  <w:style w:type="paragraph" w:customStyle="1" w:styleId="scheduleRevoked-f">
    <w:name w:val="scheduleRevoked-f"/>
    <w:basedOn w:val="scheduleRevoked-e"/>
    <w:rsid w:val="002562B8"/>
    <w:rPr>
      <w:lang w:val="fr-CA"/>
    </w:rPr>
  </w:style>
  <w:style w:type="paragraph" w:customStyle="1" w:styleId="formRevoked-e">
    <w:name w:val="formRevoked-e"/>
    <w:basedOn w:val="form-e"/>
    <w:rsid w:val="002562B8"/>
    <w:rPr>
      <w:caps w:val="0"/>
    </w:rPr>
  </w:style>
  <w:style w:type="paragraph" w:customStyle="1" w:styleId="formRevoked-f">
    <w:name w:val="formRevoked-f"/>
    <w:basedOn w:val="formRevoked-e"/>
    <w:rsid w:val="002562B8"/>
    <w:rPr>
      <w:lang w:val="fr-CA"/>
    </w:rPr>
  </w:style>
  <w:style w:type="paragraph" w:customStyle="1" w:styleId="OLCheader">
    <w:name w:val="OLCheader"/>
    <w:rsid w:val="002562B8"/>
    <w:pPr>
      <w:widowControl w:val="0"/>
      <w:tabs>
        <w:tab w:val="center" w:pos="5160"/>
        <w:tab w:val="right" w:pos="10080"/>
      </w:tabs>
      <w:spacing w:after="0" w:line="160" w:lineRule="exact"/>
    </w:pPr>
    <w:rPr>
      <w:rFonts w:ascii="Times New Roman" w:eastAsia="Times New Roman" w:hAnsi="Times New Roman" w:cs="Times New Roman"/>
      <w:sz w:val="26"/>
      <w:szCs w:val="20"/>
      <w:lang w:eastAsia="en-US"/>
    </w:rPr>
  </w:style>
  <w:style w:type="paragraph" w:customStyle="1" w:styleId="OLCfooter">
    <w:name w:val="OLCfooter"/>
    <w:rsid w:val="002562B8"/>
    <w:pPr>
      <w:widowControl w:val="0"/>
      <w:tabs>
        <w:tab w:val="center" w:pos="5160"/>
        <w:tab w:val="right" w:pos="10080"/>
      </w:tabs>
      <w:spacing w:before="70" w:after="0" w:line="240" w:lineRule="auto"/>
      <w:jc w:val="center"/>
    </w:pPr>
    <w:rPr>
      <w:rFonts w:ascii="Times New Roman" w:eastAsia="Times New Roman" w:hAnsi="Times New Roman" w:cs="Times New Roman"/>
      <w:sz w:val="26"/>
      <w:szCs w:val="20"/>
      <w:lang w:eastAsia="en-US"/>
    </w:rPr>
  </w:style>
  <w:style w:type="paragraph" w:customStyle="1" w:styleId="Ytablelevel1-f">
    <w:name w:val="Ytablelevel1-f"/>
    <w:basedOn w:val="Ytablelevel1-e"/>
    <w:rsid w:val="002562B8"/>
    <w:rPr>
      <w:lang w:val="fr-CA"/>
    </w:rPr>
  </w:style>
  <w:style w:type="paragraph" w:customStyle="1" w:styleId="Ytablelevel1x-e">
    <w:name w:val="Ytablelevel1x-e"/>
    <w:basedOn w:val="tablelevel1x-e"/>
    <w:rsid w:val="002562B8"/>
    <w:pPr>
      <w:shd w:val="clear" w:color="auto" w:fill="D9D9D9"/>
    </w:pPr>
  </w:style>
  <w:style w:type="paragraph" w:customStyle="1" w:styleId="Ytablelevel1x-f">
    <w:name w:val="Ytablelevel1x-f"/>
    <w:basedOn w:val="Ytablelevel1x-e"/>
    <w:rsid w:val="002562B8"/>
    <w:rPr>
      <w:lang w:val="fr-CA"/>
    </w:rPr>
  </w:style>
  <w:style w:type="paragraph" w:customStyle="1" w:styleId="Ytablelevel2-e">
    <w:name w:val="Ytablelevel2-e"/>
    <w:basedOn w:val="tablelevel2-e"/>
    <w:rsid w:val="002562B8"/>
    <w:pPr>
      <w:shd w:val="clear" w:color="auto" w:fill="D9D9D9"/>
    </w:pPr>
  </w:style>
  <w:style w:type="paragraph" w:customStyle="1" w:styleId="Ytablelevel2-f">
    <w:name w:val="Ytablelevel2-f"/>
    <w:basedOn w:val="Ytablelevel2-e"/>
    <w:rsid w:val="002562B8"/>
    <w:rPr>
      <w:lang w:val="fr-CA"/>
    </w:rPr>
  </w:style>
  <w:style w:type="paragraph" w:customStyle="1" w:styleId="Ytablelevel2x-e">
    <w:name w:val="Ytablelevel2x-e"/>
    <w:basedOn w:val="tablelevel2x-e"/>
    <w:rsid w:val="002562B8"/>
    <w:pPr>
      <w:shd w:val="clear" w:color="auto" w:fill="D9D9D9"/>
    </w:pPr>
  </w:style>
  <w:style w:type="paragraph" w:customStyle="1" w:styleId="Ytablelevel2x-f">
    <w:name w:val="Ytablelevel2x-f"/>
    <w:basedOn w:val="Ytablelevel2x-e"/>
    <w:rsid w:val="002562B8"/>
    <w:rPr>
      <w:lang w:val="fr-CA"/>
    </w:rPr>
  </w:style>
  <w:style w:type="paragraph" w:customStyle="1" w:styleId="Ytablelevel3-e">
    <w:name w:val="Ytablelevel3-e"/>
    <w:basedOn w:val="tablelevel3-e"/>
    <w:rsid w:val="002562B8"/>
    <w:pPr>
      <w:shd w:val="clear" w:color="auto" w:fill="D9D9D9"/>
    </w:pPr>
  </w:style>
  <w:style w:type="paragraph" w:customStyle="1" w:styleId="Ytablelevel3-f">
    <w:name w:val="Ytablelevel3-f"/>
    <w:basedOn w:val="Ytablelevel3-e"/>
    <w:rsid w:val="002562B8"/>
    <w:rPr>
      <w:lang w:val="fr-CA"/>
    </w:rPr>
  </w:style>
  <w:style w:type="paragraph" w:customStyle="1" w:styleId="Ytablelevel3x-e">
    <w:name w:val="Ytablelevel3x-e"/>
    <w:basedOn w:val="tablelevel3x-e"/>
    <w:rsid w:val="002562B8"/>
    <w:pPr>
      <w:shd w:val="clear" w:color="auto" w:fill="D9D9D9"/>
    </w:pPr>
  </w:style>
  <w:style w:type="paragraph" w:customStyle="1" w:styleId="Ytablelevel3x-f">
    <w:name w:val="Ytablelevel3x-f"/>
    <w:basedOn w:val="Ytablelevel3x-e"/>
    <w:rsid w:val="002562B8"/>
    <w:rPr>
      <w:lang w:val="fr-CA"/>
    </w:rPr>
  </w:style>
  <w:style w:type="paragraph" w:customStyle="1" w:styleId="Ytablelevel4-e">
    <w:name w:val="Ytablelevel4-e"/>
    <w:basedOn w:val="tablelevel4-e"/>
    <w:rsid w:val="002562B8"/>
    <w:pPr>
      <w:shd w:val="clear" w:color="auto" w:fill="D9D9D9"/>
    </w:pPr>
  </w:style>
  <w:style w:type="paragraph" w:customStyle="1" w:styleId="Ytablelevel4-f">
    <w:name w:val="Ytablelevel4-f"/>
    <w:basedOn w:val="Ytablelevel4-e"/>
    <w:rsid w:val="002562B8"/>
    <w:rPr>
      <w:lang w:val="fr-CA"/>
    </w:rPr>
  </w:style>
  <w:style w:type="paragraph" w:customStyle="1" w:styleId="Ytablelevel4x-e">
    <w:name w:val="Ytablelevel4x-e"/>
    <w:basedOn w:val="tablelevel4x-e"/>
    <w:rsid w:val="002562B8"/>
    <w:pPr>
      <w:shd w:val="clear" w:color="auto" w:fill="D9D9D9"/>
    </w:pPr>
  </w:style>
  <w:style w:type="paragraph" w:customStyle="1" w:styleId="Ytablelevel4x-f">
    <w:name w:val="Ytablelevel4x-f"/>
    <w:basedOn w:val="Ytablelevel4x-e"/>
    <w:rsid w:val="002562B8"/>
    <w:rPr>
      <w:lang w:val="fr-CA"/>
    </w:rPr>
  </w:style>
  <w:style w:type="paragraph" w:customStyle="1" w:styleId="parawindt2-f">
    <w:name w:val="parawindt2-f"/>
    <w:basedOn w:val="parawindt2-e"/>
    <w:rsid w:val="002562B8"/>
    <w:rPr>
      <w:lang w:val="fr-CA"/>
    </w:rPr>
  </w:style>
  <w:style w:type="paragraph" w:customStyle="1" w:styleId="sdefsubclause-e">
    <w:name w:val="sdefsubclause-e"/>
    <w:basedOn w:val="Ssubclause-e"/>
    <w:rsid w:val="002562B8"/>
  </w:style>
  <w:style w:type="paragraph" w:customStyle="1" w:styleId="sdefsubclause-f">
    <w:name w:val="sdefsubclause-f"/>
    <w:basedOn w:val="sdefsubclause-e"/>
    <w:rsid w:val="002562B8"/>
    <w:rPr>
      <w:lang w:val="fr-CA"/>
    </w:rPr>
  </w:style>
  <w:style w:type="paragraph" w:customStyle="1" w:styleId="Ysdefsubclause-e">
    <w:name w:val="Ysdefsubclause-e"/>
    <w:basedOn w:val="sdefsubclause-e"/>
    <w:rsid w:val="002562B8"/>
    <w:pPr>
      <w:shd w:val="clear" w:color="auto" w:fill="D9D9D9"/>
    </w:pPr>
  </w:style>
  <w:style w:type="paragraph" w:customStyle="1" w:styleId="Ysdefsubclause-f">
    <w:name w:val="Ysdefsubclause-f"/>
    <w:basedOn w:val="Ysdefsubclause-e"/>
    <w:rsid w:val="002562B8"/>
    <w:rPr>
      <w:lang w:val="fr-CA"/>
    </w:rPr>
  </w:style>
  <w:style w:type="paragraph" w:customStyle="1" w:styleId="parawindt3-e">
    <w:name w:val="parawindt3-e"/>
    <w:basedOn w:val="parawindt-e"/>
    <w:rsid w:val="002562B8"/>
    <w:pPr>
      <w:ind w:left="1678"/>
    </w:pPr>
  </w:style>
  <w:style w:type="paragraph" w:customStyle="1" w:styleId="parawindt3-f">
    <w:name w:val="parawindt3-f"/>
    <w:basedOn w:val="parawindt3-e"/>
    <w:rsid w:val="002562B8"/>
    <w:rPr>
      <w:lang w:val="fr-CA"/>
    </w:rPr>
  </w:style>
  <w:style w:type="paragraph" w:customStyle="1" w:styleId="heading1x-e">
    <w:name w:val="heading1x-e"/>
    <w:basedOn w:val="heading1-e"/>
    <w:rsid w:val="002562B8"/>
  </w:style>
  <w:style w:type="paragraph" w:customStyle="1" w:styleId="heading1x-f">
    <w:name w:val="heading1x-f"/>
    <w:basedOn w:val="heading1-f"/>
    <w:rsid w:val="002562B8"/>
  </w:style>
  <w:style w:type="paragraph" w:customStyle="1" w:styleId="partnumRepeal-f">
    <w:name w:val="partnumRepeal-f"/>
    <w:basedOn w:val="partnumRevoked-f"/>
    <w:rsid w:val="002562B8"/>
    <w:pPr>
      <w:suppressAutoHyphens/>
      <w:spacing w:before="150" w:after="0" w:line="209" w:lineRule="exact"/>
    </w:pPr>
    <w:rPr>
      <w:sz w:val="19"/>
    </w:rPr>
  </w:style>
  <w:style w:type="paragraph" w:customStyle="1" w:styleId="scheduleRepeal-e">
    <w:name w:val="scheduleRepeal-e"/>
    <w:basedOn w:val="scheduleRevoked-e"/>
    <w:rsid w:val="002562B8"/>
    <w:pPr>
      <w:keepNext/>
      <w:keepLines/>
      <w:suppressAutoHyphens/>
      <w:spacing w:before="150" w:after="60" w:line="209" w:lineRule="exact"/>
    </w:pPr>
    <w:rPr>
      <w:sz w:val="20"/>
    </w:rPr>
  </w:style>
  <w:style w:type="paragraph" w:customStyle="1" w:styleId="scheduleRepeal-f">
    <w:name w:val="scheduleRepeal-f"/>
    <w:basedOn w:val="scheduleRevoked-f"/>
    <w:rsid w:val="002562B8"/>
    <w:pPr>
      <w:keepNext/>
      <w:keepLines/>
      <w:suppressAutoHyphens/>
      <w:spacing w:before="150" w:after="60" w:line="209" w:lineRule="exact"/>
    </w:pPr>
    <w:rPr>
      <w:sz w:val="20"/>
    </w:rPr>
  </w:style>
  <w:style w:type="paragraph" w:customStyle="1" w:styleId="formRepeal-e">
    <w:name w:val="formRepeal-e"/>
    <w:basedOn w:val="formRevoked-e"/>
    <w:rsid w:val="002562B8"/>
    <w:pPr>
      <w:keepNext/>
      <w:suppressAutoHyphens/>
      <w:spacing w:before="140" w:after="0" w:line="190" w:lineRule="exact"/>
    </w:pPr>
    <w:rPr>
      <w:sz w:val="20"/>
    </w:rPr>
  </w:style>
  <w:style w:type="paragraph" w:customStyle="1" w:styleId="formRepeal-f">
    <w:name w:val="formRepeal-f"/>
    <w:basedOn w:val="formRevoked-f"/>
    <w:rsid w:val="002562B8"/>
    <w:pPr>
      <w:keepNext/>
      <w:suppressAutoHyphens/>
      <w:spacing w:before="140" w:after="0" w:line="190" w:lineRule="exact"/>
    </w:pPr>
    <w:rPr>
      <w:sz w:val="20"/>
    </w:rPr>
  </w:style>
  <w:style w:type="paragraph" w:customStyle="1" w:styleId="tableheadingRepeal-e">
    <w:name w:val="tableheadingRepeal-e"/>
    <w:basedOn w:val="tableheading-e"/>
    <w:rsid w:val="002562B8"/>
    <w:pPr>
      <w:suppressAutoHyphens/>
      <w:spacing w:after="139" w:line="300" w:lineRule="exact"/>
    </w:pPr>
    <w:rPr>
      <w:sz w:val="20"/>
    </w:rPr>
  </w:style>
  <w:style w:type="paragraph" w:customStyle="1" w:styleId="tableheadingRepeal-f">
    <w:name w:val="tableheadingRepeal-f"/>
    <w:basedOn w:val="tableheading-f"/>
    <w:rsid w:val="002562B8"/>
    <w:pPr>
      <w:suppressAutoHyphens/>
      <w:spacing w:after="139" w:line="300" w:lineRule="exact"/>
    </w:pPr>
    <w:rPr>
      <w:sz w:val="20"/>
    </w:rPr>
  </w:style>
  <w:style w:type="paragraph" w:customStyle="1" w:styleId="subsubsubsubclause-e">
    <w:name w:val="subsubsubsubclause-e"/>
    <w:basedOn w:val="clause-e"/>
    <w:rsid w:val="002562B8"/>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2562B8"/>
    <w:rPr>
      <w:lang w:val="fr-CA"/>
    </w:rPr>
  </w:style>
  <w:style w:type="paragraph" w:customStyle="1" w:styleId="ConsolidationPeriod-e">
    <w:name w:val="ConsolidationPeriod-e"/>
    <w:rsid w:val="002562B8"/>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2562B8"/>
  </w:style>
  <w:style w:type="paragraph" w:customStyle="1" w:styleId="Yequationind1-e">
    <w:name w:val="Yequationind1-e"/>
    <w:basedOn w:val="equationind1-e"/>
    <w:rsid w:val="002562B8"/>
    <w:pPr>
      <w:shd w:val="clear" w:color="auto" w:fill="D9D9D9"/>
    </w:pPr>
  </w:style>
  <w:style w:type="paragraph" w:customStyle="1" w:styleId="Yequationind1-f">
    <w:name w:val="Yequationind1-f"/>
    <w:basedOn w:val="equationind1-f"/>
    <w:rsid w:val="002562B8"/>
    <w:pPr>
      <w:shd w:val="clear" w:color="auto" w:fill="D9D9D9"/>
    </w:pPr>
  </w:style>
  <w:style w:type="paragraph" w:customStyle="1" w:styleId="Yequationind2-e">
    <w:name w:val="Yequationind2-e"/>
    <w:basedOn w:val="equationind2-e"/>
    <w:rsid w:val="002562B8"/>
    <w:pPr>
      <w:shd w:val="clear" w:color="auto" w:fill="D9D9D9"/>
    </w:pPr>
  </w:style>
  <w:style w:type="paragraph" w:customStyle="1" w:styleId="Yequationind2-f">
    <w:name w:val="Yequationind2-f"/>
    <w:basedOn w:val="equationind2-f"/>
    <w:rsid w:val="002562B8"/>
    <w:pPr>
      <w:shd w:val="clear" w:color="auto" w:fill="D9D9D9"/>
    </w:pPr>
  </w:style>
  <w:style w:type="paragraph" w:customStyle="1" w:styleId="Yequationind3-e">
    <w:name w:val="Yequationind3-e"/>
    <w:basedOn w:val="equationind3-e"/>
    <w:rsid w:val="002562B8"/>
    <w:pPr>
      <w:shd w:val="clear" w:color="auto" w:fill="D9D9D9"/>
    </w:pPr>
  </w:style>
  <w:style w:type="paragraph" w:customStyle="1" w:styleId="Yequationind3-f">
    <w:name w:val="Yequationind3-f"/>
    <w:basedOn w:val="equationind3-f"/>
    <w:rsid w:val="002562B8"/>
    <w:pPr>
      <w:shd w:val="clear" w:color="auto" w:fill="D9D9D9"/>
    </w:pPr>
  </w:style>
  <w:style w:type="paragraph" w:customStyle="1" w:styleId="Yequationind4-e">
    <w:name w:val="Yequationind4-e"/>
    <w:basedOn w:val="equationind4-e"/>
    <w:rsid w:val="002562B8"/>
    <w:pPr>
      <w:shd w:val="clear" w:color="auto" w:fill="D9D9D9"/>
    </w:pPr>
  </w:style>
  <w:style w:type="paragraph" w:customStyle="1" w:styleId="Yequationind4-f">
    <w:name w:val="Yequationind4-f"/>
    <w:basedOn w:val="equationind4-f"/>
    <w:rsid w:val="002562B8"/>
    <w:pPr>
      <w:shd w:val="clear" w:color="auto" w:fill="D9D9D9"/>
    </w:pPr>
  </w:style>
  <w:style w:type="paragraph" w:customStyle="1" w:styleId="xnumsub-f">
    <w:name w:val="xnumsub-f"/>
    <w:basedOn w:val="xnumsub-e"/>
    <w:rsid w:val="002562B8"/>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2562B8"/>
    <w:pPr>
      <w:ind w:left="958" w:right="839" w:hanging="958"/>
    </w:pPr>
  </w:style>
  <w:style w:type="paragraph" w:customStyle="1" w:styleId="Yheading1x-e">
    <w:name w:val="Yheading1x-e"/>
    <w:basedOn w:val="heading1x-e"/>
    <w:rsid w:val="002562B8"/>
    <w:pPr>
      <w:shd w:val="clear" w:color="auto" w:fill="D9D9D9"/>
    </w:pPr>
  </w:style>
  <w:style w:type="paragraph" w:customStyle="1" w:styleId="Yheading1x-f">
    <w:name w:val="Yheading1x-f"/>
    <w:basedOn w:val="Yheading1x-e"/>
    <w:rsid w:val="002562B8"/>
    <w:rPr>
      <w:lang w:val="fr-CA"/>
    </w:rPr>
  </w:style>
  <w:style w:type="paragraph" w:customStyle="1" w:styleId="Yprocheadnote-e">
    <w:name w:val="Yprocheadnote-e"/>
    <w:basedOn w:val="Yheadnote-e"/>
    <w:rsid w:val="002562B8"/>
    <w:pPr>
      <w:ind w:left="240"/>
    </w:pPr>
  </w:style>
  <w:style w:type="paragraph" w:customStyle="1" w:styleId="Yprocheadnote-f">
    <w:name w:val="Yprocheadnote-f"/>
    <w:basedOn w:val="Yheadnote-f"/>
    <w:rsid w:val="002562B8"/>
    <w:pPr>
      <w:ind w:left="240"/>
    </w:pPr>
  </w:style>
  <w:style w:type="paragraph" w:customStyle="1" w:styleId="tableitalic-e">
    <w:name w:val="tableitalic-e"/>
    <w:basedOn w:val="table-e"/>
    <w:rsid w:val="002562B8"/>
    <w:rPr>
      <w:i/>
    </w:rPr>
  </w:style>
  <w:style w:type="paragraph" w:customStyle="1" w:styleId="tableitalic-f">
    <w:name w:val="tableitalic-f"/>
    <w:basedOn w:val="table-f"/>
    <w:rsid w:val="002562B8"/>
    <w:rPr>
      <w:i/>
    </w:rPr>
  </w:style>
  <w:style w:type="paragraph" w:customStyle="1" w:styleId="Ytableitalic-e">
    <w:name w:val="Ytableitalic-e"/>
    <w:basedOn w:val="tableitalic-e"/>
    <w:rsid w:val="002562B8"/>
    <w:pPr>
      <w:shd w:val="clear" w:color="auto" w:fill="D9D9D9"/>
    </w:pPr>
  </w:style>
  <w:style w:type="paragraph" w:customStyle="1" w:styleId="Ytableitalic-f">
    <w:name w:val="Ytableitalic-f"/>
    <w:basedOn w:val="tableitalic-f"/>
    <w:rsid w:val="002562B8"/>
    <w:pPr>
      <w:shd w:val="clear" w:color="auto" w:fill="D9D9D9"/>
    </w:pPr>
  </w:style>
  <w:style w:type="paragraph" w:customStyle="1" w:styleId="tablebold-e">
    <w:name w:val="tablebold-e"/>
    <w:basedOn w:val="table-e"/>
    <w:rsid w:val="002562B8"/>
    <w:rPr>
      <w:b/>
    </w:rPr>
  </w:style>
  <w:style w:type="paragraph" w:customStyle="1" w:styleId="tablebold-f">
    <w:name w:val="tablebold-f"/>
    <w:basedOn w:val="table-f"/>
    <w:rsid w:val="002562B8"/>
    <w:rPr>
      <w:b/>
    </w:rPr>
  </w:style>
  <w:style w:type="paragraph" w:customStyle="1" w:styleId="Ytablebold-e">
    <w:name w:val="Ytablebold-e"/>
    <w:basedOn w:val="Ytable-e"/>
    <w:rsid w:val="002562B8"/>
    <w:rPr>
      <w:b/>
    </w:rPr>
  </w:style>
  <w:style w:type="paragraph" w:customStyle="1" w:styleId="Ytablebold-f">
    <w:name w:val="Ytablebold-f"/>
    <w:basedOn w:val="Ytable-f"/>
    <w:rsid w:val="002562B8"/>
    <w:rPr>
      <w:b/>
    </w:rPr>
  </w:style>
  <w:style w:type="paragraph" w:customStyle="1" w:styleId="bhnote-e">
    <w:name w:val="bhnote-e"/>
    <w:basedOn w:val="note-e"/>
    <w:rsid w:val="002562B8"/>
    <w:pPr>
      <w:spacing w:line="260" w:lineRule="exact"/>
    </w:pPr>
  </w:style>
  <w:style w:type="paragraph" w:customStyle="1" w:styleId="bhnote-f">
    <w:name w:val="bhnote-f"/>
    <w:basedOn w:val="note-f"/>
    <w:rsid w:val="002562B8"/>
    <w:pPr>
      <w:spacing w:line="260" w:lineRule="atLeast"/>
    </w:pPr>
  </w:style>
  <w:style w:type="paragraph" w:customStyle="1" w:styleId="defsubsubsubclause-e">
    <w:name w:val="defsubsubsubclause-e"/>
    <w:basedOn w:val="subsubsubclause-e"/>
    <w:rsid w:val="002562B8"/>
  </w:style>
  <w:style w:type="paragraph" w:customStyle="1" w:styleId="defsubsubsubclause-f">
    <w:name w:val="defsubsubsubclause-f"/>
    <w:basedOn w:val="subsubsubclause-f"/>
    <w:rsid w:val="002562B8"/>
  </w:style>
  <w:style w:type="paragraph" w:customStyle="1" w:styleId="Ydefsubsubsubclause-e">
    <w:name w:val="Ydefsubsubsubclause-e"/>
    <w:basedOn w:val="Ysubsubsubclause-e"/>
    <w:rsid w:val="002562B8"/>
  </w:style>
  <w:style w:type="paragraph" w:customStyle="1" w:styleId="Ydefsubsubsubclause-f">
    <w:name w:val="Ydefsubsubsubclause-f"/>
    <w:basedOn w:val="Ysubsubsubclause-f"/>
    <w:rsid w:val="002562B8"/>
  </w:style>
  <w:style w:type="paragraph" w:customStyle="1" w:styleId="Yprocdefsubsubsubclause-e">
    <w:name w:val="Yprocdefsubsubsubclause-e"/>
    <w:basedOn w:val="Yprocsubsubsubclause-e"/>
    <w:rsid w:val="002562B8"/>
  </w:style>
  <w:style w:type="paragraph" w:customStyle="1" w:styleId="Yprocdefsubsubsubclause-f">
    <w:name w:val="Yprocdefsubsubsubclause-f"/>
    <w:basedOn w:val="Yprocsubsubsubclause-f"/>
    <w:rsid w:val="002562B8"/>
  </w:style>
  <w:style w:type="paragraph" w:customStyle="1" w:styleId="Yprocheading1-e">
    <w:name w:val="Yprocheading1-e"/>
    <w:basedOn w:val="Yheading1-e"/>
    <w:rsid w:val="002562B8"/>
    <w:pPr>
      <w:ind w:left="240"/>
    </w:pPr>
  </w:style>
  <w:style w:type="paragraph" w:customStyle="1" w:styleId="Yprocheading1-f">
    <w:name w:val="Yprocheading1-f"/>
    <w:basedOn w:val="Yprocheading1-e"/>
    <w:rsid w:val="002562B8"/>
    <w:rPr>
      <w:lang w:val="fr-CA"/>
    </w:rPr>
  </w:style>
  <w:style w:type="paragraph" w:customStyle="1" w:styleId="tableitaliclevel1x-e">
    <w:name w:val="tableitaliclevel1x-e"/>
    <w:basedOn w:val="tablelevel1x-e"/>
    <w:rsid w:val="002562B8"/>
    <w:rPr>
      <w:i/>
    </w:rPr>
  </w:style>
  <w:style w:type="paragraph" w:customStyle="1" w:styleId="tableitaliclevel1x-f">
    <w:name w:val="tableitaliclevel1x-f"/>
    <w:basedOn w:val="tablelevel1x-f"/>
    <w:rsid w:val="002562B8"/>
    <w:rPr>
      <w:i/>
    </w:rPr>
  </w:style>
  <w:style w:type="paragraph" w:customStyle="1" w:styleId="tablebolditalic-e">
    <w:name w:val="tablebolditalic-e"/>
    <w:basedOn w:val="tableitalic-e"/>
    <w:rsid w:val="002562B8"/>
    <w:rPr>
      <w:b/>
    </w:rPr>
  </w:style>
  <w:style w:type="paragraph" w:customStyle="1" w:styleId="tablebolditalic-f">
    <w:name w:val="tablebolditalic-f"/>
    <w:basedOn w:val="tableitalic-f"/>
    <w:rsid w:val="002562B8"/>
    <w:rPr>
      <w:b/>
    </w:rPr>
  </w:style>
  <w:style w:type="paragraph" w:customStyle="1" w:styleId="headnoteitalic-e">
    <w:name w:val="headnoteitalic-e"/>
    <w:basedOn w:val="headnote-e"/>
    <w:rsid w:val="002562B8"/>
    <w:rPr>
      <w:i/>
    </w:rPr>
  </w:style>
  <w:style w:type="paragraph" w:customStyle="1" w:styleId="headnoteitalic-f">
    <w:name w:val="headnoteitalic-f"/>
    <w:basedOn w:val="headnote-f"/>
    <w:rsid w:val="002562B8"/>
    <w:rPr>
      <w:i/>
    </w:rPr>
  </w:style>
  <w:style w:type="paragraph" w:customStyle="1" w:styleId="xheadnote-e">
    <w:name w:val="xheadnote-e"/>
    <w:basedOn w:val="xleftpara-e"/>
    <w:rsid w:val="002562B8"/>
    <w:rPr>
      <w:b/>
    </w:rPr>
  </w:style>
  <w:style w:type="paragraph" w:customStyle="1" w:styleId="xheadnote-f">
    <w:name w:val="xheadnote-f"/>
    <w:basedOn w:val="xleftpara-f"/>
    <w:rsid w:val="002562B8"/>
    <w:rPr>
      <w:b/>
    </w:rPr>
  </w:style>
  <w:style w:type="paragraph" w:customStyle="1" w:styleId="Pschedule-e">
    <w:name w:val="Pschedule-e"/>
    <w:basedOn w:val="schedule-e"/>
    <w:rsid w:val="002562B8"/>
    <w:rPr>
      <w:b/>
    </w:rPr>
  </w:style>
  <w:style w:type="paragraph" w:customStyle="1" w:styleId="Pschedule-f">
    <w:name w:val="Pschedule-f"/>
    <w:basedOn w:val="schedule-f"/>
    <w:rsid w:val="002562B8"/>
    <w:rPr>
      <w:b/>
    </w:rPr>
  </w:style>
  <w:style w:type="paragraph" w:customStyle="1" w:styleId="rsignature-e">
    <w:name w:val="rsignature-e"/>
    <w:basedOn w:val="signature-e"/>
    <w:rsid w:val="002562B8"/>
  </w:style>
  <w:style w:type="paragraph" w:customStyle="1" w:styleId="rsignature-f">
    <w:name w:val="rsignature-f"/>
    <w:basedOn w:val="signature-e"/>
    <w:rsid w:val="002562B8"/>
    <w:rPr>
      <w:lang w:val="fr-CA"/>
    </w:rPr>
  </w:style>
  <w:style w:type="paragraph" w:customStyle="1" w:styleId="lsignature-e">
    <w:name w:val="lsignature-e"/>
    <w:basedOn w:val="signature-e"/>
    <w:rsid w:val="002562B8"/>
    <w:pPr>
      <w:jc w:val="left"/>
    </w:pPr>
  </w:style>
  <w:style w:type="paragraph" w:customStyle="1" w:styleId="lsignature-f">
    <w:name w:val="lsignature-f"/>
    <w:basedOn w:val="signature-f"/>
    <w:rsid w:val="002562B8"/>
    <w:pPr>
      <w:jc w:val="left"/>
    </w:pPr>
  </w:style>
  <w:style w:type="paragraph" w:customStyle="1" w:styleId="rsigntit-e">
    <w:name w:val="rsigntit-e"/>
    <w:basedOn w:val="signtit-e"/>
    <w:rsid w:val="002562B8"/>
  </w:style>
  <w:style w:type="paragraph" w:customStyle="1" w:styleId="rsigntit-f">
    <w:name w:val="rsigntit-f"/>
    <w:basedOn w:val="signtit-e"/>
    <w:rsid w:val="002562B8"/>
    <w:rPr>
      <w:lang w:val="fr-CA"/>
    </w:rPr>
  </w:style>
  <w:style w:type="paragraph" w:customStyle="1" w:styleId="lsigntit-e">
    <w:name w:val="lsigntit-e"/>
    <w:basedOn w:val="signtit-e"/>
    <w:rsid w:val="002562B8"/>
    <w:pPr>
      <w:jc w:val="left"/>
    </w:pPr>
  </w:style>
  <w:style w:type="paragraph" w:customStyle="1" w:styleId="lsigntit-f">
    <w:name w:val="lsigntit-f"/>
    <w:basedOn w:val="signtit-f"/>
    <w:rsid w:val="002562B8"/>
    <w:pPr>
      <w:jc w:val="left"/>
    </w:pPr>
  </w:style>
  <w:style w:type="paragraph" w:customStyle="1" w:styleId="certify-e">
    <w:name w:val="certify-e"/>
    <w:basedOn w:val="dated-e"/>
    <w:rsid w:val="002562B8"/>
  </w:style>
  <w:style w:type="paragraph" w:customStyle="1" w:styleId="certify-f">
    <w:name w:val="certify-f"/>
    <w:basedOn w:val="dated-f"/>
    <w:rsid w:val="002562B8"/>
  </w:style>
  <w:style w:type="paragraph" w:customStyle="1" w:styleId="YPheading3-e">
    <w:name w:val="YPheading3-e"/>
    <w:basedOn w:val="Pheading3-e"/>
    <w:rsid w:val="002562B8"/>
    <w:pPr>
      <w:shd w:val="clear" w:color="auto" w:fill="D9D9D9"/>
    </w:pPr>
  </w:style>
  <w:style w:type="paragraph" w:customStyle="1" w:styleId="YPheading3-f">
    <w:name w:val="YPheading3-f"/>
    <w:basedOn w:val="Pheading3-f"/>
    <w:rsid w:val="002562B8"/>
    <w:pPr>
      <w:shd w:val="clear" w:color="auto" w:fill="D9D9D9"/>
    </w:pPr>
  </w:style>
  <w:style w:type="paragraph" w:customStyle="1" w:styleId="Yproctablelevel1x-e">
    <w:name w:val="Yproctablelevel1x-e"/>
    <w:basedOn w:val="Ytablelevel1x-e"/>
    <w:rsid w:val="002562B8"/>
    <w:pPr>
      <w:ind w:left="240"/>
    </w:pPr>
  </w:style>
  <w:style w:type="paragraph" w:customStyle="1" w:styleId="Yproctablelevel1x-f">
    <w:name w:val="Yproctablelevel1x-f"/>
    <w:basedOn w:val="Ytablelevel1x-f"/>
    <w:rsid w:val="002562B8"/>
    <w:pPr>
      <w:ind w:left="240"/>
    </w:pPr>
  </w:style>
  <w:style w:type="paragraph" w:customStyle="1" w:styleId="Yproctableboldlevel1x-e">
    <w:name w:val="Yproctableboldlevel1x-e"/>
    <w:basedOn w:val="Yproctablelevel1x-e"/>
    <w:rsid w:val="002562B8"/>
    <w:rPr>
      <w:b/>
    </w:rPr>
  </w:style>
  <w:style w:type="paragraph" w:customStyle="1" w:styleId="Yproctableboldlevel1x-f">
    <w:name w:val="Yproctableboldlevel1x-f"/>
    <w:basedOn w:val="Yproctablelevel1x-f"/>
    <w:rsid w:val="002562B8"/>
    <w:rPr>
      <w:b/>
    </w:rPr>
  </w:style>
  <w:style w:type="paragraph" w:customStyle="1" w:styleId="ConsolidationPeriod-f">
    <w:name w:val="ConsolidationPeriod-f"/>
    <w:basedOn w:val="ConsolidationPeriod-e"/>
    <w:rsid w:val="002562B8"/>
    <w:rPr>
      <w:lang w:val="fr-CA"/>
    </w:rPr>
  </w:style>
  <w:style w:type="paragraph" w:customStyle="1" w:styleId="Notice-e">
    <w:name w:val="Notice-e"/>
    <w:rsid w:val="002562B8"/>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2562B8"/>
    <w:pPr>
      <w:spacing w:before="80"/>
      <w:ind w:left="720"/>
    </w:pPr>
  </w:style>
  <w:style w:type="paragraph" w:customStyle="1" w:styleId="NoticeAmend1-f">
    <w:name w:val="NoticeAmend1-f"/>
    <w:basedOn w:val="NoticeAmend1-e"/>
    <w:rsid w:val="002562B8"/>
    <w:rPr>
      <w:lang w:val="fr-CA"/>
    </w:rPr>
  </w:style>
  <w:style w:type="paragraph" w:customStyle="1" w:styleId="NoticeAmend2-e">
    <w:name w:val="NoticeAmend2-e"/>
    <w:basedOn w:val="Notice-e"/>
    <w:rsid w:val="002562B8"/>
    <w:pPr>
      <w:spacing w:before="40" w:line="180" w:lineRule="exact"/>
      <w:ind w:left="1440"/>
      <w:jc w:val="left"/>
    </w:pPr>
  </w:style>
  <w:style w:type="paragraph" w:customStyle="1" w:styleId="NoticeAmend2-f">
    <w:name w:val="NoticeAmend2-f"/>
    <w:basedOn w:val="NoticeAmend2-e"/>
    <w:rsid w:val="002562B8"/>
    <w:rPr>
      <w:lang w:val="fr-CA"/>
    </w:rPr>
  </w:style>
  <w:style w:type="paragraph" w:customStyle="1" w:styleId="NoticeAmend3-e">
    <w:name w:val="NoticeAmend3-e"/>
    <w:basedOn w:val="NoticeAmend1-e"/>
    <w:rsid w:val="002562B8"/>
    <w:pPr>
      <w:spacing w:before="40"/>
    </w:pPr>
  </w:style>
  <w:style w:type="paragraph" w:customStyle="1" w:styleId="NoticeAmend3-f">
    <w:name w:val="NoticeAmend3-f"/>
    <w:basedOn w:val="NoticeAmend3-e"/>
    <w:rsid w:val="002562B8"/>
    <w:rPr>
      <w:lang w:val="fr-CA"/>
    </w:rPr>
  </w:style>
  <w:style w:type="paragraph" w:customStyle="1" w:styleId="Notice-f">
    <w:name w:val="Notice-f"/>
    <w:basedOn w:val="Notice-e"/>
    <w:rsid w:val="002562B8"/>
    <w:rPr>
      <w:lang w:val="fr-CA"/>
    </w:rPr>
  </w:style>
  <w:style w:type="paragraph" w:customStyle="1" w:styleId="NoticeProc1-e">
    <w:name w:val="NoticeProc1-e"/>
    <w:basedOn w:val="Notice-e"/>
    <w:rsid w:val="002562B8"/>
    <w:pPr>
      <w:spacing w:before="120" w:line="180" w:lineRule="exact"/>
      <w:ind w:left="720"/>
      <w:jc w:val="left"/>
    </w:pPr>
  </w:style>
  <w:style w:type="paragraph" w:customStyle="1" w:styleId="NoticeProc1-f">
    <w:name w:val="NoticeProc1-f"/>
    <w:basedOn w:val="NoticeProc1-e"/>
    <w:rsid w:val="002562B8"/>
    <w:rPr>
      <w:lang w:val="fr-CA"/>
    </w:rPr>
  </w:style>
  <w:style w:type="paragraph" w:customStyle="1" w:styleId="Yparawindt2-e">
    <w:name w:val="Yparawindt2-e"/>
    <w:basedOn w:val="parawindt2-e"/>
    <w:rsid w:val="002562B8"/>
    <w:pPr>
      <w:shd w:val="clear" w:color="auto" w:fill="D9D9D9"/>
    </w:pPr>
  </w:style>
  <w:style w:type="paragraph" w:customStyle="1" w:styleId="Yparawindt2-f">
    <w:name w:val="Yparawindt2-f"/>
    <w:basedOn w:val="parawindt2-f"/>
    <w:rsid w:val="002562B8"/>
    <w:pPr>
      <w:shd w:val="clear" w:color="auto" w:fill="D9D9D9"/>
    </w:pPr>
  </w:style>
  <w:style w:type="paragraph" w:customStyle="1" w:styleId="Yparawindt3-e">
    <w:name w:val="Yparawindt3-e"/>
    <w:basedOn w:val="parawindt3-e"/>
    <w:rsid w:val="002562B8"/>
    <w:pPr>
      <w:shd w:val="clear" w:color="auto" w:fill="D9D9D9"/>
    </w:pPr>
  </w:style>
  <w:style w:type="paragraph" w:customStyle="1" w:styleId="Yparawindt3-f">
    <w:name w:val="Yparawindt3-f"/>
    <w:basedOn w:val="parawindt3-f"/>
    <w:rsid w:val="002562B8"/>
    <w:pPr>
      <w:shd w:val="clear" w:color="auto" w:fill="D9D9D9"/>
    </w:pPr>
  </w:style>
  <w:style w:type="paragraph" w:customStyle="1" w:styleId="heading2x-e">
    <w:name w:val="heading2x-e"/>
    <w:basedOn w:val="heading2-e"/>
    <w:rsid w:val="002562B8"/>
  </w:style>
  <w:style w:type="paragraph" w:customStyle="1" w:styleId="heading2x-f">
    <w:name w:val="heading2x-f"/>
    <w:basedOn w:val="heading2-f"/>
    <w:rsid w:val="002562B8"/>
  </w:style>
  <w:style w:type="paragraph" w:customStyle="1" w:styleId="heading3x-e">
    <w:name w:val="heading3x-e"/>
    <w:basedOn w:val="heading3-e"/>
    <w:rsid w:val="002562B8"/>
  </w:style>
  <w:style w:type="paragraph" w:customStyle="1" w:styleId="heading3x-f">
    <w:name w:val="heading3x-f"/>
    <w:basedOn w:val="heading3-f"/>
    <w:rsid w:val="002562B8"/>
  </w:style>
  <w:style w:type="paragraph" w:customStyle="1" w:styleId="Yprocparanoindt-e">
    <w:name w:val="Yprocparanoindt-e"/>
    <w:basedOn w:val="paranoindt-e"/>
    <w:rsid w:val="002562B8"/>
    <w:pPr>
      <w:shd w:val="clear" w:color="auto" w:fill="D9D9D9"/>
      <w:ind w:left="245"/>
    </w:pPr>
  </w:style>
  <w:style w:type="paragraph" w:customStyle="1" w:styleId="Yprocparanoindt-f">
    <w:name w:val="Yprocparanoindt-f"/>
    <w:basedOn w:val="Yprocparanoindt-e"/>
    <w:rsid w:val="002562B8"/>
    <w:rPr>
      <w:lang w:val="fr-CA"/>
    </w:rPr>
  </w:style>
  <w:style w:type="paragraph" w:customStyle="1" w:styleId="pnoteclause-e">
    <w:name w:val="pnoteclause-e"/>
    <w:basedOn w:val="Yprocclause-e"/>
    <w:rsid w:val="002562B8"/>
  </w:style>
  <w:style w:type="paragraph" w:customStyle="1" w:styleId="pnoteclause-f">
    <w:name w:val="pnoteclause-f"/>
    <w:basedOn w:val="Yprocclause-f"/>
    <w:rsid w:val="002562B8"/>
  </w:style>
  <w:style w:type="paragraph" w:customStyle="1" w:styleId="DraftNote">
    <w:name w:val="DraftNote"/>
    <w:basedOn w:val="note-e"/>
    <w:rsid w:val="002562B8"/>
    <w:rPr>
      <w:rFonts w:ascii="Times New (W1)" w:hAnsi="Times New (W1)"/>
      <w:b/>
      <w:i/>
    </w:rPr>
  </w:style>
  <w:style w:type="paragraph" w:styleId="Header">
    <w:name w:val="header"/>
    <w:basedOn w:val="Normal"/>
    <w:link w:val="HeaderChar"/>
    <w:uiPriority w:val="99"/>
    <w:unhideWhenUsed/>
    <w:rsid w:val="00EB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41"/>
    <w:rPr>
      <w:rFonts w:eastAsiaTheme="minorHAnsi"/>
      <w:sz w:val="24"/>
      <w:lang w:eastAsia="en-US"/>
    </w:rPr>
  </w:style>
  <w:style w:type="paragraph" w:customStyle="1" w:styleId="OLCright">
    <w:name w:val="OLCright"/>
    <w:qFormat/>
    <w:rsid w:val="007A7070"/>
    <w:pPr>
      <w:spacing w:after="0" w:line="240" w:lineRule="auto"/>
      <w:jc w:val="right"/>
    </w:pPr>
    <w:rPr>
      <w:rFonts w:ascii="Times New Roman" w:eastAsia="Times New Roman" w:hAnsi="Times New Roman" w:cs="Times New Roman"/>
      <w:b/>
      <w:sz w:val="26"/>
      <w:szCs w:val="20"/>
      <w:lang w:val="en-GB" w:eastAsia="en-US"/>
    </w:rPr>
  </w:style>
  <w:style w:type="paragraph" w:customStyle="1" w:styleId="OLCCenter">
    <w:name w:val="OLCCenter"/>
    <w:qFormat/>
    <w:rsid w:val="00E50410"/>
    <w:pPr>
      <w:tabs>
        <w:tab w:val="right" w:pos="9360"/>
      </w:tabs>
      <w:spacing w:after="0" w:line="240" w:lineRule="auto"/>
    </w:pPr>
    <w:rPr>
      <w:rFonts w:ascii="Times New Roman" w:eastAsia="Times New Roman" w:hAnsi="Times New Roman" w:cs="Times New Roman"/>
      <w:b/>
      <w:sz w:val="26"/>
      <w:szCs w:val="20"/>
      <w:lang w:val="en-GB" w:eastAsia="en-US"/>
    </w:rPr>
  </w:style>
  <w:style w:type="paragraph" w:customStyle="1" w:styleId="OLCLeft">
    <w:name w:val="OLCLeft"/>
    <w:qFormat/>
    <w:rsid w:val="00E50410"/>
    <w:pPr>
      <w:spacing w:after="0" w:line="240" w:lineRule="auto"/>
    </w:pPr>
    <w:rPr>
      <w:rFonts w:ascii="Times New Roman" w:eastAsia="Times New Roman" w:hAnsi="Times New Roman" w:cs="Times New Roman"/>
      <w:sz w:val="26"/>
      <w:szCs w:val="20"/>
      <w:lang w:val="en-GB" w:eastAsia="en-US"/>
    </w:rPr>
  </w:style>
  <w:style w:type="character" w:customStyle="1" w:styleId="English">
    <w:name w:val="English"/>
    <w:rsid w:val="002562B8"/>
    <w:rPr>
      <w:lang w:val="en-CA"/>
    </w:rPr>
  </w:style>
  <w:style w:type="character" w:customStyle="1" w:styleId="French">
    <w:name w:val="French"/>
    <w:rsid w:val="002562B8"/>
    <w:rPr>
      <w:lang w:val="fr-CA"/>
    </w:rPr>
  </w:style>
  <w:style w:type="paragraph" w:customStyle="1" w:styleId="yparagraph-e0">
    <w:name w:val="yparagraph-e"/>
    <w:basedOn w:val="Normal"/>
    <w:rsid w:val="007104B9"/>
    <w:pPr>
      <w:spacing w:before="100" w:beforeAutospacing="1" w:after="100" w:afterAutospacing="1"/>
    </w:pPr>
    <w:rPr>
      <w:szCs w:val="24"/>
    </w:rPr>
  </w:style>
  <w:style w:type="paragraph" w:customStyle="1" w:styleId="ysubpara-e0">
    <w:name w:val="ysubpara-e"/>
    <w:basedOn w:val="Normal"/>
    <w:rsid w:val="007104B9"/>
    <w:pPr>
      <w:spacing w:before="100" w:beforeAutospacing="1" w:after="100" w:afterAutospacing="1"/>
    </w:pPr>
    <w:rPr>
      <w:szCs w:val="24"/>
    </w:rPr>
  </w:style>
  <w:style w:type="character" w:customStyle="1" w:styleId="Heading4Char">
    <w:name w:val="Heading 4 Char"/>
    <w:basedOn w:val="DefaultParagraphFont"/>
    <w:link w:val="Heading4"/>
    <w:uiPriority w:val="9"/>
    <w:rsid w:val="00EB4841"/>
    <w:rPr>
      <w:rFonts w:asciiTheme="majorHAnsi" w:eastAsiaTheme="majorEastAsia" w:hAnsiTheme="majorHAnsi" w:cstheme="majorBidi"/>
      <w:b/>
      <w:bCs/>
      <w:iCs/>
      <w:sz w:val="26"/>
      <w:lang w:eastAsia="en-US"/>
    </w:rPr>
  </w:style>
  <w:style w:type="paragraph" w:customStyle="1" w:styleId="section">
    <w:name w:val="section"/>
    <w:basedOn w:val="Normal"/>
    <w:rsid w:val="00A972FB"/>
    <w:pPr>
      <w:spacing w:before="100" w:beforeAutospacing="1" w:after="100" w:afterAutospacing="1"/>
    </w:pPr>
    <w:rPr>
      <w:szCs w:val="24"/>
    </w:rPr>
  </w:style>
  <w:style w:type="character" w:customStyle="1" w:styleId="apple-converted-space">
    <w:name w:val="apple-converted-space"/>
    <w:basedOn w:val="DefaultParagraphFont"/>
    <w:rsid w:val="00A972FB"/>
  </w:style>
  <w:style w:type="paragraph" w:customStyle="1" w:styleId="subsection">
    <w:name w:val="subsection"/>
    <w:basedOn w:val="Normal"/>
    <w:rsid w:val="00A972FB"/>
    <w:pPr>
      <w:spacing w:before="100" w:beforeAutospacing="1" w:after="100" w:afterAutospacing="1"/>
    </w:pPr>
    <w:rPr>
      <w:szCs w:val="24"/>
    </w:rPr>
  </w:style>
  <w:style w:type="paragraph" w:customStyle="1" w:styleId="paragraph">
    <w:name w:val="paragraph"/>
    <w:basedOn w:val="Normal"/>
    <w:rsid w:val="00A972FB"/>
    <w:pPr>
      <w:spacing w:before="100" w:beforeAutospacing="1" w:after="100" w:afterAutospacing="1"/>
    </w:pPr>
    <w:rPr>
      <w:szCs w:val="24"/>
    </w:rPr>
  </w:style>
  <w:style w:type="paragraph" w:customStyle="1" w:styleId="subclause">
    <w:name w:val="subclause"/>
    <w:basedOn w:val="Normal"/>
    <w:rsid w:val="00A972FB"/>
    <w:pPr>
      <w:spacing w:before="100" w:beforeAutospacing="1" w:after="100" w:afterAutospacing="1"/>
    </w:pPr>
    <w:rPr>
      <w:szCs w:val="24"/>
    </w:rPr>
  </w:style>
  <w:style w:type="paragraph" w:customStyle="1" w:styleId="footnoteleft">
    <w:name w:val="footnoteleft"/>
    <w:basedOn w:val="Normal"/>
    <w:rsid w:val="00A972FB"/>
    <w:pPr>
      <w:spacing w:before="100" w:beforeAutospacing="1" w:after="100" w:afterAutospacing="1"/>
    </w:pPr>
    <w:rPr>
      <w:szCs w:val="24"/>
    </w:rPr>
  </w:style>
  <w:style w:type="paragraph" w:customStyle="1" w:styleId="definition">
    <w:name w:val="definition"/>
    <w:basedOn w:val="Normal"/>
    <w:rsid w:val="00A972FB"/>
    <w:pPr>
      <w:spacing w:before="100" w:beforeAutospacing="1" w:after="100" w:afterAutospacing="1"/>
    </w:pPr>
    <w:rPr>
      <w:szCs w:val="24"/>
    </w:rPr>
  </w:style>
  <w:style w:type="paragraph" w:customStyle="1" w:styleId="pnote">
    <w:name w:val="pnote"/>
    <w:basedOn w:val="Normal"/>
    <w:rsid w:val="00A972FB"/>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4C48DE"/>
    <w:rPr>
      <w:sz w:val="20"/>
    </w:rPr>
  </w:style>
  <w:style w:type="character" w:customStyle="1" w:styleId="FootnoteTextChar">
    <w:name w:val="Footnote Text Char"/>
    <w:basedOn w:val="DefaultParagraphFont"/>
    <w:link w:val="FootnoteText"/>
    <w:uiPriority w:val="99"/>
    <w:semiHidden/>
    <w:rsid w:val="004C48DE"/>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4C48DE"/>
    <w:rPr>
      <w:vertAlign w:val="superscript"/>
    </w:rPr>
  </w:style>
  <w:style w:type="paragraph" w:styleId="BalloonText">
    <w:name w:val="Balloon Text"/>
    <w:basedOn w:val="Normal"/>
    <w:link w:val="BalloonTextChar"/>
    <w:uiPriority w:val="99"/>
    <w:semiHidden/>
    <w:unhideWhenUsed/>
    <w:rsid w:val="00EB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41"/>
    <w:rPr>
      <w:rFonts w:ascii="Tahoma" w:eastAsiaTheme="minorHAnsi" w:hAnsi="Tahoma" w:cs="Tahoma"/>
      <w:sz w:val="16"/>
      <w:szCs w:val="16"/>
      <w:lang w:eastAsia="en-US"/>
    </w:rPr>
  </w:style>
  <w:style w:type="paragraph" w:customStyle="1" w:styleId="tableheadingrev-e">
    <w:name w:val="tableheadingrev-e"/>
    <w:basedOn w:val="tableheading-e"/>
    <w:rsid w:val="00DA653F"/>
    <w:rPr>
      <w:caps w:val="0"/>
    </w:rPr>
  </w:style>
  <w:style w:type="paragraph" w:customStyle="1" w:styleId="tableheadingrev-f">
    <w:name w:val="tableheadingrev-f"/>
    <w:basedOn w:val="tableheadingrev-e"/>
    <w:rsid w:val="00DA653F"/>
    <w:rPr>
      <w:lang w:val="fr-CA"/>
    </w:rPr>
  </w:style>
  <w:style w:type="paragraph" w:customStyle="1" w:styleId="Yregtitle-e">
    <w:name w:val="Yregtitle-e"/>
    <w:basedOn w:val="regtitle-e"/>
    <w:rsid w:val="00DA653F"/>
    <w:pPr>
      <w:shd w:val="clear" w:color="auto" w:fill="D9D9D9"/>
    </w:pPr>
  </w:style>
  <w:style w:type="paragraph" w:customStyle="1" w:styleId="Yregtitle-f">
    <w:name w:val="Yregtitle-f"/>
    <w:basedOn w:val="Yregtitle-e"/>
    <w:rsid w:val="00DA653F"/>
    <w:rPr>
      <w:lang w:val="fr-CA"/>
    </w:rPr>
  </w:style>
  <w:style w:type="paragraph" w:customStyle="1" w:styleId="YTOCpartLeft-e">
    <w:name w:val="YTOCpartLeft-e"/>
    <w:basedOn w:val="TOCpartLeft-e"/>
    <w:rsid w:val="00DA653F"/>
    <w:pPr>
      <w:shd w:val="clear" w:color="auto" w:fill="D9D9D9"/>
    </w:pPr>
  </w:style>
  <w:style w:type="paragraph" w:customStyle="1" w:styleId="YTOCpartLeft-f">
    <w:name w:val="YTOCpartLeft-f"/>
    <w:basedOn w:val="YTOCpartLeft-e"/>
    <w:rsid w:val="00DA653F"/>
    <w:rPr>
      <w:lang w:val="fr-CA"/>
    </w:rPr>
  </w:style>
  <w:style w:type="paragraph" w:customStyle="1" w:styleId="YTOCid-e">
    <w:name w:val="YTOCid-e"/>
    <w:basedOn w:val="TOCid-e"/>
    <w:rsid w:val="00DA653F"/>
    <w:pPr>
      <w:shd w:val="clear" w:color="auto" w:fill="D9D9D9"/>
    </w:pPr>
  </w:style>
  <w:style w:type="paragraph" w:customStyle="1" w:styleId="YTOCid-f">
    <w:name w:val="YTOCid-f"/>
    <w:basedOn w:val="YTOCid-e"/>
    <w:rsid w:val="00DA653F"/>
    <w:rPr>
      <w:lang w:val="fr-CA"/>
    </w:rPr>
  </w:style>
  <w:style w:type="paragraph" w:customStyle="1" w:styleId="YTOCSched-e">
    <w:name w:val="YTOCSched-e"/>
    <w:basedOn w:val="TOCsched-e"/>
    <w:rsid w:val="00DA653F"/>
    <w:pPr>
      <w:shd w:val="clear" w:color="auto" w:fill="D9D9D9"/>
    </w:pPr>
  </w:style>
  <w:style w:type="paragraph" w:customStyle="1" w:styleId="YTOCSched-f">
    <w:name w:val="YTOCSched-f"/>
    <w:basedOn w:val="YTOCSched-e"/>
    <w:rsid w:val="00DA653F"/>
    <w:rPr>
      <w:lang w:val="fr-CA"/>
    </w:rPr>
  </w:style>
  <w:style w:type="paragraph" w:customStyle="1" w:styleId="YTOCTable-e">
    <w:name w:val="YTOCTable-e"/>
    <w:basedOn w:val="TOCtable-e"/>
    <w:rsid w:val="00DA653F"/>
    <w:pPr>
      <w:shd w:val="clear" w:color="auto" w:fill="D9D9D9"/>
    </w:pPr>
  </w:style>
  <w:style w:type="paragraph" w:customStyle="1" w:styleId="YTOCTable-f">
    <w:name w:val="YTOCTable-f"/>
    <w:basedOn w:val="YTOCTable-e"/>
    <w:rsid w:val="00DA653F"/>
    <w:rPr>
      <w:lang w:val="fr-CA"/>
    </w:rPr>
  </w:style>
  <w:style w:type="paragraph" w:customStyle="1" w:styleId="YTOCheadLeft-e">
    <w:name w:val="YTOCheadLeft-e"/>
    <w:basedOn w:val="TOCheadLeft-e"/>
    <w:rsid w:val="00DA653F"/>
    <w:pPr>
      <w:shd w:val="clear" w:color="auto" w:fill="D9D9D9"/>
    </w:pPr>
  </w:style>
  <w:style w:type="paragraph" w:customStyle="1" w:styleId="YTOCheadLeft-f">
    <w:name w:val="YTOCheadLeft-f"/>
    <w:basedOn w:val="YTOCheadLeft-e"/>
    <w:rsid w:val="00DA653F"/>
    <w:rPr>
      <w:lang w:val="fr-CA"/>
    </w:rPr>
  </w:style>
  <w:style w:type="paragraph" w:customStyle="1" w:styleId="YTOCPartCenter-e">
    <w:name w:val="YTOCPartCenter-e"/>
    <w:basedOn w:val="TOCpartCenter-e"/>
    <w:rsid w:val="00DA653F"/>
    <w:pPr>
      <w:shd w:val="clear" w:color="auto" w:fill="D9D9D9"/>
    </w:pPr>
  </w:style>
  <w:style w:type="paragraph" w:customStyle="1" w:styleId="YTOCPartCenter-f">
    <w:name w:val="YTOCPartCenter-f"/>
    <w:basedOn w:val="YTOCPartCenter-e"/>
    <w:rsid w:val="00DA653F"/>
    <w:rPr>
      <w:lang w:val="fr-CA"/>
    </w:rPr>
  </w:style>
  <w:style w:type="paragraph" w:customStyle="1" w:styleId="YTOCHeadCenter-e">
    <w:name w:val="YTOCHeadCenter-e"/>
    <w:basedOn w:val="TOCheadCenter-e"/>
    <w:rsid w:val="00DA653F"/>
    <w:pPr>
      <w:shd w:val="clear" w:color="auto" w:fill="D9D9D9"/>
    </w:pPr>
  </w:style>
  <w:style w:type="paragraph" w:customStyle="1" w:styleId="YTOCHeadCenter-f">
    <w:name w:val="YTOCHeadCenter-f"/>
    <w:basedOn w:val="YTOCHeadCenter-e"/>
    <w:rsid w:val="00DA653F"/>
    <w:rPr>
      <w:lang w:val="fr-CA"/>
    </w:rPr>
  </w:style>
  <w:style w:type="paragraph" w:customStyle="1" w:styleId="YTOCHead-e">
    <w:name w:val="YTOCHead-e"/>
    <w:basedOn w:val="TOChead-e"/>
    <w:rsid w:val="00DA653F"/>
    <w:pPr>
      <w:shd w:val="clear" w:color="auto" w:fill="D9D9D9"/>
    </w:pPr>
  </w:style>
  <w:style w:type="paragraph" w:customStyle="1" w:styleId="YTOCHead-f">
    <w:name w:val="YTOCHead-f"/>
    <w:basedOn w:val="YTOCHead-e"/>
    <w:rsid w:val="00DA653F"/>
    <w:rPr>
      <w:lang w:val="fr-CA"/>
    </w:rPr>
  </w:style>
  <w:style w:type="paragraph" w:customStyle="1" w:styleId="TOCForm-e">
    <w:name w:val="TOCForm-e"/>
    <w:basedOn w:val="TOChead-e"/>
    <w:rsid w:val="00DA653F"/>
  </w:style>
  <w:style w:type="paragraph" w:customStyle="1" w:styleId="TOCForm-f">
    <w:name w:val="TOCForm-f"/>
    <w:basedOn w:val="TOCForm-e"/>
    <w:rsid w:val="00DA653F"/>
    <w:rPr>
      <w:lang w:val="fr-FR"/>
    </w:rPr>
  </w:style>
  <w:style w:type="paragraph" w:customStyle="1" w:styleId="YTOCForm-e">
    <w:name w:val="YTOCForm-e"/>
    <w:basedOn w:val="TOCForm-e"/>
    <w:rsid w:val="00DA653F"/>
    <w:pPr>
      <w:shd w:val="clear" w:color="auto" w:fill="D9D9D9"/>
    </w:pPr>
  </w:style>
  <w:style w:type="paragraph" w:customStyle="1" w:styleId="YTOCForm-f">
    <w:name w:val="YTOCForm-f"/>
    <w:basedOn w:val="YTOCForm-e"/>
    <w:rsid w:val="00DA653F"/>
    <w:rPr>
      <w:lang w:val="fr-CA"/>
    </w:rPr>
  </w:style>
  <w:style w:type="character" w:customStyle="1" w:styleId="Heading1Char">
    <w:name w:val="Heading 1 Char"/>
    <w:basedOn w:val="DefaultParagraphFont"/>
    <w:link w:val="Heading1"/>
    <w:uiPriority w:val="9"/>
    <w:rsid w:val="00EB4841"/>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EB4841"/>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EB4841"/>
    <w:rPr>
      <w:rFonts w:asciiTheme="majorHAnsi" w:eastAsiaTheme="majorEastAsia" w:hAnsiTheme="majorHAnsi" w:cstheme="majorBidi"/>
      <w:b/>
      <w:bCs/>
      <w:sz w:val="28"/>
      <w:lang w:eastAsia="en-US"/>
    </w:rPr>
  </w:style>
  <w:style w:type="character" w:customStyle="1" w:styleId="Heading5Char">
    <w:name w:val="Heading 5 Char"/>
    <w:basedOn w:val="DefaultParagraphFont"/>
    <w:link w:val="Heading5"/>
    <w:uiPriority w:val="9"/>
    <w:rsid w:val="00EB4841"/>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EB4841"/>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EB4841"/>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EB4841"/>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EB4841"/>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EB4841"/>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EB4841"/>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EB4841"/>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EB4841"/>
    <w:rPr>
      <w:rFonts w:asciiTheme="majorHAnsi" w:eastAsiaTheme="majorEastAsia" w:hAnsiTheme="majorHAnsi" w:cstheme="majorBidi"/>
      <w:b/>
      <w:i/>
      <w:iCs/>
      <w:spacing w:val="13"/>
      <w:sz w:val="32"/>
      <w:szCs w:val="24"/>
      <w:lang w:eastAsia="en-US"/>
    </w:rPr>
  </w:style>
  <w:style w:type="character" w:styleId="Emphasis">
    <w:name w:val="Emphasis"/>
    <w:uiPriority w:val="20"/>
    <w:rsid w:val="00EB4841"/>
    <w:rPr>
      <w:b/>
      <w:bCs/>
      <w:i/>
      <w:iCs/>
      <w:spacing w:val="10"/>
      <w:bdr w:val="none" w:sz="0" w:space="0" w:color="auto"/>
      <w:shd w:val="clear" w:color="auto" w:fill="auto"/>
    </w:rPr>
  </w:style>
  <w:style w:type="paragraph" w:styleId="NoSpacing">
    <w:name w:val="No Spacing"/>
    <w:uiPriority w:val="1"/>
    <w:rsid w:val="00EB4841"/>
    <w:pPr>
      <w:spacing w:after="0" w:line="240" w:lineRule="auto"/>
    </w:pPr>
    <w:rPr>
      <w:rFonts w:eastAsiaTheme="minorHAnsi"/>
      <w:sz w:val="24"/>
      <w:lang w:eastAsia="en-US"/>
    </w:rPr>
  </w:style>
  <w:style w:type="paragraph" w:styleId="ListParagraph">
    <w:name w:val="List Paragraph"/>
    <w:basedOn w:val="Normal"/>
    <w:uiPriority w:val="34"/>
    <w:rsid w:val="00EB4841"/>
    <w:pPr>
      <w:ind w:left="720"/>
      <w:contextualSpacing/>
    </w:pPr>
  </w:style>
  <w:style w:type="paragraph" w:styleId="Quote">
    <w:name w:val="Quote"/>
    <w:basedOn w:val="Normal"/>
    <w:next w:val="Normal"/>
    <w:link w:val="QuoteChar"/>
    <w:uiPriority w:val="29"/>
    <w:rsid w:val="00EB4841"/>
    <w:pPr>
      <w:spacing w:before="200" w:after="0"/>
      <w:ind w:left="360" w:right="360"/>
    </w:pPr>
    <w:rPr>
      <w:i/>
      <w:iCs/>
    </w:rPr>
  </w:style>
  <w:style w:type="character" w:customStyle="1" w:styleId="QuoteChar">
    <w:name w:val="Quote Char"/>
    <w:basedOn w:val="DefaultParagraphFont"/>
    <w:link w:val="Quote"/>
    <w:uiPriority w:val="29"/>
    <w:rsid w:val="00EB4841"/>
    <w:rPr>
      <w:rFonts w:eastAsiaTheme="minorHAnsi"/>
      <w:i/>
      <w:iCs/>
      <w:sz w:val="24"/>
      <w:lang w:eastAsia="en-US"/>
    </w:rPr>
  </w:style>
  <w:style w:type="paragraph" w:styleId="IntenseQuote">
    <w:name w:val="Intense Quote"/>
    <w:basedOn w:val="Normal"/>
    <w:next w:val="Normal"/>
    <w:link w:val="IntenseQuoteChar"/>
    <w:uiPriority w:val="30"/>
    <w:rsid w:val="00EB48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841"/>
    <w:rPr>
      <w:rFonts w:eastAsiaTheme="minorHAnsi"/>
      <w:b/>
      <w:bCs/>
      <w:i/>
      <w:iCs/>
      <w:sz w:val="24"/>
      <w:lang w:eastAsia="en-US"/>
    </w:rPr>
  </w:style>
  <w:style w:type="character" w:styleId="SubtleEmphasis">
    <w:name w:val="Subtle Emphasis"/>
    <w:uiPriority w:val="19"/>
    <w:rsid w:val="00EB4841"/>
    <w:rPr>
      <w:i/>
      <w:iCs/>
    </w:rPr>
  </w:style>
  <w:style w:type="character" w:styleId="IntenseEmphasis">
    <w:name w:val="Intense Emphasis"/>
    <w:uiPriority w:val="21"/>
    <w:rsid w:val="00EB4841"/>
    <w:rPr>
      <w:b/>
      <w:bCs/>
    </w:rPr>
  </w:style>
  <w:style w:type="character" w:styleId="SubtleReference">
    <w:name w:val="Subtle Reference"/>
    <w:uiPriority w:val="31"/>
    <w:rsid w:val="00EB4841"/>
    <w:rPr>
      <w:smallCaps/>
    </w:rPr>
  </w:style>
  <w:style w:type="character" w:styleId="IntenseReference">
    <w:name w:val="Intense Reference"/>
    <w:uiPriority w:val="32"/>
    <w:rsid w:val="00EB4841"/>
    <w:rPr>
      <w:smallCaps/>
      <w:spacing w:val="5"/>
      <w:u w:val="single"/>
    </w:rPr>
  </w:style>
  <w:style w:type="character" w:styleId="BookTitle">
    <w:name w:val="Book Title"/>
    <w:uiPriority w:val="33"/>
    <w:rsid w:val="00EB4841"/>
    <w:rPr>
      <w:i/>
      <w:iCs/>
      <w:smallCaps/>
      <w:spacing w:val="5"/>
    </w:rPr>
  </w:style>
  <w:style w:type="paragraph" w:styleId="TOCHeading">
    <w:name w:val="TOC Heading"/>
    <w:basedOn w:val="Heading1"/>
    <w:next w:val="Normal"/>
    <w:uiPriority w:val="39"/>
    <w:semiHidden/>
    <w:unhideWhenUsed/>
    <w:qFormat/>
    <w:rsid w:val="00EB484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4134">
      <w:bodyDiv w:val="1"/>
      <w:marLeft w:val="0"/>
      <w:marRight w:val="0"/>
      <w:marTop w:val="0"/>
      <w:marBottom w:val="0"/>
      <w:divBdr>
        <w:top w:val="none" w:sz="0" w:space="0" w:color="auto"/>
        <w:left w:val="none" w:sz="0" w:space="0" w:color="auto"/>
        <w:bottom w:val="none" w:sz="0" w:space="0" w:color="auto"/>
        <w:right w:val="none" w:sz="0" w:space="0" w:color="auto"/>
      </w:divBdr>
    </w:div>
    <w:div w:id="634682779">
      <w:bodyDiv w:val="1"/>
      <w:marLeft w:val="0"/>
      <w:marRight w:val="0"/>
      <w:marTop w:val="0"/>
      <w:marBottom w:val="0"/>
      <w:divBdr>
        <w:top w:val="none" w:sz="0" w:space="0" w:color="auto"/>
        <w:left w:val="none" w:sz="0" w:space="0" w:color="auto"/>
        <w:bottom w:val="none" w:sz="0" w:space="0" w:color="auto"/>
        <w:right w:val="none" w:sz="0" w:space="0" w:color="auto"/>
      </w:divBdr>
    </w:div>
    <w:div w:id="1062800535">
      <w:bodyDiv w:val="1"/>
      <w:marLeft w:val="0"/>
      <w:marRight w:val="0"/>
      <w:marTop w:val="0"/>
      <w:marBottom w:val="0"/>
      <w:divBdr>
        <w:top w:val="none" w:sz="0" w:space="0" w:color="auto"/>
        <w:left w:val="none" w:sz="0" w:space="0" w:color="auto"/>
        <w:bottom w:val="none" w:sz="0" w:space="0" w:color="auto"/>
        <w:right w:val="none" w:sz="0" w:space="0" w:color="auto"/>
      </w:divBdr>
    </w:div>
    <w:div w:id="1328053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6AF3-4D0C-4434-823B-7CCE9356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2017-11-27T16:06:00Z</dcterms:created>
  <dcterms:modified xsi:type="dcterms:W3CDTF">2017-11-27T16:08:00Z</dcterms:modified>
</cp:coreProperties>
</file>